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E79E" w14:textId="77777777" w:rsidR="000650E3" w:rsidRDefault="000650E3" w:rsidP="000650E3">
      <w:pPr>
        <w:spacing w:after="0" w:line="240" w:lineRule="auto"/>
        <w:jc w:val="center"/>
        <w:rPr>
          <w:rFonts w:ascii="Bookman Old Style" w:eastAsiaTheme="minorEastAsia" w:hAnsi="Bookman Old Style" w:cs="Mangal"/>
          <w:b/>
          <w:bCs/>
          <w:sz w:val="24"/>
          <w:szCs w:val="24"/>
          <w:u w:val="single"/>
          <w:lang w:eastAsia="en-IN" w:bidi="hi-IN"/>
        </w:rPr>
      </w:pPr>
      <w:bookmarkStart w:id="0" w:name="_Hlk90308585"/>
    </w:p>
    <w:p w14:paraId="1A7C2468" w14:textId="1D92C7B9" w:rsidR="00EE278A" w:rsidRPr="00FD7D50" w:rsidRDefault="00EE278A" w:rsidP="000650E3">
      <w:pPr>
        <w:spacing w:after="0" w:line="240" w:lineRule="auto"/>
        <w:jc w:val="center"/>
        <w:rPr>
          <w:rFonts w:ascii="Bookman Old Style" w:eastAsiaTheme="minorEastAsia" w:hAnsi="Bookman Old Style" w:cs="Mangal"/>
          <w:b/>
          <w:bCs/>
          <w:sz w:val="24"/>
          <w:szCs w:val="24"/>
          <w:u w:val="single"/>
          <w:lang w:eastAsia="en-IN" w:bidi="hi-IN"/>
        </w:rPr>
      </w:pPr>
      <w:r w:rsidRPr="00FD7D50">
        <w:rPr>
          <w:rFonts w:ascii="Bookman Old Style" w:eastAsiaTheme="minorEastAsia" w:hAnsi="Bookman Old Style" w:cs="Mangal"/>
          <w:b/>
          <w:bCs/>
          <w:sz w:val="24"/>
          <w:szCs w:val="24"/>
          <w:u w:val="single"/>
          <w:lang w:eastAsia="en-IN" w:bidi="hi-IN"/>
        </w:rPr>
        <w:t xml:space="preserve">AGENDA FOR SLBC MEETING FOR THE STATE OF ARUNACHAL PRADESH FOR THE QUARTER ENDED </w:t>
      </w:r>
      <w:r w:rsidR="00B9663E" w:rsidRPr="00FD7D50">
        <w:rPr>
          <w:rFonts w:ascii="Bookman Old Style" w:eastAsiaTheme="minorEastAsia" w:hAnsi="Bookman Old Style" w:cs="Mangal"/>
          <w:b/>
          <w:bCs/>
          <w:sz w:val="24"/>
          <w:szCs w:val="24"/>
          <w:u w:val="single"/>
          <w:lang w:eastAsia="en-IN" w:bidi="hi-IN"/>
        </w:rPr>
        <w:t>DECEMBER</w:t>
      </w:r>
      <w:r w:rsidR="001C5E37" w:rsidRPr="00FD7D50">
        <w:rPr>
          <w:rFonts w:ascii="Bookman Old Style" w:eastAsiaTheme="minorEastAsia" w:hAnsi="Bookman Old Style" w:cs="Mangal"/>
          <w:b/>
          <w:bCs/>
          <w:sz w:val="24"/>
          <w:szCs w:val="24"/>
          <w:u w:val="single"/>
          <w:lang w:eastAsia="en-IN" w:bidi="hi-IN"/>
        </w:rPr>
        <w:t xml:space="preserve"> 2023</w:t>
      </w:r>
    </w:p>
    <w:p w14:paraId="278D56F7" w14:textId="77777777" w:rsidR="00EE278A" w:rsidRPr="00FD7D50" w:rsidRDefault="00EE278A" w:rsidP="00EE278A">
      <w:pPr>
        <w:spacing w:after="0" w:line="240" w:lineRule="auto"/>
        <w:rPr>
          <w:rFonts w:ascii="Bookman Old Style" w:eastAsiaTheme="minorEastAsia" w:hAnsi="Bookman Old Style" w:cs="Mangal"/>
          <w:sz w:val="24"/>
          <w:szCs w:val="24"/>
          <w:lang w:eastAsia="en-IN" w:bidi="hi-IN"/>
        </w:rPr>
      </w:pPr>
    </w:p>
    <w:p w14:paraId="744E0982" w14:textId="77777777" w:rsidR="00EE278A" w:rsidRPr="00FD7D50" w:rsidRDefault="00EE278A" w:rsidP="00EE278A">
      <w:pPr>
        <w:spacing w:after="0" w:line="240" w:lineRule="auto"/>
        <w:jc w:val="both"/>
        <w:rPr>
          <w:rFonts w:ascii="Arial" w:eastAsiaTheme="minorEastAsia" w:hAnsi="Arial" w:cs="Arial"/>
          <w:lang w:eastAsia="en-IN" w:bidi="hi-IN"/>
        </w:rPr>
      </w:pPr>
      <w:r w:rsidRPr="00FD7D50">
        <w:rPr>
          <w:rFonts w:ascii="Arial" w:eastAsiaTheme="minorEastAsia" w:hAnsi="Arial" w:cs="Arial"/>
          <w:b/>
          <w:bCs/>
          <w:u w:val="single"/>
          <w:lang w:val="en-US" w:eastAsia="en-IN" w:bidi="hi-IN"/>
        </w:rPr>
        <w:t>Adoption of Minutes:</w:t>
      </w:r>
    </w:p>
    <w:p w14:paraId="37632CCF" w14:textId="77777777" w:rsidR="00481293" w:rsidRPr="00FD7D50" w:rsidRDefault="00481293" w:rsidP="00EE278A">
      <w:pPr>
        <w:spacing w:after="0" w:line="240" w:lineRule="auto"/>
        <w:jc w:val="both"/>
        <w:rPr>
          <w:rFonts w:ascii="Arial" w:eastAsiaTheme="minorEastAsia" w:hAnsi="Arial" w:cs="Arial"/>
          <w:lang w:eastAsia="en-IN" w:bidi="hi-IN"/>
        </w:rPr>
      </w:pPr>
    </w:p>
    <w:p w14:paraId="70CFC0E0" w14:textId="519813A2" w:rsidR="00EE278A" w:rsidRPr="00FD7D50" w:rsidRDefault="00EE278A" w:rsidP="00EE278A">
      <w:pPr>
        <w:spacing w:after="0" w:line="240" w:lineRule="auto"/>
        <w:jc w:val="both"/>
        <w:rPr>
          <w:rFonts w:ascii="Arial" w:eastAsiaTheme="minorEastAsia" w:hAnsi="Arial" w:cs="Arial"/>
          <w:lang w:eastAsia="en-IN" w:bidi="hi-IN"/>
        </w:rPr>
      </w:pPr>
      <w:r w:rsidRPr="00FD7D50">
        <w:rPr>
          <w:rFonts w:ascii="Arial" w:eastAsiaTheme="minorEastAsia" w:hAnsi="Arial" w:cs="Arial"/>
          <w:lang w:eastAsia="en-IN" w:bidi="hi-IN"/>
        </w:rPr>
        <w:t xml:space="preserve">The minutes of State Level Bankers’ Committee meeting for the </w:t>
      </w:r>
      <w:r w:rsidR="00984479">
        <w:rPr>
          <w:rFonts w:ascii="Arial" w:eastAsiaTheme="minorEastAsia" w:hAnsi="Arial" w:cs="Arial"/>
          <w:lang w:eastAsia="en-IN" w:bidi="hi-IN"/>
        </w:rPr>
        <w:t xml:space="preserve">combined </w:t>
      </w:r>
      <w:r w:rsidRPr="00FD7D50">
        <w:rPr>
          <w:rFonts w:ascii="Arial" w:eastAsiaTheme="minorEastAsia" w:hAnsi="Arial" w:cs="Arial"/>
          <w:lang w:eastAsia="en-IN" w:bidi="hi-IN"/>
        </w:rPr>
        <w:t>quarter</w:t>
      </w:r>
      <w:r w:rsidR="00984479">
        <w:rPr>
          <w:rFonts w:ascii="Arial" w:eastAsiaTheme="minorEastAsia" w:hAnsi="Arial" w:cs="Arial"/>
          <w:lang w:eastAsia="en-IN" w:bidi="hi-IN"/>
        </w:rPr>
        <w:t>s</w:t>
      </w:r>
      <w:r w:rsidRPr="00FD7D50">
        <w:rPr>
          <w:rFonts w:ascii="Arial" w:eastAsiaTheme="minorEastAsia" w:hAnsi="Arial" w:cs="Arial"/>
          <w:lang w:eastAsia="en-IN" w:bidi="hi-IN"/>
        </w:rPr>
        <w:t xml:space="preserve"> ended </w:t>
      </w:r>
      <w:r w:rsidR="00B9663E" w:rsidRPr="00FD7D50">
        <w:rPr>
          <w:rFonts w:ascii="Arial" w:eastAsiaTheme="minorEastAsia" w:hAnsi="Arial" w:cs="Arial"/>
          <w:lang w:eastAsia="en-IN" w:bidi="hi-IN"/>
        </w:rPr>
        <w:t>June</w:t>
      </w:r>
      <w:r w:rsidR="001C5E37" w:rsidRPr="00FD7D50">
        <w:rPr>
          <w:rFonts w:ascii="Arial" w:eastAsiaTheme="minorEastAsia" w:hAnsi="Arial" w:cs="Arial"/>
          <w:lang w:eastAsia="en-IN" w:bidi="hi-IN"/>
        </w:rPr>
        <w:t xml:space="preserve"> 2023</w:t>
      </w:r>
      <w:r w:rsidRPr="00FD7D50">
        <w:rPr>
          <w:rFonts w:ascii="Arial" w:eastAsiaTheme="minorEastAsia" w:hAnsi="Arial" w:cs="Arial"/>
          <w:lang w:eastAsia="en-IN" w:bidi="hi-IN"/>
        </w:rPr>
        <w:t xml:space="preserve"> </w:t>
      </w:r>
      <w:r w:rsidR="00B9663E" w:rsidRPr="00FD7D50">
        <w:rPr>
          <w:rFonts w:ascii="Arial" w:eastAsiaTheme="minorEastAsia" w:hAnsi="Arial" w:cs="Arial"/>
          <w:lang w:eastAsia="en-IN" w:bidi="hi-IN"/>
        </w:rPr>
        <w:t xml:space="preserve">and September 2023 </w:t>
      </w:r>
      <w:r w:rsidRPr="00FD7D50">
        <w:rPr>
          <w:rFonts w:ascii="Arial" w:eastAsiaTheme="minorEastAsia" w:hAnsi="Arial" w:cs="Arial"/>
          <w:lang w:eastAsia="en-IN" w:bidi="hi-IN"/>
        </w:rPr>
        <w:t xml:space="preserve">held on </w:t>
      </w:r>
      <w:proofErr w:type="gramStart"/>
      <w:r w:rsidR="00B9663E" w:rsidRPr="00FD7D50">
        <w:rPr>
          <w:rFonts w:ascii="Arial" w:eastAsiaTheme="minorEastAsia" w:hAnsi="Arial" w:cs="Arial"/>
          <w:b/>
          <w:bCs/>
          <w:lang w:eastAsia="en-IN" w:bidi="hi-IN"/>
        </w:rPr>
        <w:t>21.11.</w:t>
      </w:r>
      <w:r w:rsidR="001C5E37" w:rsidRPr="00FD7D50">
        <w:rPr>
          <w:rFonts w:ascii="Arial" w:eastAsiaTheme="minorEastAsia" w:hAnsi="Arial" w:cs="Arial"/>
          <w:b/>
          <w:bCs/>
          <w:lang w:eastAsia="en-IN" w:bidi="hi-IN"/>
        </w:rPr>
        <w:t>2023</w:t>
      </w:r>
      <w:r w:rsidR="00DF1E4A" w:rsidRPr="00FD7D50">
        <w:rPr>
          <w:rFonts w:ascii="Arial" w:eastAsiaTheme="minorEastAsia" w:hAnsi="Arial" w:cs="Arial"/>
          <w:b/>
          <w:bCs/>
          <w:lang w:eastAsia="en-IN" w:bidi="hi-IN"/>
        </w:rPr>
        <w:t xml:space="preserve"> </w:t>
      </w:r>
      <w:r w:rsidRPr="00FD7D50">
        <w:rPr>
          <w:rFonts w:ascii="Arial" w:eastAsiaTheme="minorEastAsia" w:hAnsi="Arial" w:cs="Arial"/>
          <w:lang w:eastAsia="en-IN" w:bidi="hi-IN"/>
        </w:rPr>
        <w:t xml:space="preserve"> was</w:t>
      </w:r>
      <w:proofErr w:type="gramEnd"/>
      <w:r w:rsidRPr="00FD7D50">
        <w:rPr>
          <w:rFonts w:ascii="Arial" w:eastAsiaTheme="minorEastAsia" w:hAnsi="Arial" w:cs="Arial"/>
          <w:lang w:eastAsia="en-IN" w:bidi="hi-IN"/>
        </w:rPr>
        <w:t xml:space="preserve"> circulated to all the members. Since no request for amendment has been received, the house may adopt the minutes.</w:t>
      </w:r>
    </w:p>
    <w:p w14:paraId="6D274CEE" w14:textId="6D53FC8D" w:rsidR="00EE278A" w:rsidRPr="00FD7D50" w:rsidRDefault="00EE278A" w:rsidP="00EE278A">
      <w:pPr>
        <w:spacing w:after="0" w:line="240" w:lineRule="auto"/>
        <w:jc w:val="both"/>
        <w:rPr>
          <w:rFonts w:ascii="Arial" w:eastAsiaTheme="minorEastAsia" w:hAnsi="Arial" w:cs="Arial"/>
          <w:b/>
          <w:bCs/>
          <w:lang w:eastAsia="en-IN" w:bidi="hi-IN"/>
        </w:rPr>
      </w:pPr>
    </w:p>
    <w:p w14:paraId="4A0CB01F" w14:textId="77777777" w:rsidR="004D35A4" w:rsidRPr="00FD7D50" w:rsidRDefault="004D35A4" w:rsidP="00EE278A">
      <w:pPr>
        <w:spacing w:after="0" w:line="240" w:lineRule="auto"/>
        <w:jc w:val="both"/>
        <w:rPr>
          <w:rFonts w:ascii="Arial" w:eastAsiaTheme="minorEastAsia" w:hAnsi="Arial" w:cs="Arial"/>
          <w:b/>
          <w:bCs/>
          <w:lang w:eastAsia="en-IN" w:bidi="hi-IN"/>
        </w:rPr>
      </w:pPr>
    </w:p>
    <w:p w14:paraId="17BF3489" w14:textId="6222BC74" w:rsidR="00EE278A" w:rsidRPr="00FD7D50" w:rsidRDefault="00EE278A" w:rsidP="00EE278A">
      <w:pPr>
        <w:spacing w:after="0" w:line="240" w:lineRule="auto"/>
        <w:jc w:val="both"/>
        <w:rPr>
          <w:rFonts w:ascii="Arial" w:eastAsiaTheme="minorEastAsia" w:hAnsi="Arial" w:cs="Arial"/>
          <w:b/>
          <w:bCs/>
          <w:u w:val="single"/>
          <w:lang w:val="en-US" w:eastAsia="en-IN" w:bidi="hi-IN"/>
        </w:rPr>
      </w:pPr>
      <w:r w:rsidRPr="00FD7D50">
        <w:rPr>
          <w:rFonts w:ascii="Arial" w:eastAsiaTheme="minorEastAsia" w:hAnsi="Arial" w:cs="Arial"/>
          <w:b/>
          <w:bCs/>
          <w:u w:val="single"/>
          <w:lang w:val="en-US" w:eastAsia="en-IN" w:bidi="hi-IN"/>
        </w:rPr>
        <w:t>AGENDA</w:t>
      </w:r>
      <w:r w:rsidR="00775708" w:rsidRPr="00FD7D50">
        <w:rPr>
          <w:rFonts w:ascii="Arial" w:eastAsiaTheme="minorEastAsia" w:hAnsi="Arial" w:cs="Arial"/>
          <w:b/>
          <w:bCs/>
          <w:u w:val="single"/>
          <w:lang w:val="en-US" w:eastAsia="en-IN" w:bidi="hi-IN"/>
        </w:rPr>
        <w:t>-</w:t>
      </w:r>
      <w:r w:rsidRPr="00FD7D50">
        <w:rPr>
          <w:rFonts w:ascii="Arial" w:eastAsiaTheme="minorEastAsia" w:hAnsi="Arial" w:cs="Arial"/>
          <w:b/>
          <w:bCs/>
          <w:u w:val="single"/>
          <w:lang w:val="en-US" w:eastAsia="en-IN" w:bidi="hi-IN"/>
        </w:rPr>
        <w:t xml:space="preserve">1 </w:t>
      </w:r>
    </w:p>
    <w:p w14:paraId="5D0EF464" w14:textId="02E9788D" w:rsidR="004D35A4" w:rsidRPr="00FD7D50" w:rsidRDefault="004D35A4" w:rsidP="00EE278A">
      <w:pPr>
        <w:spacing w:after="0" w:line="240" w:lineRule="auto"/>
        <w:jc w:val="both"/>
        <w:rPr>
          <w:rFonts w:ascii="Arial" w:eastAsiaTheme="minorEastAsia" w:hAnsi="Arial" w:cs="Arial"/>
          <w:b/>
          <w:bCs/>
          <w:lang w:eastAsia="en-IN" w:bidi="hi-IN"/>
        </w:rPr>
      </w:pPr>
    </w:p>
    <w:p w14:paraId="1D4F18CE" w14:textId="163BA92E" w:rsidR="00EE278A" w:rsidRPr="00E1539F" w:rsidRDefault="00943BFF" w:rsidP="00EE278A">
      <w:pPr>
        <w:spacing w:after="0" w:line="240" w:lineRule="auto"/>
        <w:jc w:val="both"/>
        <w:rPr>
          <w:rFonts w:ascii="Arial" w:eastAsiaTheme="minorEastAsia" w:hAnsi="Arial" w:cs="Arial"/>
          <w:lang w:eastAsia="en-IN" w:bidi="hi-IN"/>
        </w:rPr>
      </w:pPr>
      <w:r w:rsidRPr="00FD7D50">
        <w:rPr>
          <w:rFonts w:ascii="Arial" w:eastAsiaTheme="minorEastAsia" w:hAnsi="Arial" w:cs="Arial"/>
          <w:lang w:val="en-US" w:eastAsia="en-IN" w:bidi="hi-IN"/>
        </w:rPr>
        <w:t xml:space="preserve">a) </w:t>
      </w:r>
      <w:r w:rsidR="00EE278A" w:rsidRPr="00FD7D50">
        <w:rPr>
          <w:rFonts w:ascii="Arial" w:eastAsiaTheme="minorEastAsia" w:hAnsi="Arial" w:cs="Arial"/>
          <w:lang w:val="en-US" w:eastAsia="en-IN" w:bidi="hi-IN"/>
        </w:rPr>
        <w:t xml:space="preserve">Action Taken Report of SLBC meeting for the </w:t>
      </w:r>
      <w:r w:rsidR="00CB37CF" w:rsidRPr="00FD7D50">
        <w:rPr>
          <w:rFonts w:ascii="Arial" w:eastAsiaTheme="minorEastAsia" w:hAnsi="Arial" w:cs="Arial"/>
          <w:lang w:val="en-US" w:eastAsia="en-IN" w:bidi="hi-IN"/>
        </w:rPr>
        <w:t xml:space="preserve">combined </w:t>
      </w:r>
      <w:r w:rsidR="00EE278A" w:rsidRPr="00FD7D50">
        <w:rPr>
          <w:rFonts w:ascii="Arial" w:eastAsiaTheme="minorEastAsia" w:hAnsi="Arial" w:cs="Arial"/>
          <w:lang w:val="en-US" w:eastAsia="en-IN" w:bidi="hi-IN"/>
        </w:rPr>
        <w:t>quarter</w:t>
      </w:r>
      <w:r w:rsidR="00CB37CF" w:rsidRPr="00FD7D50">
        <w:rPr>
          <w:rFonts w:ascii="Arial" w:eastAsiaTheme="minorEastAsia" w:hAnsi="Arial" w:cs="Arial"/>
          <w:lang w:val="en-US" w:eastAsia="en-IN" w:bidi="hi-IN"/>
        </w:rPr>
        <w:t>s</w:t>
      </w:r>
      <w:r w:rsidR="00EE278A" w:rsidRPr="00FD7D50">
        <w:rPr>
          <w:rFonts w:ascii="Arial" w:eastAsiaTheme="minorEastAsia" w:hAnsi="Arial" w:cs="Arial"/>
          <w:lang w:val="en-US" w:eastAsia="en-IN" w:bidi="hi-IN"/>
        </w:rPr>
        <w:t xml:space="preserve"> ended </w:t>
      </w:r>
      <w:r w:rsidR="00CB37CF" w:rsidRPr="00FD7D50">
        <w:rPr>
          <w:rFonts w:ascii="Arial" w:eastAsiaTheme="minorEastAsia" w:hAnsi="Arial" w:cs="Arial"/>
          <w:lang w:val="en-US" w:eastAsia="en-IN" w:bidi="hi-IN"/>
        </w:rPr>
        <w:t>June</w:t>
      </w:r>
      <w:r w:rsidR="004C4831" w:rsidRPr="00FD7D50">
        <w:rPr>
          <w:rFonts w:ascii="Arial" w:eastAsiaTheme="minorEastAsia" w:hAnsi="Arial" w:cs="Arial"/>
          <w:lang w:val="en-US" w:eastAsia="en-IN" w:bidi="hi-IN"/>
        </w:rPr>
        <w:t xml:space="preserve"> </w:t>
      </w:r>
      <w:r w:rsidR="00EE278A" w:rsidRPr="00FD7D50">
        <w:rPr>
          <w:rFonts w:ascii="Arial" w:eastAsiaTheme="minorEastAsia" w:hAnsi="Arial" w:cs="Arial"/>
          <w:lang w:val="en-US" w:eastAsia="en-IN" w:bidi="hi-IN"/>
        </w:rPr>
        <w:t>202</w:t>
      </w:r>
      <w:r w:rsidR="004C4831" w:rsidRPr="00FD7D50">
        <w:rPr>
          <w:rFonts w:ascii="Arial" w:eastAsiaTheme="minorEastAsia" w:hAnsi="Arial" w:cs="Arial"/>
          <w:lang w:val="en-US" w:eastAsia="en-IN" w:bidi="hi-IN"/>
        </w:rPr>
        <w:t>3</w:t>
      </w:r>
      <w:r w:rsidR="00EE278A" w:rsidRPr="00FD7D50">
        <w:rPr>
          <w:rFonts w:ascii="Arial" w:eastAsiaTheme="minorEastAsia" w:hAnsi="Arial" w:cs="Arial"/>
          <w:lang w:val="en-US" w:eastAsia="en-IN" w:bidi="hi-IN"/>
        </w:rPr>
        <w:t xml:space="preserve"> </w:t>
      </w:r>
      <w:r w:rsidR="00CB37CF" w:rsidRPr="00FD7D50">
        <w:rPr>
          <w:rFonts w:ascii="Arial" w:eastAsiaTheme="minorEastAsia" w:hAnsi="Arial" w:cs="Arial"/>
          <w:lang w:val="en-US" w:eastAsia="en-IN" w:bidi="hi-IN"/>
        </w:rPr>
        <w:t xml:space="preserve">and September </w:t>
      </w:r>
      <w:r w:rsidR="00CB37CF" w:rsidRPr="00E1539F">
        <w:rPr>
          <w:rFonts w:ascii="Arial" w:eastAsiaTheme="minorEastAsia" w:hAnsi="Arial" w:cs="Arial"/>
          <w:lang w:val="en-US" w:eastAsia="en-IN" w:bidi="hi-IN"/>
        </w:rPr>
        <w:t xml:space="preserve">2023 </w:t>
      </w:r>
      <w:r w:rsidR="00EE278A" w:rsidRPr="00E1539F">
        <w:rPr>
          <w:rFonts w:ascii="Arial" w:eastAsiaTheme="minorEastAsia" w:hAnsi="Arial" w:cs="Arial"/>
          <w:lang w:val="en-US" w:eastAsia="en-IN" w:bidi="hi-IN"/>
        </w:rPr>
        <w:t xml:space="preserve">held on </w:t>
      </w:r>
      <w:r w:rsidR="00CB37CF" w:rsidRPr="00E1539F">
        <w:rPr>
          <w:rFonts w:ascii="Arial" w:eastAsiaTheme="minorEastAsia" w:hAnsi="Arial" w:cs="Arial"/>
          <w:lang w:val="en-US" w:eastAsia="en-IN" w:bidi="hi-IN"/>
        </w:rPr>
        <w:t>21.11</w:t>
      </w:r>
      <w:r w:rsidR="008248D9" w:rsidRPr="00E1539F">
        <w:rPr>
          <w:rFonts w:ascii="Arial" w:eastAsiaTheme="minorEastAsia" w:hAnsi="Arial" w:cs="Arial"/>
          <w:lang w:val="en-US" w:eastAsia="en-IN" w:bidi="hi-IN"/>
        </w:rPr>
        <w:t>.2023</w:t>
      </w:r>
      <w:r w:rsidR="00EE278A" w:rsidRPr="00E1539F">
        <w:rPr>
          <w:rFonts w:ascii="Arial" w:eastAsiaTheme="minorEastAsia" w:hAnsi="Arial" w:cs="Arial"/>
          <w:lang w:val="en-US" w:eastAsia="en-IN" w:bidi="hi-IN"/>
        </w:rPr>
        <w:t xml:space="preserve"> are as under:</w:t>
      </w:r>
    </w:p>
    <w:p w14:paraId="7E7750AD" w14:textId="77777777" w:rsidR="00EE278A" w:rsidRPr="00E1539F" w:rsidRDefault="00EE278A" w:rsidP="00EE278A">
      <w:pPr>
        <w:spacing w:after="0" w:line="240" w:lineRule="auto"/>
        <w:jc w:val="both"/>
        <w:rPr>
          <w:rFonts w:ascii="Arial" w:eastAsiaTheme="minorEastAsia" w:hAnsi="Arial" w:cs="Arial"/>
          <w:lang w:eastAsia="en-IN" w:bidi="hi-IN"/>
        </w:rPr>
      </w:pPr>
    </w:p>
    <w:tbl>
      <w:tblPr>
        <w:tblW w:w="10349" w:type="dxa"/>
        <w:tblInd w:w="-335" w:type="dxa"/>
        <w:tblLayout w:type="fixed"/>
        <w:tblCellMar>
          <w:left w:w="0" w:type="dxa"/>
          <w:right w:w="0" w:type="dxa"/>
        </w:tblCellMar>
        <w:tblLook w:val="04A0" w:firstRow="1" w:lastRow="0" w:firstColumn="1" w:lastColumn="0" w:noHBand="0" w:noVBand="1"/>
      </w:tblPr>
      <w:tblGrid>
        <w:gridCol w:w="495"/>
        <w:gridCol w:w="4751"/>
        <w:gridCol w:w="1134"/>
        <w:gridCol w:w="3969"/>
      </w:tblGrid>
      <w:tr w:rsidR="00B830DD" w:rsidRPr="00E1539F" w14:paraId="6BFF0851" w14:textId="77777777" w:rsidTr="00970676">
        <w:trPr>
          <w:trHeight w:val="59"/>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425F05BE" w14:textId="7B61AE89" w:rsidR="00EE278A" w:rsidRPr="00E1539F" w:rsidRDefault="00EE278A" w:rsidP="00B830DD">
            <w:pPr>
              <w:spacing w:after="0" w:line="256" w:lineRule="auto"/>
              <w:jc w:val="center"/>
              <w:rPr>
                <w:rFonts w:ascii="Arial" w:eastAsia="Times New Roman" w:hAnsi="Arial" w:cs="Arial"/>
                <w:lang w:eastAsia="en-IN" w:bidi="hi-IN"/>
              </w:rPr>
            </w:pPr>
            <w:r w:rsidRPr="00E1539F">
              <w:rPr>
                <w:rFonts w:ascii="Arial" w:eastAsia="Cambria" w:hAnsi="Arial" w:cs="Arial"/>
                <w:b/>
                <w:bCs/>
                <w:color w:val="0D0D0D"/>
                <w:kern w:val="3"/>
                <w:lang w:val="en-US" w:eastAsia="en-IN" w:bidi="hi-IN"/>
              </w:rPr>
              <w:t>S</w:t>
            </w:r>
            <w:r w:rsidR="003D23B5" w:rsidRPr="00E1539F">
              <w:rPr>
                <w:rFonts w:ascii="Arial" w:eastAsia="Cambria" w:hAnsi="Arial" w:cs="Arial"/>
                <w:b/>
                <w:bCs/>
                <w:color w:val="0D0D0D"/>
                <w:kern w:val="3"/>
                <w:lang w:val="en-US" w:eastAsia="en-IN" w:bidi="hi-IN"/>
              </w:rPr>
              <w:t>l</w:t>
            </w:r>
            <w:r w:rsidRPr="00E1539F">
              <w:rPr>
                <w:rFonts w:ascii="Arial" w:eastAsia="Cambria" w:hAnsi="Arial" w:cs="Arial"/>
                <w:b/>
                <w:bCs/>
                <w:color w:val="0D0D0D"/>
                <w:kern w:val="3"/>
                <w:lang w:val="en-US" w:eastAsia="en-IN" w:bidi="hi-IN"/>
              </w:rPr>
              <w:t>. No.</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526C1E78" w14:textId="77777777" w:rsidR="00EE278A" w:rsidRPr="00E1539F" w:rsidRDefault="00EE278A" w:rsidP="00B830DD">
            <w:pPr>
              <w:spacing w:after="0" w:line="256" w:lineRule="auto"/>
              <w:jc w:val="center"/>
              <w:rPr>
                <w:rFonts w:ascii="Arial" w:eastAsia="Times New Roman" w:hAnsi="Arial" w:cs="Arial"/>
                <w:lang w:eastAsia="en-IN" w:bidi="hi-IN"/>
              </w:rPr>
            </w:pPr>
            <w:r w:rsidRPr="00E1539F">
              <w:rPr>
                <w:rFonts w:ascii="Arial" w:eastAsia="Cambria" w:hAnsi="Arial" w:cs="Arial"/>
                <w:b/>
                <w:bCs/>
                <w:color w:val="0D0D0D"/>
                <w:kern w:val="3"/>
                <w:lang w:val="en-US" w:eastAsia="en-IN" w:bidi="hi-IN"/>
              </w:rPr>
              <w:t>PARTICULARS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hideMark/>
          </w:tcPr>
          <w:p w14:paraId="18D9B045" w14:textId="77777777" w:rsidR="00EE278A" w:rsidRPr="00E1539F" w:rsidRDefault="00EE278A" w:rsidP="00B830DD">
            <w:pPr>
              <w:spacing w:after="0" w:line="256" w:lineRule="auto"/>
              <w:jc w:val="center"/>
              <w:rPr>
                <w:rFonts w:ascii="Arial" w:eastAsia="Times New Roman" w:hAnsi="Arial" w:cs="Arial"/>
                <w:lang w:eastAsia="en-IN" w:bidi="hi-IN"/>
              </w:rPr>
            </w:pPr>
            <w:r w:rsidRPr="00E1539F">
              <w:rPr>
                <w:rFonts w:ascii="Arial" w:eastAsia="Cambria" w:hAnsi="Arial" w:cs="Arial"/>
                <w:b/>
                <w:bCs/>
                <w:color w:val="0D0D0D"/>
                <w:kern w:val="3"/>
                <w:lang w:val="en-US" w:eastAsia="en-IN" w:bidi="hi-IN"/>
              </w:rPr>
              <w:t>Action to be taken by</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91" w:type="dxa"/>
              <w:bottom w:w="0" w:type="dxa"/>
              <w:right w:w="91" w:type="dxa"/>
            </w:tcMar>
            <w:vAlign w:val="center"/>
          </w:tcPr>
          <w:p w14:paraId="724C1643" w14:textId="53F61DBB" w:rsidR="00EE278A" w:rsidRPr="00E1539F" w:rsidRDefault="003D23B5" w:rsidP="00B830DD">
            <w:pPr>
              <w:spacing w:after="0" w:line="256" w:lineRule="auto"/>
              <w:jc w:val="center"/>
              <w:rPr>
                <w:rFonts w:ascii="Arial" w:eastAsia="Times New Roman" w:hAnsi="Arial" w:cs="Arial"/>
                <w:b/>
                <w:bCs/>
                <w:lang w:eastAsia="en-IN" w:bidi="hi-IN"/>
              </w:rPr>
            </w:pPr>
            <w:r w:rsidRPr="00E1539F">
              <w:rPr>
                <w:rFonts w:ascii="Arial" w:eastAsia="Times New Roman" w:hAnsi="Arial" w:cs="Arial"/>
                <w:b/>
                <w:bCs/>
                <w:lang w:eastAsia="en-IN" w:bidi="hi-IN"/>
              </w:rPr>
              <w:t>Compliance Remarks /</w:t>
            </w:r>
            <w:r w:rsidR="009E70F9" w:rsidRPr="00E1539F">
              <w:rPr>
                <w:rFonts w:ascii="Arial" w:eastAsia="Times New Roman" w:hAnsi="Arial" w:cs="Arial"/>
                <w:b/>
                <w:bCs/>
                <w:lang w:eastAsia="en-IN" w:bidi="hi-IN"/>
              </w:rPr>
              <w:t xml:space="preserve"> </w:t>
            </w:r>
            <w:r w:rsidRPr="00E1539F">
              <w:rPr>
                <w:rFonts w:ascii="Arial" w:eastAsia="Times New Roman" w:hAnsi="Arial" w:cs="Arial"/>
                <w:b/>
                <w:bCs/>
                <w:lang w:eastAsia="en-IN" w:bidi="hi-IN"/>
              </w:rPr>
              <w:t>ATR</w:t>
            </w:r>
          </w:p>
        </w:tc>
      </w:tr>
      <w:tr w:rsidR="00F44CD9" w:rsidRPr="00E1539F" w14:paraId="6650792B" w14:textId="77777777" w:rsidTr="00970676">
        <w:trPr>
          <w:trHeight w:val="2260"/>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BE5EF8F" w14:textId="77777777" w:rsidR="009E70F9" w:rsidRPr="00E1539F" w:rsidRDefault="009E70F9" w:rsidP="00461C5F">
            <w:pPr>
              <w:spacing w:after="0" w:line="276" w:lineRule="auto"/>
              <w:jc w:val="center"/>
              <w:rPr>
                <w:rFonts w:ascii="Arial" w:eastAsia="Calibri" w:hAnsi="Arial" w:cs="Arial"/>
                <w:color w:val="0D0D0D"/>
                <w:kern w:val="24"/>
                <w:lang w:val="en-US" w:eastAsia="en-IN" w:bidi="hi-IN"/>
              </w:rPr>
            </w:pPr>
          </w:p>
          <w:p w14:paraId="38A2D7DB" w14:textId="77777777" w:rsidR="009E70F9" w:rsidRPr="00E1539F" w:rsidRDefault="009E70F9" w:rsidP="00461C5F">
            <w:pPr>
              <w:spacing w:after="0" w:line="276" w:lineRule="auto"/>
              <w:jc w:val="center"/>
              <w:rPr>
                <w:rFonts w:ascii="Arial" w:eastAsia="Calibri" w:hAnsi="Arial" w:cs="Arial"/>
                <w:color w:val="0D0D0D"/>
                <w:kern w:val="24"/>
                <w:lang w:val="en-US" w:eastAsia="en-IN" w:bidi="hi-IN"/>
              </w:rPr>
            </w:pPr>
          </w:p>
          <w:p w14:paraId="31EEEE8F" w14:textId="4F2424C1" w:rsidR="00EE278A" w:rsidRPr="00E1539F" w:rsidRDefault="00EE278A" w:rsidP="00461C5F">
            <w:pPr>
              <w:spacing w:after="0" w:line="276" w:lineRule="auto"/>
              <w:jc w:val="center"/>
              <w:rPr>
                <w:rFonts w:ascii="Arial" w:eastAsia="Times New Roman" w:hAnsi="Arial" w:cs="Arial"/>
                <w:lang w:eastAsia="en-IN" w:bidi="hi-IN"/>
              </w:rPr>
            </w:pPr>
            <w:r w:rsidRPr="00E1539F">
              <w:rPr>
                <w:rFonts w:ascii="Arial" w:eastAsia="Calibri" w:hAnsi="Arial" w:cs="Arial"/>
                <w:color w:val="0D0D0D"/>
                <w:kern w:val="24"/>
                <w:lang w:val="en-US" w:eastAsia="en-IN" w:bidi="hi-IN"/>
              </w:rPr>
              <w:t>1</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B407BF" w14:textId="77777777" w:rsidR="00461C5F" w:rsidRDefault="00461C5F" w:rsidP="00E3528B">
            <w:pPr>
              <w:spacing w:after="0" w:line="276" w:lineRule="auto"/>
              <w:jc w:val="both"/>
              <w:rPr>
                <w:rFonts w:ascii="Arial" w:hAnsi="Arial" w:cs="Arial"/>
              </w:rPr>
            </w:pPr>
          </w:p>
          <w:p w14:paraId="7C2D7962" w14:textId="77777777" w:rsidR="00461C5F" w:rsidRDefault="00461C5F" w:rsidP="00E3528B">
            <w:pPr>
              <w:spacing w:after="0" w:line="276" w:lineRule="auto"/>
              <w:jc w:val="both"/>
              <w:rPr>
                <w:rFonts w:ascii="Arial" w:hAnsi="Arial" w:cs="Arial"/>
              </w:rPr>
            </w:pPr>
          </w:p>
          <w:p w14:paraId="3642A36A" w14:textId="529A153C" w:rsidR="00EE278A" w:rsidRPr="00E1539F" w:rsidRDefault="003075DA" w:rsidP="00E3528B">
            <w:pPr>
              <w:spacing w:after="0" w:line="276" w:lineRule="auto"/>
              <w:jc w:val="both"/>
              <w:rPr>
                <w:rFonts w:ascii="Arial" w:eastAsia="Times New Roman" w:hAnsi="Arial" w:cs="Arial"/>
                <w:lang w:eastAsia="en-IN" w:bidi="hi-IN"/>
              </w:rPr>
            </w:pPr>
            <w:r w:rsidRPr="00E1539F">
              <w:rPr>
                <w:rFonts w:ascii="Arial" w:hAnsi="Arial" w:cs="Arial"/>
              </w:rPr>
              <w:t xml:space="preserve">Banks in the State should come forward and participate in the development initiatives undertaken by the State Government </w:t>
            </w:r>
            <w:proofErr w:type="gramStart"/>
            <w:r w:rsidRPr="00E1539F">
              <w:rPr>
                <w:rFonts w:ascii="Arial" w:hAnsi="Arial" w:cs="Arial"/>
              </w:rPr>
              <w:t>in order to</w:t>
            </w:r>
            <w:proofErr w:type="gramEnd"/>
            <w:r w:rsidRPr="00E1539F">
              <w:rPr>
                <w:rFonts w:ascii="Arial" w:hAnsi="Arial" w:cs="Arial"/>
              </w:rPr>
              <w:t xml:space="preserve"> ensure growth in State GDP and per Capita income.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BEA34A" w14:textId="77777777" w:rsidR="003D23B5" w:rsidRPr="00E1539F" w:rsidRDefault="003D23B5" w:rsidP="00680715">
            <w:pPr>
              <w:spacing w:after="0" w:line="276" w:lineRule="auto"/>
              <w:jc w:val="center"/>
              <w:rPr>
                <w:rFonts w:ascii="Arial" w:eastAsia="Times New Roman" w:hAnsi="Arial" w:cs="Arial"/>
                <w:lang w:eastAsia="en-IN" w:bidi="hi-IN"/>
              </w:rPr>
            </w:pPr>
          </w:p>
          <w:p w14:paraId="68764837" w14:textId="77777777" w:rsidR="00461C5F" w:rsidRDefault="00461C5F" w:rsidP="00680715">
            <w:pPr>
              <w:spacing w:after="0" w:line="276" w:lineRule="auto"/>
              <w:jc w:val="center"/>
              <w:rPr>
                <w:rFonts w:ascii="Arial" w:eastAsia="Times New Roman" w:hAnsi="Arial" w:cs="Arial"/>
                <w:lang w:eastAsia="en-IN" w:bidi="hi-IN"/>
              </w:rPr>
            </w:pPr>
          </w:p>
          <w:p w14:paraId="2409A42B" w14:textId="77777777" w:rsidR="00461C5F" w:rsidRDefault="00461C5F" w:rsidP="00680715">
            <w:pPr>
              <w:spacing w:after="0" w:line="276" w:lineRule="auto"/>
              <w:jc w:val="center"/>
              <w:rPr>
                <w:rFonts w:ascii="Arial" w:eastAsia="Times New Roman" w:hAnsi="Arial" w:cs="Arial"/>
                <w:lang w:eastAsia="en-IN" w:bidi="hi-IN"/>
              </w:rPr>
            </w:pPr>
          </w:p>
          <w:p w14:paraId="52327064" w14:textId="1CBD44EB" w:rsidR="003D23B5" w:rsidRPr="00E1539F" w:rsidRDefault="00CD74C4" w:rsidP="00680715">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 xml:space="preserve">All </w:t>
            </w:r>
          </w:p>
          <w:p w14:paraId="19B6C565" w14:textId="30AC30E1" w:rsidR="003075DA" w:rsidRPr="00E1539F" w:rsidRDefault="003075DA" w:rsidP="00680715">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Banks</w:t>
            </w:r>
          </w:p>
          <w:p w14:paraId="58AA3713" w14:textId="77777777" w:rsidR="00B830DD" w:rsidRPr="00E1539F" w:rsidRDefault="00B830DD" w:rsidP="00680715">
            <w:pPr>
              <w:spacing w:after="0" w:line="276" w:lineRule="auto"/>
              <w:jc w:val="center"/>
              <w:rPr>
                <w:rFonts w:ascii="Arial" w:eastAsia="Times New Roman" w:hAnsi="Arial" w:cs="Arial"/>
                <w:lang w:eastAsia="en-IN" w:bidi="hi-IN"/>
              </w:rPr>
            </w:pPr>
          </w:p>
          <w:p w14:paraId="3583ED94" w14:textId="5F302A20" w:rsidR="00EE278A" w:rsidRPr="00E1539F" w:rsidRDefault="00EE278A" w:rsidP="00680715">
            <w:pPr>
              <w:spacing w:after="0" w:line="276" w:lineRule="auto"/>
              <w:jc w:val="center"/>
              <w:rPr>
                <w:rFonts w:ascii="Arial" w:eastAsia="Times New Roman" w:hAnsi="Arial" w:cs="Arial"/>
                <w:lang w:eastAsia="en-IN" w:bidi="hi-IN"/>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99A310" w14:textId="4C4FA63E" w:rsidR="00926E40" w:rsidRPr="00E1539F" w:rsidRDefault="007F61C2" w:rsidP="00C71289">
            <w:pPr>
              <w:spacing w:after="0" w:line="276" w:lineRule="auto"/>
              <w:jc w:val="both"/>
              <w:rPr>
                <w:rFonts w:ascii="Arial" w:eastAsia="Times New Roman" w:hAnsi="Arial" w:cs="Arial"/>
                <w:lang w:eastAsia="en-IN" w:bidi="hi-IN"/>
              </w:rPr>
            </w:pPr>
            <w:r w:rsidRPr="00E1539F">
              <w:rPr>
                <w:rFonts w:ascii="Arial" w:eastAsia="Times New Roman" w:hAnsi="Arial" w:cs="Arial"/>
                <w:lang w:eastAsia="en-IN" w:bidi="hi-IN"/>
              </w:rPr>
              <w:t xml:space="preserve">1. </w:t>
            </w:r>
            <w:r w:rsidR="00C71289" w:rsidRPr="00E1539F">
              <w:rPr>
                <w:rFonts w:ascii="Arial" w:eastAsia="Times New Roman" w:hAnsi="Arial" w:cs="Arial"/>
                <w:lang w:eastAsia="en-IN" w:bidi="hi-IN"/>
              </w:rPr>
              <w:t xml:space="preserve">Under DDUSY, </w:t>
            </w:r>
            <w:r w:rsidRPr="00E1539F">
              <w:rPr>
                <w:rFonts w:ascii="Arial" w:eastAsia="Times New Roman" w:hAnsi="Arial" w:cs="Arial"/>
                <w:lang w:eastAsia="en-IN" w:bidi="hi-IN"/>
              </w:rPr>
              <w:t xml:space="preserve">Banks have sanctioned 790 </w:t>
            </w:r>
            <w:proofErr w:type="gramStart"/>
            <w:r w:rsidRPr="00E1539F">
              <w:rPr>
                <w:rFonts w:ascii="Arial" w:eastAsia="Times New Roman" w:hAnsi="Arial" w:cs="Arial"/>
                <w:lang w:eastAsia="en-IN" w:bidi="hi-IN"/>
              </w:rPr>
              <w:t>loans  amounting</w:t>
            </w:r>
            <w:proofErr w:type="gramEnd"/>
            <w:r w:rsidRPr="00E1539F">
              <w:rPr>
                <w:rFonts w:ascii="Arial" w:eastAsia="Times New Roman" w:hAnsi="Arial" w:cs="Arial"/>
                <w:lang w:eastAsia="en-IN" w:bidi="hi-IN"/>
              </w:rPr>
              <w:t xml:space="preserve"> to Rs.</w:t>
            </w:r>
            <w:r w:rsidR="00C71289" w:rsidRPr="00E1539F">
              <w:rPr>
                <w:rFonts w:ascii="Arial" w:eastAsia="Times New Roman" w:hAnsi="Arial" w:cs="Arial"/>
                <w:lang w:eastAsia="en-IN" w:bidi="hi-IN"/>
              </w:rPr>
              <w:t>87.49 crores with a Subsidy amount of Rs.116.46 crores</w:t>
            </w:r>
            <w:r w:rsidR="00372B51" w:rsidRPr="00E1539F">
              <w:rPr>
                <w:rFonts w:ascii="Arial" w:eastAsia="Times New Roman" w:hAnsi="Arial" w:cs="Arial"/>
                <w:lang w:eastAsia="en-IN" w:bidi="hi-IN"/>
              </w:rPr>
              <w:t xml:space="preserve"> as on 15.02.2024.</w:t>
            </w:r>
          </w:p>
          <w:p w14:paraId="2966F5D6" w14:textId="3147055C" w:rsidR="00C71289" w:rsidRPr="00E1539F" w:rsidRDefault="00C71289" w:rsidP="00C71289">
            <w:pPr>
              <w:spacing w:after="0" w:line="276" w:lineRule="auto"/>
              <w:jc w:val="both"/>
              <w:rPr>
                <w:rFonts w:ascii="Arial" w:eastAsia="Times New Roman" w:hAnsi="Arial" w:cs="Arial"/>
                <w:lang w:eastAsia="en-IN" w:bidi="hi-IN"/>
              </w:rPr>
            </w:pPr>
            <w:r w:rsidRPr="00E1539F">
              <w:rPr>
                <w:rFonts w:ascii="Arial" w:eastAsia="Times New Roman" w:hAnsi="Arial" w:cs="Arial"/>
                <w:lang w:eastAsia="en-IN" w:bidi="hi-IN"/>
              </w:rPr>
              <w:t xml:space="preserve">2. Under Atma </w:t>
            </w:r>
            <w:proofErr w:type="spellStart"/>
            <w:r w:rsidRPr="00E1539F">
              <w:rPr>
                <w:rFonts w:ascii="Arial" w:eastAsia="Times New Roman" w:hAnsi="Arial" w:cs="Arial"/>
                <w:lang w:eastAsia="en-IN" w:bidi="hi-IN"/>
              </w:rPr>
              <w:t>Nirbhar</w:t>
            </w:r>
            <w:proofErr w:type="spellEnd"/>
            <w:r w:rsidRPr="00E1539F">
              <w:rPr>
                <w:rFonts w:ascii="Arial" w:eastAsia="Times New Roman" w:hAnsi="Arial" w:cs="Arial"/>
                <w:lang w:eastAsia="en-IN" w:bidi="hi-IN"/>
              </w:rPr>
              <w:t xml:space="preserve"> Schemes Banks have sanctioned </w:t>
            </w:r>
            <w:r w:rsidR="00604F37" w:rsidRPr="00E1539F">
              <w:rPr>
                <w:rFonts w:ascii="Arial" w:eastAsia="Times New Roman" w:hAnsi="Arial" w:cs="Arial"/>
                <w:lang w:eastAsia="en-IN" w:bidi="hi-IN"/>
              </w:rPr>
              <w:t xml:space="preserve">loans to </w:t>
            </w:r>
            <w:r w:rsidR="00FB33F7" w:rsidRPr="00E1539F">
              <w:rPr>
                <w:rFonts w:ascii="Arial" w:eastAsia="Times New Roman" w:hAnsi="Arial" w:cs="Arial"/>
                <w:lang w:eastAsia="en-IN" w:bidi="hi-IN"/>
              </w:rPr>
              <w:t>23286</w:t>
            </w:r>
            <w:r w:rsidR="00604F37" w:rsidRPr="00E1539F">
              <w:rPr>
                <w:rFonts w:ascii="Arial" w:eastAsia="Times New Roman" w:hAnsi="Arial" w:cs="Arial"/>
                <w:lang w:eastAsia="en-IN" w:bidi="hi-IN"/>
              </w:rPr>
              <w:t xml:space="preserve"> </w:t>
            </w:r>
            <w:r w:rsidR="002C0305">
              <w:rPr>
                <w:rFonts w:ascii="Arial" w:eastAsia="Times New Roman" w:hAnsi="Arial" w:cs="Arial"/>
                <w:lang w:eastAsia="en-IN" w:bidi="hi-IN"/>
              </w:rPr>
              <w:t xml:space="preserve">beneficiaries </w:t>
            </w:r>
            <w:r w:rsidR="00604F37" w:rsidRPr="00E1539F">
              <w:rPr>
                <w:rFonts w:ascii="Arial" w:eastAsia="Times New Roman" w:hAnsi="Arial" w:cs="Arial"/>
                <w:lang w:eastAsia="en-IN" w:bidi="hi-IN"/>
              </w:rPr>
              <w:t>amounting to Rs</w:t>
            </w:r>
            <w:r w:rsidR="00FB33F7" w:rsidRPr="00E1539F">
              <w:rPr>
                <w:rFonts w:ascii="Arial" w:eastAsia="Times New Roman" w:hAnsi="Arial" w:cs="Arial"/>
                <w:lang w:eastAsia="en-IN" w:bidi="hi-IN"/>
              </w:rPr>
              <w:t>.334.69</w:t>
            </w:r>
            <w:r w:rsidR="00604F37" w:rsidRPr="00E1539F">
              <w:rPr>
                <w:rFonts w:ascii="Arial" w:eastAsia="Times New Roman" w:hAnsi="Arial" w:cs="Arial"/>
                <w:lang w:eastAsia="en-IN" w:bidi="hi-IN"/>
              </w:rPr>
              <w:t xml:space="preserve"> crores</w:t>
            </w:r>
            <w:r w:rsidR="00FB33F7" w:rsidRPr="00E1539F">
              <w:rPr>
                <w:rFonts w:ascii="Arial" w:eastAsia="Times New Roman" w:hAnsi="Arial" w:cs="Arial"/>
                <w:lang w:eastAsia="en-IN" w:bidi="hi-IN"/>
              </w:rPr>
              <w:t xml:space="preserve"> </w:t>
            </w:r>
            <w:r w:rsidR="00372B51" w:rsidRPr="00E1539F">
              <w:rPr>
                <w:rFonts w:ascii="Arial" w:eastAsia="Times New Roman" w:hAnsi="Arial" w:cs="Arial"/>
                <w:lang w:eastAsia="en-IN" w:bidi="hi-IN"/>
              </w:rPr>
              <w:t xml:space="preserve">as on 15.02.2024 </w:t>
            </w:r>
            <w:r w:rsidR="00FB33F7" w:rsidRPr="00E1539F">
              <w:rPr>
                <w:rFonts w:ascii="Arial" w:eastAsia="Times New Roman" w:hAnsi="Arial" w:cs="Arial"/>
                <w:lang w:eastAsia="en-IN" w:bidi="hi-IN"/>
              </w:rPr>
              <w:t>as under:</w:t>
            </w:r>
          </w:p>
          <w:tbl>
            <w:tblPr>
              <w:tblStyle w:val="TableGrid"/>
              <w:tblW w:w="0" w:type="auto"/>
              <w:tblLayout w:type="fixed"/>
              <w:tblLook w:val="04A0" w:firstRow="1" w:lastRow="0" w:firstColumn="1" w:lastColumn="0" w:noHBand="0" w:noVBand="1"/>
            </w:tblPr>
            <w:tblGrid>
              <w:gridCol w:w="1138"/>
              <w:gridCol w:w="889"/>
              <w:gridCol w:w="1701"/>
            </w:tblGrid>
            <w:tr w:rsidR="00FB33F7" w:rsidRPr="00E1539F" w14:paraId="3695B417" w14:textId="77777777" w:rsidTr="00984479">
              <w:trPr>
                <w:trHeight w:val="548"/>
              </w:trPr>
              <w:tc>
                <w:tcPr>
                  <w:tcW w:w="1138" w:type="dxa"/>
                  <w:vAlign w:val="center"/>
                </w:tcPr>
                <w:p w14:paraId="3F144F49" w14:textId="170FB41F" w:rsidR="00FB33F7" w:rsidRPr="00984479" w:rsidRDefault="00FB33F7" w:rsidP="00984479">
                  <w:pPr>
                    <w:spacing w:line="276" w:lineRule="auto"/>
                    <w:jc w:val="center"/>
                    <w:rPr>
                      <w:rFonts w:ascii="Arial" w:eastAsia="Times New Roman" w:hAnsi="Arial" w:cs="Arial"/>
                      <w:b/>
                      <w:bCs/>
                      <w:szCs w:val="22"/>
                    </w:rPr>
                  </w:pPr>
                  <w:r w:rsidRPr="00984479">
                    <w:rPr>
                      <w:rFonts w:ascii="Arial" w:eastAsia="Times New Roman" w:hAnsi="Arial" w:cs="Arial"/>
                      <w:b/>
                      <w:bCs/>
                      <w:szCs w:val="22"/>
                    </w:rPr>
                    <w:t>Bank</w:t>
                  </w:r>
                </w:p>
              </w:tc>
              <w:tc>
                <w:tcPr>
                  <w:tcW w:w="889" w:type="dxa"/>
                  <w:vAlign w:val="center"/>
                </w:tcPr>
                <w:p w14:paraId="093277E4" w14:textId="60893C07" w:rsidR="00FB33F7" w:rsidRPr="00984479" w:rsidRDefault="00FB33F7" w:rsidP="00984479">
                  <w:pPr>
                    <w:spacing w:line="276" w:lineRule="auto"/>
                    <w:jc w:val="center"/>
                    <w:rPr>
                      <w:rFonts w:ascii="Arial" w:eastAsia="Times New Roman" w:hAnsi="Arial" w:cs="Arial"/>
                      <w:b/>
                      <w:bCs/>
                      <w:szCs w:val="22"/>
                    </w:rPr>
                  </w:pPr>
                  <w:r w:rsidRPr="00984479">
                    <w:rPr>
                      <w:rFonts w:ascii="Arial" w:eastAsia="Times New Roman" w:hAnsi="Arial" w:cs="Arial"/>
                      <w:b/>
                      <w:bCs/>
                      <w:szCs w:val="22"/>
                    </w:rPr>
                    <w:t>No</w:t>
                  </w:r>
                  <w:r w:rsidR="00984479">
                    <w:rPr>
                      <w:rFonts w:ascii="Arial" w:eastAsia="Times New Roman" w:hAnsi="Arial" w:cs="Arial"/>
                      <w:b/>
                      <w:bCs/>
                      <w:szCs w:val="22"/>
                    </w:rPr>
                    <w:t>.</w:t>
                  </w:r>
                </w:p>
              </w:tc>
              <w:tc>
                <w:tcPr>
                  <w:tcW w:w="1701" w:type="dxa"/>
                  <w:vAlign w:val="center"/>
                </w:tcPr>
                <w:p w14:paraId="702E2D88" w14:textId="755177F3" w:rsidR="00FB33F7" w:rsidRPr="00984479" w:rsidRDefault="00FB33F7" w:rsidP="00984479">
                  <w:pPr>
                    <w:spacing w:line="276" w:lineRule="auto"/>
                    <w:jc w:val="center"/>
                    <w:rPr>
                      <w:rFonts w:ascii="Arial" w:eastAsia="Times New Roman" w:hAnsi="Arial" w:cs="Arial"/>
                      <w:b/>
                      <w:bCs/>
                      <w:sz w:val="20"/>
                    </w:rPr>
                  </w:pPr>
                  <w:r w:rsidRPr="00984479">
                    <w:rPr>
                      <w:rFonts w:ascii="Arial" w:eastAsia="Times New Roman" w:hAnsi="Arial" w:cs="Arial"/>
                      <w:b/>
                      <w:bCs/>
                      <w:sz w:val="20"/>
                    </w:rPr>
                    <w:t xml:space="preserve">Amt (Rs. in </w:t>
                  </w:r>
                  <w:proofErr w:type="spellStart"/>
                  <w:r w:rsidRPr="00984479">
                    <w:rPr>
                      <w:rFonts w:ascii="Arial" w:eastAsia="Times New Roman" w:hAnsi="Arial" w:cs="Arial"/>
                      <w:b/>
                      <w:bCs/>
                      <w:sz w:val="20"/>
                    </w:rPr>
                    <w:t>cr</w:t>
                  </w:r>
                  <w:proofErr w:type="spellEnd"/>
                  <w:r w:rsidRPr="00984479">
                    <w:rPr>
                      <w:rFonts w:ascii="Arial" w:eastAsia="Times New Roman" w:hAnsi="Arial" w:cs="Arial"/>
                      <w:b/>
                      <w:bCs/>
                      <w:sz w:val="20"/>
                    </w:rPr>
                    <w:t>)</w:t>
                  </w:r>
                </w:p>
              </w:tc>
            </w:tr>
            <w:tr w:rsidR="00FB33F7" w:rsidRPr="00E1539F" w14:paraId="6F7D3AF4" w14:textId="77777777" w:rsidTr="00984479">
              <w:trPr>
                <w:trHeight w:val="360"/>
              </w:trPr>
              <w:tc>
                <w:tcPr>
                  <w:tcW w:w="1138" w:type="dxa"/>
                </w:tcPr>
                <w:p w14:paraId="282AAF99" w14:textId="59A81D2D" w:rsidR="00FB33F7" w:rsidRPr="00E1539F" w:rsidRDefault="00FB33F7" w:rsidP="00C71289">
                  <w:pPr>
                    <w:spacing w:line="276" w:lineRule="auto"/>
                    <w:jc w:val="both"/>
                    <w:rPr>
                      <w:rFonts w:ascii="Arial" w:eastAsia="Times New Roman" w:hAnsi="Arial" w:cs="Arial"/>
                      <w:szCs w:val="22"/>
                    </w:rPr>
                  </w:pPr>
                  <w:r w:rsidRPr="00E1539F">
                    <w:rPr>
                      <w:rFonts w:ascii="Arial" w:eastAsia="Times New Roman" w:hAnsi="Arial" w:cs="Arial"/>
                      <w:szCs w:val="22"/>
                    </w:rPr>
                    <w:t>SBI</w:t>
                  </w:r>
                  <w:r w:rsidR="00984479">
                    <w:rPr>
                      <w:rFonts w:ascii="Arial" w:eastAsia="Times New Roman" w:hAnsi="Arial" w:cs="Arial"/>
                      <w:szCs w:val="22"/>
                    </w:rPr>
                    <w:t xml:space="preserve"> </w:t>
                  </w:r>
                  <w:r w:rsidRPr="00E1539F">
                    <w:rPr>
                      <w:rFonts w:ascii="Arial" w:eastAsia="Times New Roman" w:hAnsi="Arial" w:cs="Arial"/>
                      <w:szCs w:val="22"/>
                    </w:rPr>
                    <w:t>&amp; other</w:t>
                  </w:r>
                </w:p>
              </w:tc>
              <w:tc>
                <w:tcPr>
                  <w:tcW w:w="889" w:type="dxa"/>
                </w:tcPr>
                <w:p w14:paraId="089F40E0" w14:textId="70D34FEF" w:rsidR="00FB33F7" w:rsidRPr="00E1539F" w:rsidRDefault="00FB33F7" w:rsidP="00FB33F7">
                  <w:pPr>
                    <w:spacing w:line="276" w:lineRule="auto"/>
                    <w:jc w:val="right"/>
                    <w:rPr>
                      <w:rFonts w:ascii="Arial" w:eastAsia="Times New Roman" w:hAnsi="Arial" w:cs="Arial"/>
                      <w:szCs w:val="22"/>
                    </w:rPr>
                  </w:pPr>
                  <w:r w:rsidRPr="00E1539F">
                    <w:rPr>
                      <w:rFonts w:ascii="Arial" w:eastAsia="Times New Roman" w:hAnsi="Arial" w:cs="Arial"/>
                      <w:szCs w:val="22"/>
                    </w:rPr>
                    <w:t>18885</w:t>
                  </w:r>
                </w:p>
              </w:tc>
              <w:tc>
                <w:tcPr>
                  <w:tcW w:w="1701" w:type="dxa"/>
                </w:tcPr>
                <w:p w14:paraId="60887F01" w14:textId="75AE6E99" w:rsidR="00FB33F7" w:rsidRPr="00E1539F" w:rsidRDefault="00FB33F7" w:rsidP="00BC7298">
                  <w:pPr>
                    <w:spacing w:line="276" w:lineRule="auto"/>
                    <w:jc w:val="center"/>
                    <w:rPr>
                      <w:rFonts w:ascii="Arial" w:eastAsia="Times New Roman" w:hAnsi="Arial" w:cs="Arial"/>
                      <w:szCs w:val="22"/>
                    </w:rPr>
                  </w:pPr>
                  <w:r w:rsidRPr="00E1539F">
                    <w:rPr>
                      <w:rFonts w:ascii="Arial" w:eastAsia="Times New Roman" w:hAnsi="Arial" w:cs="Arial"/>
                      <w:szCs w:val="22"/>
                    </w:rPr>
                    <w:t>252.71</w:t>
                  </w:r>
                </w:p>
              </w:tc>
            </w:tr>
            <w:tr w:rsidR="00FB33F7" w:rsidRPr="00E1539F" w14:paraId="0544AD4D" w14:textId="77777777" w:rsidTr="00984479">
              <w:trPr>
                <w:trHeight w:val="180"/>
              </w:trPr>
              <w:tc>
                <w:tcPr>
                  <w:tcW w:w="1138" w:type="dxa"/>
                </w:tcPr>
                <w:p w14:paraId="1266E606" w14:textId="36B91A58" w:rsidR="00FB33F7" w:rsidRPr="00E1539F" w:rsidRDefault="00FB33F7" w:rsidP="00C71289">
                  <w:pPr>
                    <w:spacing w:line="276" w:lineRule="auto"/>
                    <w:jc w:val="both"/>
                    <w:rPr>
                      <w:rFonts w:ascii="Arial" w:eastAsia="Times New Roman" w:hAnsi="Arial" w:cs="Arial"/>
                      <w:szCs w:val="22"/>
                    </w:rPr>
                  </w:pPr>
                  <w:r w:rsidRPr="00E1539F">
                    <w:rPr>
                      <w:rFonts w:ascii="Arial" w:eastAsia="Times New Roman" w:hAnsi="Arial" w:cs="Arial"/>
                      <w:szCs w:val="22"/>
                    </w:rPr>
                    <w:t>APRB</w:t>
                  </w:r>
                </w:p>
              </w:tc>
              <w:tc>
                <w:tcPr>
                  <w:tcW w:w="889" w:type="dxa"/>
                </w:tcPr>
                <w:p w14:paraId="10932ABB" w14:textId="763484B9" w:rsidR="00FB33F7" w:rsidRPr="00E1539F" w:rsidRDefault="00FB33F7" w:rsidP="00FB33F7">
                  <w:pPr>
                    <w:spacing w:line="276" w:lineRule="auto"/>
                    <w:jc w:val="right"/>
                    <w:rPr>
                      <w:rFonts w:ascii="Arial" w:eastAsia="Times New Roman" w:hAnsi="Arial" w:cs="Arial"/>
                      <w:szCs w:val="22"/>
                    </w:rPr>
                  </w:pPr>
                  <w:r w:rsidRPr="00E1539F">
                    <w:rPr>
                      <w:rFonts w:ascii="Arial" w:eastAsia="Times New Roman" w:hAnsi="Arial" w:cs="Arial"/>
                      <w:szCs w:val="22"/>
                    </w:rPr>
                    <w:t>2061</w:t>
                  </w:r>
                </w:p>
              </w:tc>
              <w:tc>
                <w:tcPr>
                  <w:tcW w:w="1701" w:type="dxa"/>
                </w:tcPr>
                <w:p w14:paraId="78DB0466" w14:textId="57D4967B" w:rsidR="00FB33F7" w:rsidRPr="00E1539F" w:rsidRDefault="00FB33F7" w:rsidP="00BC7298">
                  <w:pPr>
                    <w:spacing w:line="276" w:lineRule="auto"/>
                    <w:jc w:val="center"/>
                    <w:rPr>
                      <w:rFonts w:ascii="Arial" w:eastAsia="Times New Roman" w:hAnsi="Arial" w:cs="Arial"/>
                      <w:szCs w:val="22"/>
                    </w:rPr>
                  </w:pPr>
                  <w:r w:rsidRPr="00E1539F">
                    <w:rPr>
                      <w:rFonts w:ascii="Arial" w:eastAsia="Times New Roman" w:hAnsi="Arial" w:cs="Arial"/>
                      <w:szCs w:val="22"/>
                    </w:rPr>
                    <w:t>28.98</w:t>
                  </w:r>
                </w:p>
              </w:tc>
            </w:tr>
            <w:tr w:rsidR="00FB33F7" w:rsidRPr="00E1539F" w14:paraId="7B0A2BE7" w14:textId="77777777" w:rsidTr="00984479">
              <w:trPr>
                <w:trHeight w:val="180"/>
              </w:trPr>
              <w:tc>
                <w:tcPr>
                  <w:tcW w:w="1138" w:type="dxa"/>
                </w:tcPr>
                <w:p w14:paraId="376601C9" w14:textId="5043419E" w:rsidR="00FB33F7" w:rsidRPr="00E1539F" w:rsidRDefault="00FB33F7" w:rsidP="00C71289">
                  <w:pPr>
                    <w:spacing w:line="276" w:lineRule="auto"/>
                    <w:jc w:val="both"/>
                    <w:rPr>
                      <w:rFonts w:ascii="Arial" w:eastAsia="Times New Roman" w:hAnsi="Arial" w:cs="Arial"/>
                      <w:szCs w:val="22"/>
                    </w:rPr>
                  </w:pPr>
                  <w:r w:rsidRPr="00E1539F">
                    <w:rPr>
                      <w:rFonts w:ascii="Arial" w:eastAsia="Times New Roman" w:hAnsi="Arial" w:cs="Arial"/>
                      <w:szCs w:val="22"/>
                    </w:rPr>
                    <w:t>APSCAB</w:t>
                  </w:r>
                </w:p>
              </w:tc>
              <w:tc>
                <w:tcPr>
                  <w:tcW w:w="889" w:type="dxa"/>
                </w:tcPr>
                <w:p w14:paraId="5F5F5914" w14:textId="3F391840" w:rsidR="00FB33F7" w:rsidRPr="00E1539F" w:rsidRDefault="00FB33F7" w:rsidP="00FB33F7">
                  <w:pPr>
                    <w:spacing w:line="276" w:lineRule="auto"/>
                    <w:jc w:val="right"/>
                    <w:rPr>
                      <w:rFonts w:ascii="Arial" w:eastAsia="Times New Roman" w:hAnsi="Arial" w:cs="Arial"/>
                      <w:szCs w:val="22"/>
                    </w:rPr>
                  </w:pPr>
                  <w:r w:rsidRPr="00E1539F">
                    <w:rPr>
                      <w:rFonts w:ascii="Arial" w:eastAsia="Times New Roman" w:hAnsi="Arial" w:cs="Arial"/>
                      <w:szCs w:val="22"/>
                    </w:rPr>
                    <w:t>2340</w:t>
                  </w:r>
                </w:p>
              </w:tc>
              <w:tc>
                <w:tcPr>
                  <w:tcW w:w="1701" w:type="dxa"/>
                </w:tcPr>
                <w:p w14:paraId="67E94508" w14:textId="0C641E87" w:rsidR="00FB33F7" w:rsidRPr="00E1539F" w:rsidRDefault="00FB33F7" w:rsidP="00BC7298">
                  <w:pPr>
                    <w:spacing w:line="276" w:lineRule="auto"/>
                    <w:jc w:val="center"/>
                    <w:rPr>
                      <w:rFonts w:ascii="Arial" w:eastAsia="Times New Roman" w:hAnsi="Arial" w:cs="Arial"/>
                      <w:szCs w:val="22"/>
                    </w:rPr>
                  </w:pPr>
                  <w:r w:rsidRPr="00E1539F">
                    <w:rPr>
                      <w:rFonts w:ascii="Arial" w:eastAsia="Times New Roman" w:hAnsi="Arial" w:cs="Arial"/>
                      <w:szCs w:val="22"/>
                    </w:rPr>
                    <w:t>53.00</w:t>
                  </w:r>
                </w:p>
              </w:tc>
            </w:tr>
            <w:tr w:rsidR="00FB33F7" w:rsidRPr="00E1539F" w14:paraId="028E7F41" w14:textId="77777777" w:rsidTr="00984479">
              <w:trPr>
                <w:trHeight w:val="180"/>
              </w:trPr>
              <w:tc>
                <w:tcPr>
                  <w:tcW w:w="1138" w:type="dxa"/>
                </w:tcPr>
                <w:p w14:paraId="692112CC" w14:textId="3C1DF97D" w:rsidR="00FB33F7" w:rsidRPr="00984479" w:rsidRDefault="00FB33F7" w:rsidP="00984479">
                  <w:pPr>
                    <w:spacing w:line="276" w:lineRule="auto"/>
                    <w:jc w:val="center"/>
                    <w:rPr>
                      <w:rFonts w:ascii="Arial" w:eastAsia="Times New Roman" w:hAnsi="Arial" w:cs="Arial"/>
                      <w:b/>
                      <w:bCs/>
                      <w:szCs w:val="22"/>
                    </w:rPr>
                  </w:pPr>
                  <w:r w:rsidRPr="00984479">
                    <w:rPr>
                      <w:rFonts w:ascii="Arial" w:eastAsia="Times New Roman" w:hAnsi="Arial" w:cs="Arial"/>
                      <w:b/>
                      <w:bCs/>
                      <w:szCs w:val="22"/>
                    </w:rPr>
                    <w:t>Total</w:t>
                  </w:r>
                </w:p>
              </w:tc>
              <w:tc>
                <w:tcPr>
                  <w:tcW w:w="889" w:type="dxa"/>
                </w:tcPr>
                <w:p w14:paraId="34DB1C9D" w14:textId="64F90DB2" w:rsidR="00FB33F7" w:rsidRPr="00984479" w:rsidRDefault="00FB33F7" w:rsidP="00984479">
                  <w:pPr>
                    <w:spacing w:line="276" w:lineRule="auto"/>
                    <w:jc w:val="center"/>
                    <w:rPr>
                      <w:rFonts w:ascii="Arial" w:eastAsia="Times New Roman" w:hAnsi="Arial" w:cs="Arial"/>
                      <w:b/>
                      <w:bCs/>
                      <w:szCs w:val="22"/>
                    </w:rPr>
                  </w:pPr>
                  <w:r w:rsidRPr="00984479">
                    <w:rPr>
                      <w:rFonts w:ascii="Arial" w:eastAsia="Times New Roman" w:hAnsi="Arial" w:cs="Arial"/>
                      <w:b/>
                      <w:bCs/>
                      <w:szCs w:val="22"/>
                    </w:rPr>
                    <w:t>23286</w:t>
                  </w:r>
                </w:p>
              </w:tc>
              <w:tc>
                <w:tcPr>
                  <w:tcW w:w="1701" w:type="dxa"/>
                </w:tcPr>
                <w:p w14:paraId="54E57A37" w14:textId="418F44F9" w:rsidR="00FB33F7" w:rsidRPr="00984479" w:rsidRDefault="00FB33F7" w:rsidP="00BC7298">
                  <w:pPr>
                    <w:spacing w:line="276" w:lineRule="auto"/>
                    <w:jc w:val="center"/>
                    <w:rPr>
                      <w:rFonts w:ascii="Arial" w:eastAsia="Times New Roman" w:hAnsi="Arial" w:cs="Arial"/>
                      <w:b/>
                      <w:bCs/>
                      <w:szCs w:val="22"/>
                    </w:rPr>
                  </w:pPr>
                  <w:r w:rsidRPr="00984479">
                    <w:rPr>
                      <w:rFonts w:ascii="Arial" w:eastAsia="Times New Roman" w:hAnsi="Arial" w:cs="Arial"/>
                      <w:b/>
                      <w:bCs/>
                      <w:szCs w:val="22"/>
                    </w:rPr>
                    <w:t>334.69</w:t>
                  </w:r>
                </w:p>
              </w:tc>
            </w:tr>
          </w:tbl>
          <w:p w14:paraId="75C9A3B6" w14:textId="77777777" w:rsidR="00FB33F7" w:rsidRPr="00E1539F" w:rsidRDefault="00FB33F7" w:rsidP="00C71289">
            <w:pPr>
              <w:spacing w:after="0" w:line="276" w:lineRule="auto"/>
              <w:jc w:val="both"/>
              <w:rPr>
                <w:rFonts w:ascii="Arial" w:eastAsia="Times New Roman" w:hAnsi="Arial" w:cs="Arial"/>
                <w:lang w:eastAsia="en-IN" w:bidi="hi-IN"/>
              </w:rPr>
            </w:pPr>
          </w:p>
          <w:p w14:paraId="213E18F7" w14:textId="12C932D7" w:rsidR="00C71289" w:rsidRPr="00E1539F" w:rsidRDefault="00C71289" w:rsidP="00C71289">
            <w:pPr>
              <w:spacing w:after="0" w:line="276" w:lineRule="auto"/>
              <w:jc w:val="both"/>
              <w:rPr>
                <w:rFonts w:ascii="Arial" w:eastAsia="Times New Roman" w:hAnsi="Arial" w:cs="Arial"/>
                <w:lang w:eastAsia="en-IN" w:bidi="hi-IN"/>
              </w:rPr>
            </w:pPr>
            <w:r w:rsidRPr="00E1539F">
              <w:rPr>
                <w:rFonts w:ascii="Arial" w:eastAsia="Times New Roman" w:hAnsi="Arial" w:cs="Arial"/>
                <w:lang w:eastAsia="en-IN" w:bidi="hi-IN"/>
              </w:rPr>
              <w:t>3.Banks have achieved the ACP for Priority Sector for the year 2023-24 with an overall achievement of 120.75%. Details are at Agenda 3(a).</w:t>
            </w:r>
          </w:p>
        </w:tc>
      </w:tr>
      <w:tr w:rsidR="00F44CD9" w:rsidRPr="00E1539F" w14:paraId="4FA497A1" w14:textId="77777777" w:rsidTr="00BC7298">
        <w:trPr>
          <w:trHeight w:val="866"/>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9F33C83" w14:textId="6DF1D6B3" w:rsidR="009E70F9" w:rsidRPr="00E1539F" w:rsidRDefault="009E70F9" w:rsidP="00461C5F">
            <w:pPr>
              <w:spacing w:after="0" w:line="276" w:lineRule="auto"/>
              <w:jc w:val="center"/>
              <w:rPr>
                <w:rFonts w:ascii="Arial" w:eastAsia="Calibri" w:hAnsi="Arial" w:cs="Arial"/>
                <w:color w:val="0D0D0D"/>
                <w:kern w:val="24"/>
                <w:lang w:val="en-US" w:eastAsia="en-IN" w:bidi="hi-IN"/>
              </w:rPr>
            </w:pPr>
          </w:p>
          <w:p w14:paraId="41E1DC92" w14:textId="77777777" w:rsidR="009E70F9" w:rsidRPr="00E1539F" w:rsidRDefault="009E70F9" w:rsidP="00461C5F">
            <w:pPr>
              <w:spacing w:after="0" w:line="276" w:lineRule="auto"/>
              <w:jc w:val="center"/>
              <w:rPr>
                <w:rFonts w:ascii="Arial" w:eastAsia="Calibri" w:hAnsi="Arial" w:cs="Arial"/>
                <w:color w:val="0D0D0D"/>
                <w:kern w:val="24"/>
                <w:lang w:val="en-US" w:eastAsia="en-IN" w:bidi="hi-IN"/>
              </w:rPr>
            </w:pPr>
          </w:p>
          <w:p w14:paraId="384564BA" w14:textId="636557B0" w:rsidR="00EE278A" w:rsidRPr="00E1539F" w:rsidRDefault="00EE278A" w:rsidP="00461C5F">
            <w:pPr>
              <w:spacing w:after="0" w:line="276" w:lineRule="auto"/>
              <w:jc w:val="center"/>
              <w:rPr>
                <w:rFonts w:ascii="Arial" w:eastAsia="Times New Roman" w:hAnsi="Arial" w:cs="Arial"/>
                <w:lang w:eastAsia="en-IN" w:bidi="hi-IN"/>
              </w:rPr>
            </w:pPr>
            <w:r w:rsidRPr="00E1539F">
              <w:rPr>
                <w:rFonts w:ascii="Arial" w:eastAsia="Calibri" w:hAnsi="Arial" w:cs="Arial"/>
                <w:color w:val="0D0D0D"/>
                <w:kern w:val="24"/>
                <w:lang w:val="en-US" w:eastAsia="en-IN" w:bidi="hi-IN"/>
              </w:rPr>
              <w:t>2</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DB3FA1D" w14:textId="77777777" w:rsidR="00461C5F" w:rsidRDefault="00461C5F" w:rsidP="001B714D">
            <w:pPr>
              <w:spacing w:after="0" w:line="240" w:lineRule="auto"/>
              <w:jc w:val="both"/>
              <w:rPr>
                <w:rFonts w:ascii="Arial" w:hAnsi="Arial" w:cs="Arial"/>
              </w:rPr>
            </w:pPr>
          </w:p>
          <w:p w14:paraId="1C90EF6F" w14:textId="6091A8AF" w:rsidR="001B714D" w:rsidRPr="00E1539F" w:rsidRDefault="001B714D" w:rsidP="001B714D">
            <w:pPr>
              <w:spacing w:after="0" w:line="240" w:lineRule="auto"/>
              <w:jc w:val="both"/>
              <w:rPr>
                <w:rFonts w:ascii="Arial" w:hAnsi="Arial" w:cs="Arial"/>
              </w:rPr>
            </w:pPr>
            <w:r w:rsidRPr="00E1539F">
              <w:rPr>
                <w:rFonts w:ascii="Arial" w:hAnsi="Arial" w:cs="Arial"/>
              </w:rPr>
              <w:t xml:space="preserve">A SLBC Sub. Co. including Secy. Finance, Secy. Planning, Secy. Agriculture, representative from SLBC and representatives from Private Banks should be formed for monitoring the progress of sanction of loans by the Private </w:t>
            </w:r>
            <w:r w:rsidR="00984479">
              <w:rPr>
                <w:rFonts w:ascii="Arial" w:hAnsi="Arial" w:cs="Arial"/>
              </w:rPr>
              <w:t>S</w:t>
            </w:r>
            <w:r w:rsidRPr="00E1539F">
              <w:rPr>
                <w:rFonts w:ascii="Arial" w:hAnsi="Arial" w:cs="Arial"/>
              </w:rPr>
              <w:t>ector Banks.</w:t>
            </w:r>
          </w:p>
          <w:p w14:paraId="593601F2" w14:textId="4C60119F" w:rsidR="00EE278A" w:rsidRPr="00E1539F" w:rsidRDefault="00EE278A" w:rsidP="00E3528B">
            <w:pPr>
              <w:spacing w:after="0" w:line="276" w:lineRule="auto"/>
              <w:jc w:val="both"/>
              <w:rPr>
                <w:rFonts w:ascii="Arial" w:eastAsia="Times New Roman" w:hAnsi="Arial" w:cs="Arial"/>
                <w:lang w:eastAsia="en-IN"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7F57A9B" w14:textId="158A5A0B" w:rsidR="00EE278A" w:rsidRPr="00E1539F" w:rsidRDefault="001B714D" w:rsidP="00BC7298">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Govt. Depts. &amp; Banks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2E61A67" w14:textId="77777777" w:rsidR="00BC7298" w:rsidRDefault="00BC7298" w:rsidP="00E3528B">
            <w:pPr>
              <w:spacing w:after="0" w:line="276" w:lineRule="auto"/>
              <w:jc w:val="both"/>
              <w:rPr>
                <w:rFonts w:ascii="Arial" w:eastAsia="Times New Roman" w:hAnsi="Arial" w:cs="Arial"/>
                <w:lang w:eastAsia="en-IN" w:bidi="hi-IN"/>
              </w:rPr>
            </w:pPr>
          </w:p>
          <w:p w14:paraId="7D7EFD16" w14:textId="008FCB5F" w:rsidR="00EE278A" w:rsidRDefault="00984479" w:rsidP="00E3528B">
            <w:pPr>
              <w:spacing w:after="0" w:line="276" w:lineRule="auto"/>
              <w:jc w:val="both"/>
              <w:rPr>
                <w:rFonts w:ascii="Arial" w:eastAsia="Times New Roman" w:hAnsi="Arial" w:cs="Arial"/>
                <w:lang w:eastAsia="en-IN" w:bidi="hi-IN"/>
              </w:rPr>
            </w:pPr>
            <w:r>
              <w:rPr>
                <w:rFonts w:ascii="Arial" w:eastAsia="Times New Roman" w:hAnsi="Arial" w:cs="Arial"/>
                <w:lang w:eastAsia="en-IN" w:bidi="hi-IN"/>
              </w:rPr>
              <w:t>Sub Committee was formed and first m</w:t>
            </w:r>
            <w:r w:rsidR="001B714D" w:rsidRPr="00E1539F">
              <w:rPr>
                <w:rFonts w:ascii="Arial" w:eastAsia="Times New Roman" w:hAnsi="Arial" w:cs="Arial"/>
                <w:lang w:eastAsia="en-IN" w:bidi="hi-IN"/>
              </w:rPr>
              <w:t xml:space="preserve">eeting was held on </w:t>
            </w:r>
            <w:r w:rsidR="00F51685" w:rsidRPr="00E1539F">
              <w:rPr>
                <w:rFonts w:ascii="Arial" w:eastAsia="Times New Roman" w:hAnsi="Arial" w:cs="Arial"/>
                <w:lang w:eastAsia="en-IN" w:bidi="hi-IN"/>
              </w:rPr>
              <w:t>06.12.2023</w:t>
            </w:r>
            <w:r w:rsidR="00CE1DCD" w:rsidRPr="00E1539F">
              <w:rPr>
                <w:rFonts w:ascii="Arial" w:eastAsia="Times New Roman" w:hAnsi="Arial" w:cs="Arial"/>
                <w:lang w:eastAsia="en-IN" w:bidi="hi-IN"/>
              </w:rPr>
              <w:t>.</w:t>
            </w:r>
            <w:r w:rsidR="00ED44E3" w:rsidRPr="00E1539F">
              <w:rPr>
                <w:rFonts w:ascii="Arial" w:eastAsia="Times New Roman" w:hAnsi="Arial" w:cs="Arial"/>
                <w:lang w:eastAsia="en-IN" w:bidi="hi-IN"/>
              </w:rPr>
              <w:t xml:space="preserve"> Present status</w:t>
            </w:r>
            <w:r w:rsidR="008B273B" w:rsidRPr="00E1539F">
              <w:rPr>
                <w:rFonts w:ascii="Arial" w:eastAsia="Times New Roman" w:hAnsi="Arial" w:cs="Arial"/>
                <w:lang w:eastAsia="en-IN" w:bidi="hi-IN"/>
              </w:rPr>
              <w:t xml:space="preserve"> in respect of </w:t>
            </w:r>
            <w:r>
              <w:rPr>
                <w:rFonts w:ascii="Arial" w:eastAsia="Times New Roman" w:hAnsi="Arial" w:cs="Arial"/>
                <w:lang w:eastAsia="en-IN" w:bidi="hi-IN"/>
              </w:rPr>
              <w:t xml:space="preserve">sanction of </w:t>
            </w:r>
            <w:r w:rsidR="008B273B" w:rsidRPr="00E1539F">
              <w:rPr>
                <w:rFonts w:ascii="Arial" w:eastAsia="Times New Roman" w:hAnsi="Arial" w:cs="Arial"/>
                <w:lang w:eastAsia="en-IN" w:bidi="hi-IN"/>
              </w:rPr>
              <w:t xml:space="preserve">loans </w:t>
            </w:r>
            <w:r>
              <w:rPr>
                <w:rFonts w:ascii="Arial" w:eastAsia="Times New Roman" w:hAnsi="Arial" w:cs="Arial"/>
                <w:lang w:eastAsia="en-IN" w:bidi="hi-IN"/>
              </w:rPr>
              <w:t xml:space="preserve">by Private Sector banks </w:t>
            </w:r>
            <w:r w:rsidR="008B273B" w:rsidRPr="00E1539F">
              <w:rPr>
                <w:rFonts w:ascii="Arial" w:eastAsia="Times New Roman" w:hAnsi="Arial" w:cs="Arial"/>
                <w:lang w:eastAsia="en-IN" w:bidi="hi-IN"/>
              </w:rPr>
              <w:t xml:space="preserve">under Atma </w:t>
            </w:r>
            <w:proofErr w:type="spellStart"/>
            <w:r w:rsidR="008B273B" w:rsidRPr="00E1539F">
              <w:rPr>
                <w:rFonts w:ascii="Arial" w:eastAsia="Times New Roman" w:hAnsi="Arial" w:cs="Arial"/>
                <w:lang w:eastAsia="en-IN" w:bidi="hi-IN"/>
              </w:rPr>
              <w:t>Nirbhar</w:t>
            </w:r>
            <w:proofErr w:type="spellEnd"/>
            <w:r w:rsidR="008B273B" w:rsidRPr="00E1539F">
              <w:rPr>
                <w:rFonts w:ascii="Arial" w:eastAsia="Times New Roman" w:hAnsi="Arial" w:cs="Arial"/>
                <w:lang w:eastAsia="en-IN" w:bidi="hi-IN"/>
              </w:rPr>
              <w:t xml:space="preserve"> Scheme</w:t>
            </w:r>
            <w:r w:rsidR="00ED44E3" w:rsidRPr="00E1539F">
              <w:rPr>
                <w:rFonts w:ascii="Arial" w:eastAsia="Times New Roman" w:hAnsi="Arial" w:cs="Arial"/>
                <w:lang w:eastAsia="en-IN" w:bidi="hi-IN"/>
              </w:rPr>
              <w:t xml:space="preserve"> is as under:</w:t>
            </w:r>
          </w:p>
          <w:p w14:paraId="12A47107" w14:textId="77777777" w:rsidR="00984479" w:rsidRDefault="00984479" w:rsidP="00E3528B">
            <w:pPr>
              <w:spacing w:after="0" w:line="276" w:lineRule="auto"/>
              <w:jc w:val="both"/>
              <w:rPr>
                <w:rFonts w:ascii="Arial" w:eastAsia="Times New Roman" w:hAnsi="Arial" w:cs="Arial"/>
                <w:lang w:eastAsia="en-IN" w:bidi="hi-IN"/>
              </w:rPr>
            </w:pPr>
          </w:p>
          <w:p w14:paraId="53B14381" w14:textId="77777777" w:rsidR="00984479" w:rsidRDefault="00984479" w:rsidP="00E3528B">
            <w:pPr>
              <w:spacing w:after="0" w:line="276" w:lineRule="auto"/>
              <w:jc w:val="both"/>
              <w:rPr>
                <w:rFonts w:ascii="Arial" w:eastAsia="Times New Roman" w:hAnsi="Arial" w:cs="Arial"/>
                <w:lang w:eastAsia="en-IN" w:bidi="hi-IN"/>
              </w:rPr>
            </w:pPr>
          </w:p>
          <w:p w14:paraId="4F650FA6" w14:textId="77777777" w:rsidR="00984479" w:rsidRPr="00E1539F" w:rsidRDefault="00984479" w:rsidP="00E3528B">
            <w:pPr>
              <w:spacing w:after="0" w:line="276" w:lineRule="auto"/>
              <w:jc w:val="both"/>
              <w:rPr>
                <w:rFonts w:ascii="Arial" w:eastAsia="Times New Roman" w:hAnsi="Arial" w:cs="Arial"/>
                <w:lang w:eastAsia="en-IN" w:bidi="hi-IN"/>
              </w:rPr>
            </w:pPr>
          </w:p>
          <w:tbl>
            <w:tblPr>
              <w:tblStyle w:val="TableGrid"/>
              <w:tblW w:w="3586" w:type="dxa"/>
              <w:tblLayout w:type="fixed"/>
              <w:tblLook w:val="04A0" w:firstRow="1" w:lastRow="0" w:firstColumn="1" w:lastColumn="0" w:noHBand="0" w:noVBand="1"/>
            </w:tblPr>
            <w:tblGrid>
              <w:gridCol w:w="886"/>
              <w:gridCol w:w="858"/>
              <w:gridCol w:w="850"/>
              <w:gridCol w:w="992"/>
            </w:tblGrid>
            <w:tr w:rsidR="00ED44E3" w:rsidRPr="00E1539F" w14:paraId="47DE3176" w14:textId="77777777" w:rsidTr="00970676">
              <w:trPr>
                <w:trHeight w:val="90"/>
              </w:trPr>
              <w:tc>
                <w:tcPr>
                  <w:tcW w:w="886" w:type="dxa"/>
                </w:tcPr>
                <w:p w14:paraId="687D7304" w14:textId="6D5E865D"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Bank</w:t>
                  </w:r>
                </w:p>
              </w:tc>
              <w:tc>
                <w:tcPr>
                  <w:tcW w:w="858" w:type="dxa"/>
                </w:tcPr>
                <w:p w14:paraId="2FB24FDF" w14:textId="662405B0"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 xml:space="preserve">No of </w:t>
                  </w:r>
                  <w:proofErr w:type="spellStart"/>
                  <w:r w:rsidRPr="00E1539F">
                    <w:rPr>
                      <w:rFonts w:ascii="Arial" w:eastAsia="Times New Roman" w:hAnsi="Arial" w:cs="Arial"/>
                      <w:szCs w:val="22"/>
                    </w:rPr>
                    <w:t>Appln</w:t>
                  </w:r>
                  <w:proofErr w:type="spellEnd"/>
                  <w:r w:rsidRPr="00E1539F">
                    <w:rPr>
                      <w:rFonts w:ascii="Arial" w:eastAsia="Times New Roman" w:hAnsi="Arial" w:cs="Arial"/>
                      <w:szCs w:val="22"/>
                    </w:rPr>
                    <w:t xml:space="preserve"> forwarded</w:t>
                  </w:r>
                </w:p>
              </w:tc>
              <w:tc>
                <w:tcPr>
                  <w:tcW w:w="850" w:type="dxa"/>
                </w:tcPr>
                <w:p w14:paraId="66AEFBAC" w14:textId="07098FB9"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 xml:space="preserve">No of </w:t>
                  </w:r>
                  <w:proofErr w:type="spellStart"/>
                  <w:r w:rsidRPr="00E1539F">
                    <w:rPr>
                      <w:rFonts w:ascii="Arial" w:eastAsia="Times New Roman" w:hAnsi="Arial" w:cs="Arial"/>
                      <w:szCs w:val="22"/>
                    </w:rPr>
                    <w:t>Applln</w:t>
                  </w:r>
                  <w:proofErr w:type="spellEnd"/>
                  <w:r w:rsidRPr="00E1539F">
                    <w:rPr>
                      <w:rFonts w:ascii="Arial" w:eastAsia="Times New Roman" w:hAnsi="Arial" w:cs="Arial"/>
                      <w:szCs w:val="22"/>
                    </w:rPr>
                    <w:t xml:space="preserve"> Sanctioned</w:t>
                  </w:r>
                </w:p>
              </w:tc>
              <w:tc>
                <w:tcPr>
                  <w:tcW w:w="992" w:type="dxa"/>
                </w:tcPr>
                <w:p w14:paraId="61F9D145" w14:textId="6D5C766C"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 xml:space="preserve">No of </w:t>
                  </w:r>
                  <w:proofErr w:type="spellStart"/>
                  <w:r w:rsidRPr="00E1539F">
                    <w:rPr>
                      <w:rFonts w:ascii="Arial" w:eastAsia="Times New Roman" w:hAnsi="Arial" w:cs="Arial"/>
                      <w:szCs w:val="22"/>
                    </w:rPr>
                    <w:t>Appln</w:t>
                  </w:r>
                  <w:proofErr w:type="spellEnd"/>
                  <w:r w:rsidRPr="00E1539F">
                    <w:rPr>
                      <w:rFonts w:ascii="Arial" w:eastAsia="Times New Roman" w:hAnsi="Arial" w:cs="Arial"/>
                      <w:szCs w:val="22"/>
                    </w:rPr>
                    <w:t xml:space="preserve"> pending</w:t>
                  </w:r>
                </w:p>
              </w:tc>
            </w:tr>
            <w:tr w:rsidR="00ED44E3" w:rsidRPr="00E1539F" w14:paraId="0FE63B5F" w14:textId="77777777" w:rsidTr="00970676">
              <w:trPr>
                <w:trHeight w:val="90"/>
              </w:trPr>
              <w:tc>
                <w:tcPr>
                  <w:tcW w:w="886" w:type="dxa"/>
                </w:tcPr>
                <w:p w14:paraId="321C5D33" w14:textId="0F37F53D"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AXIS</w:t>
                  </w:r>
                </w:p>
              </w:tc>
              <w:tc>
                <w:tcPr>
                  <w:tcW w:w="858" w:type="dxa"/>
                </w:tcPr>
                <w:p w14:paraId="0530457F" w14:textId="70C7DD21"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267</w:t>
                  </w:r>
                </w:p>
              </w:tc>
              <w:tc>
                <w:tcPr>
                  <w:tcW w:w="850" w:type="dxa"/>
                </w:tcPr>
                <w:p w14:paraId="27E6D60E" w14:textId="3E7B2F21"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0</w:t>
                  </w:r>
                </w:p>
              </w:tc>
              <w:tc>
                <w:tcPr>
                  <w:tcW w:w="992" w:type="dxa"/>
                </w:tcPr>
                <w:p w14:paraId="5DAEA469" w14:textId="16CBCD72"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267</w:t>
                  </w:r>
                </w:p>
              </w:tc>
            </w:tr>
            <w:tr w:rsidR="00ED44E3" w:rsidRPr="00E1539F" w14:paraId="42E2B3F9" w14:textId="77777777" w:rsidTr="00970676">
              <w:trPr>
                <w:trHeight w:val="90"/>
              </w:trPr>
              <w:tc>
                <w:tcPr>
                  <w:tcW w:w="886" w:type="dxa"/>
                </w:tcPr>
                <w:p w14:paraId="5B284CFA" w14:textId="0569C6F9"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HDFC</w:t>
                  </w:r>
                </w:p>
              </w:tc>
              <w:tc>
                <w:tcPr>
                  <w:tcW w:w="858" w:type="dxa"/>
                </w:tcPr>
                <w:p w14:paraId="341DE71E" w14:textId="4602E1C0"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168</w:t>
                  </w:r>
                </w:p>
              </w:tc>
              <w:tc>
                <w:tcPr>
                  <w:tcW w:w="850" w:type="dxa"/>
                </w:tcPr>
                <w:p w14:paraId="7A382AA2" w14:textId="779B4B6D"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16</w:t>
                  </w:r>
                </w:p>
              </w:tc>
              <w:tc>
                <w:tcPr>
                  <w:tcW w:w="992" w:type="dxa"/>
                </w:tcPr>
                <w:p w14:paraId="57C886A8" w14:textId="1BA99C25"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172</w:t>
                  </w:r>
                </w:p>
              </w:tc>
            </w:tr>
            <w:tr w:rsidR="00ED44E3" w:rsidRPr="00E1539F" w14:paraId="0D028DF6" w14:textId="77777777" w:rsidTr="00970676">
              <w:trPr>
                <w:trHeight w:val="90"/>
              </w:trPr>
              <w:tc>
                <w:tcPr>
                  <w:tcW w:w="886" w:type="dxa"/>
                </w:tcPr>
                <w:p w14:paraId="70C096DC" w14:textId="360CD95B"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ICICI</w:t>
                  </w:r>
                </w:p>
              </w:tc>
              <w:tc>
                <w:tcPr>
                  <w:tcW w:w="858" w:type="dxa"/>
                </w:tcPr>
                <w:p w14:paraId="27685C33" w14:textId="25FB3A5F"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79</w:t>
                  </w:r>
                </w:p>
              </w:tc>
              <w:tc>
                <w:tcPr>
                  <w:tcW w:w="850" w:type="dxa"/>
                </w:tcPr>
                <w:p w14:paraId="69A5E81E" w14:textId="31FB1ED6"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0</w:t>
                  </w:r>
                </w:p>
              </w:tc>
              <w:tc>
                <w:tcPr>
                  <w:tcW w:w="992" w:type="dxa"/>
                </w:tcPr>
                <w:p w14:paraId="1CC6ADB4" w14:textId="09DAC6CC" w:rsidR="00ED44E3" w:rsidRPr="00E1539F" w:rsidRDefault="00ED44E3" w:rsidP="00E3528B">
                  <w:pPr>
                    <w:spacing w:line="276" w:lineRule="auto"/>
                    <w:jc w:val="both"/>
                    <w:rPr>
                      <w:rFonts w:ascii="Arial" w:eastAsia="Times New Roman" w:hAnsi="Arial" w:cs="Arial"/>
                      <w:szCs w:val="22"/>
                    </w:rPr>
                  </w:pPr>
                  <w:r w:rsidRPr="00E1539F">
                    <w:rPr>
                      <w:rFonts w:ascii="Arial" w:eastAsia="Times New Roman" w:hAnsi="Arial" w:cs="Arial"/>
                      <w:szCs w:val="22"/>
                    </w:rPr>
                    <w:t>79</w:t>
                  </w:r>
                </w:p>
              </w:tc>
            </w:tr>
          </w:tbl>
          <w:p w14:paraId="66DAA171" w14:textId="77777777" w:rsidR="00ED44E3" w:rsidRPr="00E1539F" w:rsidRDefault="00ED44E3" w:rsidP="00E3528B">
            <w:pPr>
              <w:spacing w:after="0" w:line="276" w:lineRule="auto"/>
              <w:jc w:val="both"/>
              <w:rPr>
                <w:rFonts w:ascii="Arial" w:eastAsia="Times New Roman" w:hAnsi="Arial" w:cs="Arial"/>
                <w:lang w:eastAsia="en-IN" w:bidi="hi-IN"/>
              </w:rPr>
            </w:pPr>
          </w:p>
          <w:p w14:paraId="6F6D500B" w14:textId="276DE7B8" w:rsidR="008B273B" w:rsidRPr="00E1539F" w:rsidRDefault="008B273B" w:rsidP="0059375F">
            <w:pPr>
              <w:spacing w:after="0" w:line="276" w:lineRule="auto"/>
              <w:jc w:val="both"/>
              <w:rPr>
                <w:rFonts w:ascii="Arial" w:eastAsia="Times New Roman" w:hAnsi="Arial" w:cs="Arial"/>
                <w:lang w:eastAsia="en-IN" w:bidi="hi-IN"/>
              </w:rPr>
            </w:pPr>
            <w:r w:rsidRPr="00E1539F">
              <w:rPr>
                <w:rFonts w:ascii="Arial" w:eastAsia="Times New Roman" w:hAnsi="Arial" w:cs="Arial"/>
                <w:lang w:eastAsia="en-IN" w:bidi="hi-IN"/>
              </w:rPr>
              <w:t xml:space="preserve">AXIS Bank has reported that Branches have forwarded 21 applications under the Atma </w:t>
            </w:r>
            <w:proofErr w:type="spellStart"/>
            <w:r w:rsidRPr="00E1539F">
              <w:rPr>
                <w:rFonts w:ascii="Arial" w:eastAsia="Times New Roman" w:hAnsi="Arial" w:cs="Arial"/>
                <w:lang w:eastAsia="en-IN" w:bidi="hi-IN"/>
              </w:rPr>
              <w:t>Nirbhar</w:t>
            </w:r>
            <w:proofErr w:type="spellEnd"/>
            <w:r w:rsidRPr="00E1539F">
              <w:rPr>
                <w:rFonts w:ascii="Arial" w:eastAsia="Times New Roman" w:hAnsi="Arial" w:cs="Arial"/>
                <w:lang w:eastAsia="en-IN" w:bidi="hi-IN"/>
              </w:rPr>
              <w:t xml:space="preserve"> Scheme and 2 applications under the DDUSY</w:t>
            </w:r>
            <w:r w:rsidR="002C0305">
              <w:rPr>
                <w:rFonts w:ascii="Arial" w:eastAsia="Times New Roman" w:hAnsi="Arial" w:cs="Arial"/>
                <w:lang w:eastAsia="en-IN" w:bidi="hi-IN"/>
              </w:rPr>
              <w:t xml:space="preserve"> to </w:t>
            </w:r>
            <w:r w:rsidR="00CD54D9">
              <w:rPr>
                <w:rFonts w:ascii="Arial" w:eastAsia="Times New Roman" w:hAnsi="Arial" w:cs="Arial"/>
                <w:lang w:eastAsia="en-IN" w:bidi="hi-IN"/>
              </w:rPr>
              <w:t xml:space="preserve">the </w:t>
            </w:r>
            <w:r w:rsidR="002C0305">
              <w:rPr>
                <w:rFonts w:ascii="Arial" w:eastAsia="Times New Roman" w:hAnsi="Arial" w:cs="Arial"/>
                <w:lang w:eastAsia="en-IN" w:bidi="hi-IN"/>
              </w:rPr>
              <w:t>sanctioning authority.</w:t>
            </w:r>
          </w:p>
        </w:tc>
      </w:tr>
      <w:tr w:rsidR="00BA1969" w:rsidRPr="00E1539F" w14:paraId="49F3449F" w14:textId="77777777" w:rsidTr="00970676">
        <w:trPr>
          <w:trHeight w:val="156"/>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F1B6620" w14:textId="2627296E" w:rsidR="00BA1969" w:rsidRPr="00E1539F" w:rsidRDefault="00BA1969" w:rsidP="00BA1969">
            <w:pPr>
              <w:spacing w:after="0" w:line="276" w:lineRule="auto"/>
              <w:rPr>
                <w:rFonts w:ascii="Arial" w:eastAsia="Times New Roman" w:hAnsi="Arial" w:cs="Arial"/>
                <w:lang w:eastAsia="en-IN" w:bidi="hi-IN"/>
              </w:rPr>
            </w:pPr>
            <w:r w:rsidRPr="00E1539F">
              <w:rPr>
                <w:rFonts w:ascii="Arial" w:eastAsia="Times New Roman" w:hAnsi="Arial" w:cs="Arial"/>
                <w:lang w:eastAsia="en-IN" w:bidi="hi-IN"/>
              </w:rPr>
              <w:lastRenderedPageBreak/>
              <w:t xml:space="preserve">  </w:t>
            </w:r>
            <w:r w:rsidR="00E80CAE" w:rsidRPr="00E1539F">
              <w:rPr>
                <w:rFonts w:ascii="Arial" w:eastAsia="Times New Roman" w:hAnsi="Arial" w:cs="Arial"/>
                <w:lang w:eastAsia="en-IN" w:bidi="hi-IN"/>
              </w:rPr>
              <w:t>3</w:t>
            </w:r>
          </w:p>
        </w:tc>
        <w:tc>
          <w:tcPr>
            <w:tcW w:w="4751" w:type="dxa"/>
            <w:tcBorders>
              <w:top w:val="single" w:sz="4" w:space="0" w:color="auto"/>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2402A5C" w14:textId="51F31732" w:rsidR="00BA1969" w:rsidRPr="00E1539F" w:rsidRDefault="00BA1969" w:rsidP="00BA1969">
            <w:pPr>
              <w:spacing w:after="0" w:line="240" w:lineRule="auto"/>
              <w:jc w:val="both"/>
              <w:rPr>
                <w:rFonts w:ascii="Arial" w:hAnsi="Arial" w:cs="Arial"/>
                <w:bCs/>
              </w:rPr>
            </w:pPr>
            <w:r w:rsidRPr="00E1539F">
              <w:rPr>
                <w:rFonts w:ascii="Arial" w:hAnsi="Arial" w:cs="Arial"/>
              </w:rPr>
              <w:t>SLBC may write to DFS for increasing the incentives provided to CSPs as a special case for the State of Arunachal Pradesh</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2A5DA06" w14:textId="003ADE08" w:rsidR="00BA1969" w:rsidRPr="00E1539F" w:rsidRDefault="00BA1969" w:rsidP="00461C5F">
            <w:pPr>
              <w:spacing w:after="0" w:line="276" w:lineRule="auto"/>
              <w:jc w:val="center"/>
              <w:rPr>
                <w:rFonts w:ascii="Arial" w:eastAsia="Times New Roman" w:hAnsi="Arial" w:cs="Arial"/>
                <w:lang w:eastAsia="en-IN" w:bidi="hi-IN"/>
              </w:rPr>
            </w:pPr>
            <w:r w:rsidRPr="00E1539F">
              <w:rPr>
                <w:rFonts w:ascii="Arial" w:hAnsi="Arial" w:cs="Arial"/>
              </w:rPr>
              <w:t>SLBC</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FED3410" w14:textId="35FAE009" w:rsidR="00BA1969" w:rsidRPr="00E1539F" w:rsidRDefault="00BA1969" w:rsidP="00BA1969">
            <w:pPr>
              <w:spacing w:after="0" w:line="276" w:lineRule="auto"/>
              <w:rPr>
                <w:rFonts w:ascii="Arial" w:eastAsia="Times New Roman" w:hAnsi="Arial" w:cs="Arial"/>
                <w:lang w:eastAsia="en-IN" w:bidi="hi-IN"/>
              </w:rPr>
            </w:pPr>
            <w:r w:rsidRPr="00E1539F">
              <w:rPr>
                <w:rFonts w:ascii="Arial" w:eastAsia="Times New Roman" w:hAnsi="Arial" w:cs="Arial"/>
                <w:lang w:eastAsia="en-IN" w:bidi="hi-IN"/>
              </w:rPr>
              <w:t>Matter taken up with DFS.</w:t>
            </w:r>
          </w:p>
        </w:tc>
      </w:tr>
      <w:tr w:rsidR="00F44CD9" w:rsidRPr="00E1539F" w14:paraId="2E6EBAD5" w14:textId="77777777" w:rsidTr="00970676">
        <w:trPr>
          <w:trHeight w:val="1246"/>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F5CBA6C" w14:textId="3FA193C1" w:rsidR="00F2198F" w:rsidRPr="00E1539F" w:rsidRDefault="00E80CAE" w:rsidP="00E80CAE">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4</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ED87C29" w14:textId="1F09781E" w:rsidR="00F2198F" w:rsidRPr="00E1539F" w:rsidRDefault="009801AB" w:rsidP="00E3528B">
            <w:pPr>
              <w:spacing w:after="0" w:line="240" w:lineRule="auto"/>
              <w:jc w:val="both"/>
              <w:rPr>
                <w:rFonts w:ascii="Arial" w:hAnsi="Arial" w:cs="Arial"/>
                <w:bCs/>
              </w:rPr>
            </w:pPr>
            <w:r w:rsidRPr="00E1539F">
              <w:rPr>
                <w:rFonts w:ascii="Arial" w:hAnsi="Arial" w:cs="Arial"/>
                <w:bCs/>
              </w:rPr>
              <w:t>The priority sector lending in the State stands at Rs.4116.30 crores i.e. at 39.38%.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2200FFB" w14:textId="3C76E13F" w:rsidR="00F2198F" w:rsidRPr="00E1539F" w:rsidRDefault="009801AB" w:rsidP="00680715">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SLBC &amp; RBI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311D6EB" w14:textId="7BF9FA7A" w:rsidR="00F2198F" w:rsidRPr="00E1539F" w:rsidRDefault="009801AB" w:rsidP="003A5841">
            <w:pPr>
              <w:spacing w:after="0" w:line="276" w:lineRule="auto"/>
              <w:jc w:val="both"/>
              <w:rPr>
                <w:rFonts w:ascii="Arial" w:eastAsia="Times New Roman" w:hAnsi="Arial" w:cs="Arial"/>
                <w:lang w:eastAsia="en-IN" w:bidi="hi-IN"/>
              </w:rPr>
            </w:pPr>
            <w:r w:rsidRPr="00E1539F">
              <w:rPr>
                <w:rFonts w:ascii="Arial" w:eastAsia="Times New Roman" w:hAnsi="Arial" w:cs="Arial"/>
                <w:lang w:eastAsia="en-IN" w:bidi="hi-IN"/>
              </w:rPr>
              <w:t>Matter taken up with RBI for increasing the ceiling for Housing loan for classifying under the Priority Sector.</w:t>
            </w:r>
            <w:r w:rsidR="00E66AFB">
              <w:rPr>
                <w:rFonts w:ascii="Arial" w:eastAsia="Times New Roman" w:hAnsi="Arial" w:cs="Arial"/>
                <w:lang w:eastAsia="en-IN" w:bidi="hi-IN"/>
              </w:rPr>
              <w:t xml:space="preserve"> </w:t>
            </w:r>
            <w:proofErr w:type="gramStart"/>
            <w:r w:rsidR="00E66AFB">
              <w:rPr>
                <w:rFonts w:ascii="Arial" w:eastAsia="Times New Roman" w:hAnsi="Arial" w:cs="Arial"/>
                <w:lang w:eastAsia="en-IN" w:bidi="hi-IN"/>
              </w:rPr>
              <w:t>RBI  has</w:t>
            </w:r>
            <w:proofErr w:type="gramEnd"/>
            <w:r w:rsidR="00E66AFB">
              <w:rPr>
                <w:rFonts w:ascii="Arial" w:eastAsia="Times New Roman" w:hAnsi="Arial" w:cs="Arial"/>
                <w:lang w:eastAsia="en-IN" w:bidi="hi-IN"/>
              </w:rPr>
              <w:t xml:space="preserve"> verbally informed that the ceiling is expected to be reviewed in July 2024.</w:t>
            </w:r>
          </w:p>
        </w:tc>
      </w:tr>
      <w:tr w:rsidR="00F44CD9" w:rsidRPr="00E1539F" w14:paraId="2602FA82" w14:textId="77777777" w:rsidTr="00970676">
        <w:trPr>
          <w:trHeight w:val="985"/>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9023F77" w14:textId="1A07D26B" w:rsidR="00F2198F" w:rsidRPr="00E1539F" w:rsidRDefault="008535B8" w:rsidP="008535B8">
            <w:pPr>
              <w:spacing w:after="0" w:line="276" w:lineRule="auto"/>
              <w:rPr>
                <w:rFonts w:ascii="Arial" w:eastAsia="Times New Roman" w:hAnsi="Arial" w:cs="Arial"/>
                <w:lang w:eastAsia="en-IN" w:bidi="hi-IN"/>
              </w:rPr>
            </w:pPr>
            <w:r w:rsidRPr="00E1539F">
              <w:rPr>
                <w:rFonts w:ascii="Arial" w:eastAsia="Times New Roman" w:hAnsi="Arial" w:cs="Arial"/>
                <w:lang w:eastAsia="en-IN" w:bidi="hi-IN"/>
              </w:rPr>
              <w:t xml:space="preserve">  </w:t>
            </w:r>
            <w:r w:rsidR="00E80CAE" w:rsidRPr="00E1539F">
              <w:rPr>
                <w:rFonts w:ascii="Arial" w:eastAsia="Times New Roman" w:hAnsi="Arial" w:cs="Arial"/>
                <w:lang w:eastAsia="en-IN" w:bidi="hi-IN"/>
              </w:rPr>
              <w:t>5</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A64081" w14:textId="57320360" w:rsidR="00F2198F" w:rsidRPr="00E1539F" w:rsidRDefault="00982286" w:rsidP="00E3528B">
            <w:pPr>
              <w:spacing w:after="0" w:line="240" w:lineRule="auto"/>
              <w:jc w:val="both"/>
              <w:rPr>
                <w:rFonts w:ascii="Arial" w:hAnsi="Arial" w:cs="Arial"/>
                <w:bCs/>
              </w:rPr>
            </w:pPr>
            <w:r w:rsidRPr="00E1539F">
              <w:rPr>
                <w:rFonts w:ascii="Arial" w:hAnsi="Arial" w:cs="Arial"/>
                <w:bCs/>
              </w:rPr>
              <w:t xml:space="preserve">For allotment of land for opening a new RSETI in </w:t>
            </w:r>
            <w:proofErr w:type="spellStart"/>
            <w:r w:rsidRPr="00E1539F">
              <w:rPr>
                <w:rFonts w:ascii="Arial" w:hAnsi="Arial" w:cs="Arial"/>
                <w:bCs/>
              </w:rPr>
              <w:t>Namsai</w:t>
            </w:r>
            <w:proofErr w:type="spellEnd"/>
            <w:r w:rsidRPr="00E1539F">
              <w:rPr>
                <w:rFonts w:ascii="Arial" w:hAnsi="Arial" w:cs="Arial"/>
                <w:bCs/>
              </w:rPr>
              <w:t xml:space="preserve">, PNB was advised to follow up with DC </w:t>
            </w:r>
            <w:proofErr w:type="spellStart"/>
            <w:r w:rsidRPr="00E1539F">
              <w:rPr>
                <w:rFonts w:ascii="Arial" w:hAnsi="Arial" w:cs="Arial"/>
                <w:bCs/>
              </w:rPr>
              <w:t>Namsai</w:t>
            </w:r>
            <w:proofErr w:type="spellEnd"/>
            <w:r w:rsidRPr="00E1539F">
              <w:rPr>
                <w:rFonts w:ascii="Arial" w:hAnsi="Arial" w:cs="Arial"/>
                <w:bCs/>
              </w:rPr>
              <w:t xml:space="preserve"> in consultation with Secretary, RD &amp; PR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5055F6B" w14:textId="251387E3" w:rsidR="00F2198F" w:rsidRPr="00E1539F" w:rsidRDefault="00982286" w:rsidP="00680715">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PNB &amp; Secy RD &amp; PR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A2A5B72" w14:textId="6C8F1296" w:rsidR="00F2198F" w:rsidRPr="00E1539F" w:rsidRDefault="00E66AFB" w:rsidP="00336CC0">
            <w:pPr>
              <w:spacing w:after="0" w:line="276" w:lineRule="auto"/>
              <w:jc w:val="both"/>
              <w:rPr>
                <w:rFonts w:ascii="Arial" w:eastAsia="Times New Roman" w:hAnsi="Arial" w:cs="Arial"/>
                <w:lang w:eastAsia="en-IN" w:bidi="hi-IN"/>
              </w:rPr>
            </w:pPr>
            <w:r>
              <w:rPr>
                <w:rFonts w:ascii="Arial" w:eastAsia="Times New Roman" w:hAnsi="Arial" w:cs="Arial"/>
                <w:lang w:eastAsia="en-IN" w:bidi="hi-IN"/>
              </w:rPr>
              <w:t xml:space="preserve">PNB has informed that matter has been taken up with DC </w:t>
            </w:r>
            <w:proofErr w:type="spellStart"/>
            <w:r>
              <w:rPr>
                <w:rFonts w:ascii="Arial" w:eastAsia="Times New Roman" w:hAnsi="Arial" w:cs="Arial"/>
                <w:lang w:eastAsia="en-IN" w:bidi="hi-IN"/>
              </w:rPr>
              <w:t>Namsai</w:t>
            </w:r>
            <w:proofErr w:type="spellEnd"/>
            <w:r>
              <w:rPr>
                <w:rFonts w:ascii="Arial" w:eastAsia="Times New Roman" w:hAnsi="Arial" w:cs="Arial"/>
                <w:lang w:eastAsia="en-IN" w:bidi="hi-IN"/>
              </w:rPr>
              <w:t xml:space="preserve"> copy to Secretary RD &amp; PR</w:t>
            </w:r>
            <w:r w:rsidR="00FD7D50" w:rsidRPr="00E1539F">
              <w:rPr>
                <w:rFonts w:ascii="Arial" w:eastAsia="Times New Roman" w:hAnsi="Arial" w:cs="Arial"/>
                <w:lang w:eastAsia="en-IN" w:bidi="hi-IN"/>
              </w:rPr>
              <w:t>.</w:t>
            </w:r>
          </w:p>
        </w:tc>
      </w:tr>
      <w:tr w:rsidR="00E80CAE" w:rsidRPr="00E1539F" w14:paraId="34D9F11B" w14:textId="77777777" w:rsidTr="00970676">
        <w:trPr>
          <w:trHeight w:val="6726"/>
        </w:trPr>
        <w:tc>
          <w:tcPr>
            <w:tcW w:w="4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9D80440" w14:textId="39200A65" w:rsidR="00E80CAE" w:rsidRPr="00E1539F" w:rsidRDefault="00E80CAE" w:rsidP="00E80CAE">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lastRenderedPageBreak/>
              <w:t>6</w:t>
            </w:r>
          </w:p>
        </w:tc>
        <w:tc>
          <w:tcPr>
            <w:tcW w:w="47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A40718A" w14:textId="77777777" w:rsidR="00E80CAE" w:rsidRPr="00E1539F" w:rsidRDefault="00E80CAE" w:rsidP="00E3528B">
            <w:pPr>
              <w:spacing w:after="0" w:line="240" w:lineRule="auto"/>
              <w:jc w:val="both"/>
              <w:rPr>
                <w:rFonts w:ascii="Arial" w:hAnsi="Arial" w:cs="Arial"/>
                <w:bCs/>
              </w:rPr>
            </w:pPr>
            <w:r w:rsidRPr="00E1539F">
              <w:rPr>
                <w:rFonts w:ascii="Arial" w:hAnsi="Arial" w:cs="Arial"/>
                <w:bCs/>
              </w:rPr>
              <w:t>The Status on opening of Branches was reviewed and found to be as under:</w:t>
            </w:r>
          </w:p>
          <w:p w14:paraId="1550B57E" w14:textId="77777777" w:rsidR="00E80CAE" w:rsidRPr="00E1539F" w:rsidRDefault="00E80CAE" w:rsidP="00E3528B">
            <w:pPr>
              <w:spacing w:after="0" w:line="240" w:lineRule="auto"/>
              <w:jc w:val="both"/>
              <w:rPr>
                <w:rFonts w:ascii="Arial" w:hAnsi="Arial" w:cs="Arial"/>
                <w:bCs/>
              </w:rPr>
            </w:pPr>
          </w:p>
          <w:tbl>
            <w:tblPr>
              <w:tblStyle w:val="TableGrid"/>
              <w:tblW w:w="4603" w:type="dxa"/>
              <w:tblLayout w:type="fixed"/>
              <w:tblLook w:val="04A0" w:firstRow="1" w:lastRow="0" w:firstColumn="1" w:lastColumn="0" w:noHBand="0" w:noVBand="1"/>
            </w:tblPr>
            <w:tblGrid>
              <w:gridCol w:w="1245"/>
              <w:gridCol w:w="709"/>
              <w:gridCol w:w="2649"/>
            </w:tblGrid>
            <w:tr w:rsidR="00CE2931" w:rsidRPr="00E1539F" w14:paraId="2CFF2CF7" w14:textId="77777777" w:rsidTr="00E66AFB">
              <w:trPr>
                <w:trHeight w:val="157"/>
              </w:trPr>
              <w:tc>
                <w:tcPr>
                  <w:tcW w:w="1245" w:type="dxa"/>
                  <w:vAlign w:val="center"/>
                </w:tcPr>
                <w:p w14:paraId="29336640" w14:textId="5F5D3F0D" w:rsidR="00CE2931" w:rsidRPr="00E66AFB" w:rsidRDefault="00CE2931" w:rsidP="00E66AFB">
                  <w:pPr>
                    <w:jc w:val="center"/>
                    <w:rPr>
                      <w:rFonts w:ascii="Arial" w:hAnsi="Arial" w:cs="Arial"/>
                      <w:b/>
                      <w:szCs w:val="22"/>
                    </w:rPr>
                  </w:pPr>
                  <w:r w:rsidRPr="00E66AFB">
                    <w:rPr>
                      <w:rFonts w:ascii="Arial" w:hAnsi="Arial" w:cs="Arial"/>
                      <w:b/>
                      <w:szCs w:val="22"/>
                    </w:rPr>
                    <w:t>Place</w:t>
                  </w:r>
                </w:p>
              </w:tc>
              <w:tc>
                <w:tcPr>
                  <w:tcW w:w="709" w:type="dxa"/>
                  <w:vAlign w:val="center"/>
                </w:tcPr>
                <w:p w14:paraId="33E65F8C" w14:textId="2ACBC38D" w:rsidR="00CE2931" w:rsidRPr="00E66AFB" w:rsidRDefault="00CE2931" w:rsidP="00E66AFB">
                  <w:pPr>
                    <w:jc w:val="center"/>
                    <w:rPr>
                      <w:rFonts w:ascii="Arial" w:hAnsi="Arial" w:cs="Arial"/>
                      <w:b/>
                      <w:sz w:val="20"/>
                    </w:rPr>
                  </w:pPr>
                  <w:r w:rsidRPr="00E66AFB">
                    <w:rPr>
                      <w:rFonts w:ascii="Arial" w:hAnsi="Arial" w:cs="Arial"/>
                      <w:b/>
                      <w:sz w:val="20"/>
                    </w:rPr>
                    <w:t>Bank</w:t>
                  </w:r>
                </w:p>
              </w:tc>
              <w:tc>
                <w:tcPr>
                  <w:tcW w:w="2649" w:type="dxa"/>
                  <w:vAlign w:val="center"/>
                </w:tcPr>
                <w:p w14:paraId="27EC3D7A" w14:textId="7B676484" w:rsidR="00CE2931" w:rsidRPr="00E66AFB" w:rsidRDefault="007A1EE8" w:rsidP="00E66AFB">
                  <w:pPr>
                    <w:jc w:val="center"/>
                    <w:rPr>
                      <w:rFonts w:ascii="Arial" w:hAnsi="Arial" w:cs="Arial"/>
                      <w:b/>
                      <w:szCs w:val="22"/>
                    </w:rPr>
                  </w:pPr>
                  <w:r w:rsidRPr="00E66AFB">
                    <w:rPr>
                      <w:rFonts w:ascii="Arial" w:hAnsi="Arial" w:cs="Arial"/>
                      <w:b/>
                      <w:szCs w:val="22"/>
                    </w:rPr>
                    <w:t>Remarks</w:t>
                  </w:r>
                </w:p>
              </w:tc>
            </w:tr>
            <w:tr w:rsidR="00CE2931" w:rsidRPr="00E1539F" w14:paraId="06CC328A" w14:textId="77777777" w:rsidTr="00BC7298">
              <w:trPr>
                <w:trHeight w:val="713"/>
              </w:trPr>
              <w:tc>
                <w:tcPr>
                  <w:tcW w:w="1245" w:type="dxa"/>
                  <w:vAlign w:val="center"/>
                </w:tcPr>
                <w:p w14:paraId="6C822320" w14:textId="6F9BFD6A" w:rsidR="00CE2931" w:rsidRPr="00823240" w:rsidRDefault="00BC7298" w:rsidP="00823240">
                  <w:pPr>
                    <w:rPr>
                      <w:rFonts w:ascii="Bahnschrift Condensed" w:hAnsi="Bahnschrift Condensed" w:cs="Arial"/>
                      <w:bCs/>
                      <w:szCs w:val="22"/>
                    </w:rPr>
                  </w:pPr>
                  <w:r w:rsidRPr="00823240">
                    <w:rPr>
                      <w:rFonts w:ascii="Bahnschrift Condensed" w:hAnsi="Bahnschrift Condensed" w:cs="Arial"/>
                      <w:bCs/>
                      <w:szCs w:val="22"/>
                    </w:rPr>
                    <w:t>1.</w:t>
                  </w:r>
                  <w:r w:rsidR="007A1EE8" w:rsidRPr="00823240">
                    <w:rPr>
                      <w:rFonts w:ascii="Bahnschrift Condensed" w:hAnsi="Bahnschrift Condensed" w:cs="Arial"/>
                      <w:bCs/>
                      <w:szCs w:val="22"/>
                    </w:rPr>
                    <w:t>Chayangtajo</w:t>
                  </w:r>
                </w:p>
              </w:tc>
              <w:tc>
                <w:tcPr>
                  <w:tcW w:w="709" w:type="dxa"/>
                  <w:vAlign w:val="center"/>
                </w:tcPr>
                <w:p w14:paraId="578A79AF" w14:textId="32CF8828" w:rsidR="00CE2931" w:rsidRPr="00461C5F" w:rsidRDefault="007A1EE8" w:rsidP="00BC7298">
                  <w:pPr>
                    <w:jc w:val="center"/>
                    <w:rPr>
                      <w:rFonts w:ascii="Arial" w:hAnsi="Arial" w:cs="Arial"/>
                      <w:bCs/>
                      <w:sz w:val="20"/>
                    </w:rPr>
                  </w:pPr>
                  <w:r w:rsidRPr="00461C5F">
                    <w:rPr>
                      <w:rFonts w:ascii="Arial" w:hAnsi="Arial" w:cs="Arial"/>
                      <w:bCs/>
                      <w:sz w:val="20"/>
                    </w:rPr>
                    <w:t>CAN</w:t>
                  </w:r>
                </w:p>
              </w:tc>
              <w:tc>
                <w:tcPr>
                  <w:tcW w:w="2649" w:type="dxa"/>
                </w:tcPr>
                <w:p w14:paraId="766B208A" w14:textId="72543555" w:rsidR="00CE2931" w:rsidRPr="00461C5F" w:rsidRDefault="007A1EE8" w:rsidP="00E3528B">
                  <w:pPr>
                    <w:jc w:val="both"/>
                    <w:rPr>
                      <w:rFonts w:ascii="Arial" w:hAnsi="Arial" w:cs="Arial"/>
                      <w:bCs/>
                      <w:sz w:val="20"/>
                    </w:rPr>
                  </w:pPr>
                  <w:r w:rsidRPr="00461C5F">
                    <w:rPr>
                      <w:rFonts w:ascii="Arial" w:hAnsi="Arial" w:cs="Arial"/>
                      <w:bCs/>
                      <w:sz w:val="20"/>
                    </w:rPr>
                    <w:t xml:space="preserve">Bank has submitted that building is available at </w:t>
                  </w:r>
                  <w:proofErr w:type="spellStart"/>
                  <w:r w:rsidRPr="00461C5F">
                    <w:rPr>
                      <w:rFonts w:ascii="Arial" w:hAnsi="Arial" w:cs="Arial"/>
                      <w:bCs/>
                      <w:sz w:val="20"/>
                    </w:rPr>
                    <w:t>Chayangtajo</w:t>
                  </w:r>
                  <w:proofErr w:type="spellEnd"/>
                  <w:r w:rsidRPr="00461C5F">
                    <w:rPr>
                      <w:rFonts w:ascii="Arial" w:hAnsi="Arial" w:cs="Arial"/>
                      <w:bCs/>
                      <w:sz w:val="20"/>
                    </w:rPr>
                    <w:t>. The Branch would be open very soon. In the meantime, the Bank was advised to open CSP.</w:t>
                  </w:r>
                </w:p>
              </w:tc>
            </w:tr>
            <w:tr w:rsidR="007A1EE8" w:rsidRPr="00E1539F" w14:paraId="48FDCE9B" w14:textId="77777777" w:rsidTr="00BC7298">
              <w:trPr>
                <w:trHeight w:val="284"/>
              </w:trPr>
              <w:tc>
                <w:tcPr>
                  <w:tcW w:w="1245" w:type="dxa"/>
                  <w:vAlign w:val="center"/>
                </w:tcPr>
                <w:p w14:paraId="0EEBA146" w14:textId="53527D72" w:rsidR="007A1EE8" w:rsidRPr="00823240" w:rsidRDefault="007A1EE8" w:rsidP="00823240">
                  <w:pPr>
                    <w:rPr>
                      <w:rFonts w:ascii="Bahnschrift Condensed" w:hAnsi="Bahnschrift Condensed" w:cs="Arial"/>
                      <w:bCs/>
                      <w:szCs w:val="22"/>
                    </w:rPr>
                  </w:pPr>
                  <w:r w:rsidRPr="00823240">
                    <w:rPr>
                      <w:rFonts w:ascii="Bahnschrift Condensed" w:hAnsi="Bahnschrift Condensed" w:cs="Arial"/>
                      <w:bCs/>
                      <w:szCs w:val="22"/>
                    </w:rPr>
                    <w:t>2.Lemmi</w:t>
                  </w:r>
                </w:p>
              </w:tc>
              <w:tc>
                <w:tcPr>
                  <w:tcW w:w="709" w:type="dxa"/>
                  <w:vAlign w:val="center"/>
                </w:tcPr>
                <w:p w14:paraId="0096A54B" w14:textId="458B34B3" w:rsidR="007A1EE8" w:rsidRPr="00461C5F" w:rsidRDefault="007A1EE8" w:rsidP="00BC7298">
                  <w:pPr>
                    <w:jc w:val="center"/>
                    <w:rPr>
                      <w:rFonts w:ascii="Arial" w:hAnsi="Arial" w:cs="Arial"/>
                      <w:bCs/>
                      <w:sz w:val="20"/>
                    </w:rPr>
                  </w:pPr>
                  <w:r w:rsidRPr="00461C5F">
                    <w:rPr>
                      <w:rFonts w:ascii="Arial" w:hAnsi="Arial" w:cs="Arial"/>
                      <w:bCs/>
                      <w:sz w:val="20"/>
                    </w:rPr>
                    <w:t>PNB</w:t>
                  </w:r>
                </w:p>
              </w:tc>
              <w:tc>
                <w:tcPr>
                  <w:tcW w:w="2649" w:type="dxa"/>
                </w:tcPr>
                <w:p w14:paraId="2E4FDDD4" w14:textId="0503A687" w:rsidR="007A1EE8" w:rsidRPr="00461C5F" w:rsidRDefault="007A1EE8" w:rsidP="00E3528B">
                  <w:pPr>
                    <w:jc w:val="both"/>
                    <w:rPr>
                      <w:rFonts w:ascii="Arial" w:hAnsi="Arial" w:cs="Arial"/>
                      <w:bCs/>
                      <w:sz w:val="20"/>
                    </w:rPr>
                  </w:pPr>
                  <w:r w:rsidRPr="00461C5F">
                    <w:rPr>
                      <w:rFonts w:ascii="Arial" w:hAnsi="Arial" w:cs="Arial"/>
                      <w:bCs/>
                      <w:sz w:val="20"/>
                    </w:rPr>
                    <w:t>PNB has not submitted any response</w:t>
                  </w:r>
                </w:p>
              </w:tc>
            </w:tr>
            <w:tr w:rsidR="007A1EE8" w:rsidRPr="00E1539F" w14:paraId="32F9EDB8" w14:textId="77777777" w:rsidTr="00BC7298">
              <w:trPr>
                <w:trHeight w:val="315"/>
              </w:trPr>
              <w:tc>
                <w:tcPr>
                  <w:tcW w:w="1245" w:type="dxa"/>
                  <w:vAlign w:val="center"/>
                </w:tcPr>
                <w:p w14:paraId="1502B00B" w14:textId="568A5FF5" w:rsidR="007A1EE8" w:rsidRPr="00823240" w:rsidRDefault="007A1EE8" w:rsidP="00823240">
                  <w:pPr>
                    <w:rPr>
                      <w:rFonts w:ascii="Bahnschrift Condensed" w:hAnsi="Bahnschrift Condensed" w:cs="Arial"/>
                      <w:bCs/>
                      <w:szCs w:val="22"/>
                    </w:rPr>
                  </w:pPr>
                  <w:r w:rsidRPr="00823240">
                    <w:rPr>
                      <w:rFonts w:ascii="Bahnschrift Condensed" w:hAnsi="Bahnschrift Condensed" w:cs="Arial"/>
                      <w:bCs/>
                      <w:szCs w:val="22"/>
                    </w:rPr>
                    <w:t xml:space="preserve">3. </w:t>
                  </w:r>
                  <w:proofErr w:type="spellStart"/>
                  <w:r w:rsidRPr="00823240">
                    <w:rPr>
                      <w:rFonts w:ascii="Bahnschrift Condensed" w:hAnsi="Bahnschrift Condensed" w:cs="Arial"/>
                      <w:bCs/>
                      <w:szCs w:val="22"/>
                    </w:rPr>
                    <w:t>Boleng</w:t>
                  </w:r>
                  <w:proofErr w:type="spellEnd"/>
                </w:p>
              </w:tc>
              <w:tc>
                <w:tcPr>
                  <w:tcW w:w="709" w:type="dxa"/>
                  <w:vAlign w:val="center"/>
                </w:tcPr>
                <w:p w14:paraId="232863A0" w14:textId="399B7AF8" w:rsidR="007A1EE8" w:rsidRPr="00461C5F" w:rsidRDefault="007A1EE8" w:rsidP="00BC7298">
                  <w:pPr>
                    <w:jc w:val="center"/>
                    <w:rPr>
                      <w:rFonts w:ascii="Arial" w:hAnsi="Arial" w:cs="Arial"/>
                      <w:bCs/>
                      <w:sz w:val="20"/>
                    </w:rPr>
                  </w:pPr>
                  <w:r w:rsidRPr="00461C5F">
                    <w:rPr>
                      <w:rFonts w:ascii="Arial" w:hAnsi="Arial" w:cs="Arial"/>
                      <w:bCs/>
                      <w:sz w:val="20"/>
                    </w:rPr>
                    <w:t>SBI</w:t>
                  </w:r>
                </w:p>
              </w:tc>
              <w:tc>
                <w:tcPr>
                  <w:tcW w:w="2649" w:type="dxa"/>
                </w:tcPr>
                <w:p w14:paraId="5F82AB7E" w14:textId="72450EAF" w:rsidR="007A1EE8" w:rsidRPr="00461C5F" w:rsidRDefault="007A1EE8" w:rsidP="00E3528B">
                  <w:pPr>
                    <w:jc w:val="both"/>
                    <w:rPr>
                      <w:rFonts w:ascii="Arial" w:hAnsi="Arial" w:cs="Arial"/>
                      <w:bCs/>
                      <w:sz w:val="20"/>
                    </w:rPr>
                  </w:pPr>
                  <w:r w:rsidRPr="00461C5F">
                    <w:rPr>
                      <w:rFonts w:ascii="Arial" w:hAnsi="Arial" w:cs="Arial"/>
                      <w:bCs/>
                      <w:sz w:val="20"/>
                    </w:rPr>
                    <w:t>There is issue regarding dual connectivity</w:t>
                  </w:r>
                </w:p>
              </w:tc>
            </w:tr>
            <w:tr w:rsidR="007A1EE8" w:rsidRPr="00E1539F" w14:paraId="5F194CB0" w14:textId="77777777" w:rsidTr="00BC7298">
              <w:trPr>
                <w:trHeight w:val="315"/>
              </w:trPr>
              <w:tc>
                <w:tcPr>
                  <w:tcW w:w="1245" w:type="dxa"/>
                  <w:vAlign w:val="center"/>
                </w:tcPr>
                <w:p w14:paraId="4F1915B4" w14:textId="1ED91483" w:rsidR="007A1EE8" w:rsidRPr="00823240" w:rsidRDefault="007A1EE8" w:rsidP="00823240">
                  <w:pPr>
                    <w:rPr>
                      <w:rFonts w:ascii="Bahnschrift Condensed" w:hAnsi="Bahnschrift Condensed" w:cs="Arial"/>
                      <w:bCs/>
                      <w:szCs w:val="22"/>
                    </w:rPr>
                  </w:pPr>
                  <w:r w:rsidRPr="00823240">
                    <w:rPr>
                      <w:rFonts w:ascii="Bahnschrift Condensed" w:hAnsi="Bahnschrift Condensed" w:cs="Arial"/>
                      <w:bCs/>
                      <w:szCs w:val="22"/>
                    </w:rPr>
                    <w:t xml:space="preserve">4. </w:t>
                  </w:r>
                  <w:proofErr w:type="spellStart"/>
                  <w:r w:rsidRPr="00823240">
                    <w:rPr>
                      <w:rFonts w:ascii="Bahnschrift Condensed" w:hAnsi="Bahnschrift Condensed" w:cs="Arial"/>
                      <w:bCs/>
                      <w:szCs w:val="22"/>
                    </w:rPr>
                    <w:t>Lhao</w:t>
                  </w:r>
                  <w:proofErr w:type="spellEnd"/>
                </w:p>
              </w:tc>
              <w:tc>
                <w:tcPr>
                  <w:tcW w:w="709" w:type="dxa"/>
                  <w:vAlign w:val="center"/>
                </w:tcPr>
                <w:p w14:paraId="10628458" w14:textId="08F4B338" w:rsidR="007A1EE8" w:rsidRPr="00461C5F" w:rsidRDefault="007A1EE8" w:rsidP="00BC7298">
                  <w:pPr>
                    <w:jc w:val="center"/>
                    <w:rPr>
                      <w:rFonts w:ascii="Arial" w:hAnsi="Arial" w:cs="Arial"/>
                      <w:bCs/>
                      <w:sz w:val="20"/>
                    </w:rPr>
                  </w:pPr>
                  <w:r w:rsidRPr="00461C5F">
                    <w:rPr>
                      <w:rFonts w:ascii="Arial" w:hAnsi="Arial" w:cs="Arial"/>
                      <w:bCs/>
                      <w:sz w:val="20"/>
                    </w:rPr>
                    <w:t>SBI</w:t>
                  </w:r>
                </w:p>
              </w:tc>
              <w:tc>
                <w:tcPr>
                  <w:tcW w:w="2649" w:type="dxa"/>
                </w:tcPr>
                <w:p w14:paraId="2E7BD14D" w14:textId="518FA410" w:rsidR="007A1EE8" w:rsidRPr="00461C5F" w:rsidRDefault="007A1EE8" w:rsidP="00E3528B">
                  <w:pPr>
                    <w:jc w:val="both"/>
                    <w:rPr>
                      <w:rFonts w:ascii="Arial" w:hAnsi="Arial" w:cs="Arial"/>
                      <w:bCs/>
                      <w:sz w:val="20"/>
                    </w:rPr>
                  </w:pPr>
                  <w:r w:rsidRPr="00461C5F">
                    <w:rPr>
                      <w:rFonts w:ascii="Arial" w:hAnsi="Arial" w:cs="Arial"/>
                      <w:bCs/>
                      <w:sz w:val="20"/>
                    </w:rPr>
                    <w:t>There is issue regarding dual connectivity</w:t>
                  </w:r>
                </w:p>
              </w:tc>
            </w:tr>
            <w:tr w:rsidR="007A1EE8" w:rsidRPr="00E1539F" w14:paraId="548FEBE5" w14:textId="77777777" w:rsidTr="00BC7298">
              <w:trPr>
                <w:trHeight w:val="1427"/>
              </w:trPr>
              <w:tc>
                <w:tcPr>
                  <w:tcW w:w="1245" w:type="dxa"/>
                  <w:vAlign w:val="center"/>
                </w:tcPr>
                <w:p w14:paraId="2532C0D0" w14:textId="09B9FED4" w:rsidR="007A1EE8" w:rsidRPr="00823240" w:rsidRDefault="00BC7298" w:rsidP="00823240">
                  <w:pPr>
                    <w:rPr>
                      <w:rFonts w:ascii="Bahnschrift Condensed" w:hAnsi="Bahnschrift Condensed" w:cs="Arial"/>
                      <w:bCs/>
                      <w:szCs w:val="22"/>
                    </w:rPr>
                  </w:pPr>
                  <w:r w:rsidRPr="00823240">
                    <w:rPr>
                      <w:rFonts w:ascii="Bahnschrift Condensed" w:hAnsi="Bahnschrift Condensed" w:cs="Arial"/>
                      <w:bCs/>
                      <w:szCs w:val="22"/>
                    </w:rPr>
                    <w:t>5.</w:t>
                  </w:r>
                  <w:r w:rsidR="007A1EE8" w:rsidRPr="00823240">
                    <w:rPr>
                      <w:rFonts w:ascii="Bahnschrift Condensed" w:hAnsi="Bahnschrift Condensed" w:cs="Arial"/>
                      <w:bCs/>
                      <w:szCs w:val="22"/>
                    </w:rPr>
                    <w:t>Dharmapur Bl. I to IV</w:t>
                  </w:r>
                </w:p>
              </w:tc>
              <w:tc>
                <w:tcPr>
                  <w:tcW w:w="709" w:type="dxa"/>
                  <w:vAlign w:val="center"/>
                </w:tcPr>
                <w:p w14:paraId="271BB8F7" w14:textId="6E893E17" w:rsidR="007A1EE8" w:rsidRPr="00461C5F" w:rsidRDefault="007A1EE8" w:rsidP="00BC7298">
                  <w:pPr>
                    <w:jc w:val="center"/>
                    <w:rPr>
                      <w:rFonts w:ascii="Arial" w:hAnsi="Arial" w:cs="Arial"/>
                      <w:bCs/>
                      <w:sz w:val="20"/>
                    </w:rPr>
                  </w:pPr>
                  <w:r w:rsidRPr="00461C5F">
                    <w:rPr>
                      <w:rFonts w:ascii="Arial" w:hAnsi="Arial" w:cs="Arial"/>
                      <w:bCs/>
                      <w:sz w:val="20"/>
                    </w:rPr>
                    <w:t>PNB</w:t>
                  </w:r>
                </w:p>
              </w:tc>
              <w:tc>
                <w:tcPr>
                  <w:tcW w:w="2649" w:type="dxa"/>
                </w:tcPr>
                <w:p w14:paraId="6D93A78E" w14:textId="5691B938" w:rsidR="007A1EE8" w:rsidRPr="00461C5F" w:rsidRDefault="007A1EE8" w:rsidP="00E3528B">
                  <w:pPr>
                    <w:jc w:val="both"/>
                    <w:rPr>
                      <w:rFonts w:ascii="Arial" w:hAnsi="Arial" w:cs="Arial"/>
                      <w:bCs/>
                      <w:sz w:val="20"/>
                    </w:rPr>
                  </w:pPr>
                  <w:r w:rsidRPr="00461C5F">
                    <w:rPr>
                      <w:rFonts w:ascii="Arial" w:hAnsi="Arial" w:cs="Arial"/>
                      <w:bCs/>
                      <w:sz w:val="20"/>
                    </w:rPr>
                    <w:t xml:space="preserve">DC </w:t>
                  </w:r>
                  <w:proofErr w:type="spellStart"/>
                  <w:r w:rsidRPr="00461C5F">
                    <w:rPr>
                      <w:rFonts w:ascii="Arial" w:hAnsi="Arial" w:cs="Arial"/>
                      <w:bCs/>
                      <w:sz w:val="20"/>
                    </w:rPr>
                    <w:t>Changlang</w:t>
                  </w:r>
                  <w:proofErr w:type="spellEnd"/>
                  <w:r w:rsidRPr="00461C5F">
                    <w:rPr>
                      <w:rFonts w:ascii="Arial" w:hAnsi="Arial" w:cs="Arial"/>
                      <w:bCs/>
                      <w:sz w:val="20"/>
                    </w:rPr>
                    <w:t xml:space="preserve"> has </w:t>
                  </w:r>
                  <w:proofErr w:type="gramStart"/>
                  <w:r w:rsidRPr="00461C5F">
                    <w:rPr>
                      <w:rFonts w:ascii="Arial" w:hAnsi="Arial" w:cs="Arial"/>
                      <w:bCs/>
                      <w:sz w:val="20"/>
                    </w:rPr>
                    <w:t>confirmed  unavailability</w:t>
                  </w:r>
                  <w:proofErr w:type="gramEnd"/>
                  <w:r w:rsidRPr="00461C5F">
                    <w:rPr>
                      <w:rFonts w:ascii="Arial" w:hAnsi="Arial" w:cs="Arial"/>
                      <w:bCs/>
                      <w:sz w:val="20"/>
                    </w:rPr>
                    <w:t xml:space="preserve"> of RCC building at the proposed place by DFS.PNB may open Branch at a place considered suitable by the District Administration. In the meantime, CSP may be opened at </w:t>
                  </w:r>
                  <w:proofErr w:type="spellStart"/>
                  <w:r w:rsidRPr="00461C5F">
                    <w:rPr>
                      <w:rFonts w:ascii="Arial" w:hAnsi="Arial" w:cs="Arial"/>
                      <w:bCs/>
                      <w:sz w:val="20"/>
                    </w:rPr>
                    <w:t>Dharmapur</w:t>
                  </w:r>
                  <w:proofErr w:type="spellEnd"/>
                  <w:r w:rsidRPr="00461C5F">
                    <w:rPr>
                      <w:rFonts w:ascii="Arial" w:hAnsi="Arial" w:cs="Arial"/>
                      <w:bCs/>
                      <w:sz w:val="20"/>
                    </w:rPr>
                    <w:t xml:space="preserve"> </w:t>
                  </w:r>
                  <w:proofErr w:type="spellStart"/>
                  <w:proofErr w:type="gramStart"/>
                  <w:r w:rsidRPr="00461C5F">
                    <w:rPr>
                      <w:rFonts w:ascii="Arial" w:hAnsi="Arial" w:cs="Arial"/>
                      <w:bCs/>
                      <w:sz w:val="20"/>
                    </w:rPr>
                    <w:t>Bl.Iti</w:t>
                  </w:r>
                  <w:proofErr w:type="spellEnd"/>
                  <w:proofErr w:type="gramEnd"/>
                  <w:r w:rsidRPr="00461C5F">
                    <w:rPr>
                      <w:rFonts w:ascii="Arial" w:hAnsi="Arial" w:cs="Arial"/>
                      <w:bCs/>
                      <w:sz w:val="20"/>
                    </w:rPr>
                    <w:t xml:space="preserve"> IV</w:t>
                  </w:r>
                  <w:r w:rsidR="008B545E" w:rsidRPr="00461C5F">
                    <w:rPr>
                      <w:rFonts w:ascii="Arial" w:hAnsi="Arial" w:cs="Arial"/>
                      <w:bCs/>
                      <w:sz w:val="20"/>
                    </w:rPr>
                    <w:t>. PNB need not open Branch thereat. DFS may suitable be informed.</w:t>
                  </w:r>
                </w:p>
              </w:tc>
            </w:tr>
            <w:tr w:rsidR="008B545E" w:rsidRPr="00E1539F" w14:paraId="2D9C15CD" w14:textId="77777777" w:rsidTr="00BC7298">
              <w:trPr>
                <w:trHeight w:val="918"/>
              </w:trPr>
              <w:tc>
                <w:tcPr>
                  <w:tcW w:w="1245" w:type="dxa"/>
                  <w:vAlign w:val="center"/>
                </w:tcPr>
                <w:p w14:paraId="5924FADB" w14:textId="39D97FED" w:rsidR="008B545E" w:rsidRPr="00823240" w:rsidRDefault="008B545E" w:rsidP="00823240">
                  <w:pPr>
                    <w:rPr>
                      <w:rFonts w:ascii="Bahnschrift Condensed" w:hAnsi="Bahnschrift Condensed" w:cs="Arial"/>
                      <w:bCs/>
                      <w:szCs w:val="22"/>
                    </w:rPr>
                  </w:pPr>
                  <w:r w:rsidRPr="00823240">
                    <w:rPr>
                      <w:rFonts w:ascii="Bahnschrift Condensed" w:hAnsi="Bahnschrift Condensed" w:cs="Arial"/>
                      <w:bCs/>
                      <w:szCs w:val="22"/>
                    </w:rPr>
                    <w:t>6.Tato</w:t>
                  </w:r>
                </w:p>
              </w:tc>
              <w:tc>
                <w:tcPr>
                  <w:tcW w:w="709" w:type="dxa"/>
                  <w:vAlign w:val="center"/>
                </w:tcPr>
                <w:p w14:paraId="7AB876A7" w14:textId="239F6EDB" w:rsidR="008B545E" w:rsidRPr="00461C5F" w:rsidRDefault="008B545E" w:rsidP="00BC7298">
                  <w:pPr>
                    <w:jc w:val="center"/>
                    <w:rPr>
                      <w:rFonts w:ascii="Arial" w:hAnsi="Arial" w:cs="Arial"/>
                      <w:bCs/>
                      <w:sz w:val="20"/>
                    </w:rPr>
                  </w:pPr>
                  <w:r w:rsidRPr="00461C5F">
                    <w:rPr>
                      <w:rFonts w:ascii="Arial" w:hAnsi="Arial" w:cs="Arial"/>
                      <w:bCs/>
                      <w:sz w:val="20"/>
                    </w:rPr>
                    <w:t>SBI</w:t>
                  </w:r>
                </w:p>
              </w:tc>
              <w:tc>
                <w:tcPr>
                  <w:tcW w:w="2649" w:type="dxa"/>
                </w:tcPr>
                <w:p w14:paraId="11ACCF5E" w14:textId="2F443CC5" w:rsidR="008B545E" w:rsidRPr="00461C5F" w:rsidRDefault="008B545E" w:rsidP="00E3528B">
                  <w:pPr>
                    <w:jc w:val="both"/>
                    <w:rPr>
                      <w:rFonts w:ascii="Arial" w:hAnsi="Arial" w:cs="Arial"/>
                      <w:bCs/>
                      <w:sz w:val="20"/>
                    </w:rPr>
                  </w:pPr>
                  <w:r w:rsidRPr="00461C5F">
                    <w:rPr>
                      <w:rFonts w:ascii="Arial" w:hAnsi="Arial" w:cs="Arial"/>
                      <w:bCs/>
                      <w:sz w:val="20"/>
                    </w:rPr>
                    <w:t>Dual connectivity is not available at Tato.</w:t>
                  </w:r>
                </w:p>
              </w:tc>
            </w:tr>
            <w:tr w:rsidR="008B545E" w:rsidRPr="00E1539F" w14:paraId="0ACC6C5F" w14:textId="77777777" w:rsidTr="00BC7298">
              <w:trPr>
                <w:trHeight w:val="606"/>
              </w:trPr>
              <w:tc>
                <w:tcPr>
                  <w:tcW w:w="1245" w:type="dxa"/>
                  <w:vAlign w:val="center"/>
                </w:tcPr>
                <w:p w14:paraId="3BABC873" w14:textId="1927129E" w:rsidR="008B545E" w:rsidRPr="00823240" w:rsidRDefault="00175F6A" w:rsidP="00823240">
                  <w:pPr>
                    <w:rPr>
                      <w:rFonts w:ascii="Bahnschrift Condensed" w:hAnsi="Bahnschrift Condensed" w:cs="Arial"/>
                      <w:bCs/>
                      <w:szCs w:val="22"/>
                    </w:rPr>
                  </w:pPr>
                  <w:r w:rsidRPr="00823240">
                    <w:rPr>
                      <w:rFonts w:ascii="Bahnschrift Condensed" w:hAnsi="Bahnschrift Condensed" w:cs="Arial"/>
                      <w:bCs/>
                      <w:szCs w:val="22"/>
                    </w:rPr>
                    <w:t>7.</w:t>
                  </w:r>
                  <w:r w:rsidR="008B545E" w:rsidRPr="00823240">
                    <w:rPr>
                      <w:rFonts w:ascii="Bahnschrift Condensed" w:hAnsi="Bahnschrift Condensed" w:cs="Arial"/>
                      <w:bCs/>
                      <w:szCs w:val="22"/>
                    </w:rPr>
                    <w:t>Lemmi</w:t>
                  </w:r>
                </w:p>
              </w:tc>
              <w:tc>
                <w:tcPr>
                  <w:tcW w:w="709" w:type="dxa"/>
                  <w:vAlign w:val="center"/>
                </w:tcPr>
                <w:p w14:paraId="4835BD51" w14:textId="0C277CA8" w:rsidR="008B545E" w:rsidRPr="00461C5F" w:rsidRDefault="008B545E" w:rsidP="00BC7298">
                  <w:pPr>
                    <w:jc w:val="center"/>
                    <w:rPr>
                      <w:rFonts w:ascii="Arial" w:hAnsi="Arial" w:cs="Arial"/>
                      <w:bCs/>
                      <w:sz w:val="20"/>
                    </w:rPr>
                  </w:pPr>
                  <w:r w:rsidRPr="00461C5F">
                    <w:rPr>
                      <w:rFonts w:ascii="Arial" w:hAnsi="Arial" w:cs="Arial"/>
                      <w:bCs/>
                      <w:sz w:val="20"/>
                    </w:rPr>
                    <w:t>SBI</w:t>
                  </w:r>
                </w:p>
              </w:tc>
              <w:tc>
                <w:tcPr>
                  <w:tcW w:w="2649" w:type="dxa"/>
                </w:tcPr>
                <w:p w14:paraId="50ACA896" w14:textId="552CD6AC" w:rsidR="008B545E" w:rsidRPr="00461C5F" w:rsidRDefault="008B545E" w:rsidP="00E3528B">
                  <w:pPr>
                    <w:jc w:val="both"/>
                    <w:rPr>
                      <w:rFonts w:ascii="Arial" w:hAnsi="Arial" w:cs="Arial"/>
                      <w:bCs/>
                      <w:sz w:val="20"/>
                    </w:rPr>
                  </w:pPr>
                  <w:r w:rsidRPr="00461C5F">
                    <w:rPr>
                      <w:rFonts w:ascii="Arial" w:hAnsi="Arial" w:cs="Arial"/>
                      <w:bCs/>
                      <w:sz w:val="20"/>
                    </w:rPr>
                    <w:t>Feasibility report has been compiled. Bank is in se</w:t>
                  </w:r>
                  <w:r w:rsidR="00175F6A" w:rsidRPr="00461C5F">
                    <w:rPr>
                      <w:rFonts w:ascii="Arial" w:hAnsi="Arial" w:cs="Arial"/>
                      <w:bCs/>
                      <w:sz w:val="20"/>
                    </w:rPr>
                    <w:t>a</w:t>
                  </w:r>
                  <w:r w:rsidRPr="00461C5F">
                    <w:rPr>
                      <w:rFonts w:ascii="Arial" w:hAnsi="Arial" w:cs="Arial"/>
                      <w:bCs/>
                      <w:sz w:val="20"/>
                    </w:rPr>
                    <w:t>rch of suitable premises.</w:t>
                  </w:r>
                </w:p>
              </w:tc>
            </w:tr>
            <w:tr w:rsidR="008B545E" w:rsidRPr="00E1539F" w14:paraId="12614D27" w14:textId="77777777" w:rsidTr="00BC7298">
              <w:trPr>
                <w:trHeight w:val="552"/>
              </w:trPr>
              <w:tc>
                <w:tcPr>
                  <w:tcW w:w="1245" w:type="dxa"/>
                  <w:vAlign w:val="center"/>
                </w:tcPr>
                <w:p w14:paraId="3C8FBE32" w14:textId="212A6C19" w:rsidR="008B545E" w:rsidRPr="00823240" w:rsidRDefault="00175F6A" w:rsidP="00823240">
                  <w:pPr>
                    <w:rPr>
                      <w:rFonts w:ascii="Bahnschrift Condensed" w:hAnsi="Bahnschrift Condensed" w:cs="Arial"/>
                      <w:bCs/>
                      <w:szCs w:val="22"/>
                    </w:rPr>
                  </w:pPr>
                  <w:r w:rsidRPr="00823240">
                    <w:rPr>
                      <w:rFonts w:ascii="Bahnschrift Condensed" w:hAnsi="Bahnschrift Condensed" w:cs="Arial"/>
                      <w:bCs/>
                      <w:szCs w:val="22"/>
                    </w:rPr>
                    <w:t>8</w:t>
                  </w:r>
                  <w:r w:rsidR="008B545E" w:rsidRPr="00823240">
                    <w:rPr>
                      <w:rFonts w:ascii="Bahnschrift Condensed" w:hAnsi="Bahnschrift Condensed" w:cs="Arial"/>
                      <w:bCs/>
                      <w:szCs w:val="22"/>
                    </w:rPr>
                    <w:t>. Udaipur</w:t>
                  </w:r>
                </w:p>
              </w:tc>
              <w:tc>
                <w:tcPr>
                  <w:tcW w:w="709" w:type="dxa"/>
                  <w:vAlign w:val="center"/>
                </w:tcPr>
                <w:p w14:paraId="71804EA4" w14:textId="2974C2A1" w:rsidR="008B545E" w:rsidRPr="00461C5F" w:rsidRDefault="008B545E" w:rsidP="00BC7298">
                  <w:pPr>
                    <w:jc w:val="center"/>
                    <w:rPr>
                      <w:rFonts w:ascii="Arial" w:hAnsi="Arial" w:cs="Arial"/>
                      <w:bCs/>
                      <w:sz w:val="20"/>
                    </w:rPr>
                  </w:pPr>
                  <w:r w:rsidRPr="00461C5F">
                    <w:rPr>
                      <w:rFonts w:ascii="Arial" w:hAnsi="Arial" w:cs="Arial"/>
                      <w:bCs/>
                      <w:sz w:val="20"/>
                    </w:rPr>
                    <w:t>CBI</w:t>
                  </w:r>
                </w:p>
              </w:tc>
              <w:tc>
                <w:tcPr>
                  <w:tcW w:w="2649" w:type="dxa"/>
                </w:tcPr>
                <w:p w14:paraId="6255D88C" w14:textId="55825B44" w:rsidR="008B545E" w:rsidRPr="00461C5F" w:rsidRDefault="008B545E" w:rsidP="00E3528B">
                  <w:pPr>
                    <w:jc w:val="both"/>
                    <w:rPr>
                      <w:rFonts w:ascii="Arial" w:hAnsi="Arial" w:cs="Arial"/>
                      <w:bCs/>
                      <w:sz w:val="20"/>
                    </w:rPr>
                  </w:pPr>
                  <w:r w:rsidRPr="00461C5F">
                    <w:rPr>
                      <w:rFonts w:ascii="Arial" w:hAnsi="Arial" w:cs="Arial"/>
                      <w:bCs/>
                      <w:sz w:val="20"/>
                    </w:rPr>
                    <w:t>SLBC Sub-Co in terms of direction received from DFS has allotted Udaipur Bl. I to IV to CBI for opening a new Branch thereat</w:t>
                  </w:r>
                </w:p>
              </w:tc>
            </w:tr>
          </w:tbl>
          <w:p w14:paraId="4F27E696" w14:textId="7674CF45" w:rsidR="00E80CAE" w:rsidRPr="00E1539F" w:rsidRDefault="00E80CAE" w:rsidP="00E3528B">
            <w:pPr>
              <w:spacing w:after="0" w:line="240" w:lineRule="auto"/>
              <w:jc w:val="both"/>
              <w:rPr>
                <w:rFonts w:ascii="Arial" w:hAnsi="Arial" w:cs="Arial"/>
                <w:bC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8C5F271" w14:textId="7FF25826" w:rsidR="00E80CAE" w:rsidRPr="00E1539F" w:rsidRDefault="00DC0CE5" w:rsidP="00680715">
            <w:pPr>
              <w:spacing w:after="0" w:line="276" w:lineRule="auto"/>
              <w:jc w:val="center"/>
              <w:rPr>
                <w:rFonts w:ascii="Arial" w:eastAsia="Times New Roman" w:hAnsi="Arial" w:cs="Arial"/>
                <w:lang w:eastAsia="en-IN" w:bidi="hi-IN"/>
              </w:rPr>
            </w:pPr>
            <w:r w:rsidRPr="00E1539F">
              <w:rPr>
                <w:rFonts w:ascii="Arial" w:eastAsia="Times New Roman" w:hAnsi="Arial" w:cs="Arial"/>
                <w:lang w:eastAsia="en-IN" w:bidi="hi-IN"/>
              </w:rPr>
              <w:t>Concerned Banks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tcPr>
          <w:p w14:paraId="1E7D6E88" w14:textId="0F97848E" w:rsidR="00E80CAE"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 xml:space="preserve">1.Bank has already visited the area and identified one RCC building for opening new branch. Based on the visit </w:t>
            </w:r>
            <w:proofErr w:type="gramStart"/>
            <w:r w:rsidRPr="00E1539F">
              <w:rPr>
                <w:rFonts w:ascii="Arial" w:hAnsi="Arial" w:cs="Arial"/>
                <w:color w:val="000000"/>
                <w:shd w:val="clear" w:color="auto" w:fill="FFFFFF"/>
              </w:rPr>
              <w:t>report  permission</w:t>
            </w:r>
            <w:proofErr w:type="gramEnd"/>
            <w:r w:rsidRPr="00E1539F">
              <w:rPr>
                <w:rFonts w:ascii="Arial" w:hAnsi="Arial" w:cs="Arial"/>
                <w:color w:val="000000"/>
                <w:shd w:val="clear" w:color="auto" w:fill="FFFFFF"/>
              </w:rPr>
              <w:t xml:space="preserve"> for opening of new branch at </w:t>
            </w:r>
            <w:proofErr w:type="spellStart"/>
            <w:r w:rsidRPr="00E1539F">
              <w:rPr>
                <w:rFonts w:ascii="Arial" w:hAnsi="Arial" w:cs="Arial"/>
                <w:color w:val="000000"/>
                <w:shd w:val="clear" w:color="auto" w:fill="FFFFFF"/>
              </w:rPr>
              <w:t>Chayangtajo</w:t>
            </w:r>
            <w:proofErr w:type="spellEnd"/>
            <w:r w:rsidRPr="00E1539F">
              <w:rPr>
                <w:rFonts w:ascii="Arial" w:hAnsi="Arial" w:cs="Arial"/>
                <w:color w:val="000000"/>
                <w:shd w:val="clear" w:color="auto" w:fill="FFFFFF"/>
              </w:rPr>
              <w:t xml:space="preserve"> </w:t>
            </w:r>
            <w:r w:rsidR="002C0305">
              <w:rPr>
                <w:rFonts w:ascii="Arial" w:hAnsi="Arial" w:cs="Arial"/>
                <w:color w:val="000000"/>
                <w:shd w:val="clear" w:color="auto" w:fill="FFFFFF"/>
              </w:rPr>
              <w:t xml:space="preserve">has been approved </w:t>
            </w:r>
            <w:r w:rsidRPr="00E1539F">
              <w:rPr>
                <w:rFonts w:ascii="Arial" w:hAnsi="Arial" w:cs="Arial"/>
                <w:color w:val="000000"/>
                <w:shd w:val="clear" w:color="auto" w:fill="FFFFFF"/>
              </w:rPr>
              <w:t>vide Ref. no. GCO:P&amp;E:PKA:260:2023-24 dated 05.02.2024.</w:t>
            </w:r>
          </w:p>
          <w:p w14:paraId="635CD285" w14:textId="2B4422B0"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 xml:space="preserve">2. </w:t>
            </w:r>
            <w:r w:rsidR="00FD7D50" w:rsidRPr="00E1539F">
              <w:rPr>
                <w:rFonts w:ascii="Arial" w:hAnsi="Arial" w:cs="Arial"/>
                <w:color w:val="000000"/>
                <w:shd w:val="clear" w:color="auto" w:fill="FFFFFF"/>
              </w:rPr>
              <w:t>Branch will be opened after man power recruitment.</w:t>
            </w:r>
          </w:p>
          <w:p w14:paraId="7B051BAB" w14:textId="09D53170" w:rsidR="007519EA" w:rsidRPr="00E1539F" w:rsidRDefault="007519EA" w:rsidP="007519EA">
            <w:pPr>
              <w:spacing w:after="0" w:line="276" w:lineRule="auto"/>
              <w:jc w:val="both"/>
              <w:rPr>
                <w:rFonts w:ascii="Arial" w:hAnsi="Arial" w:cs="Arial"/>
                <w:color w:val="000000"/>
                <w:shd w:val="clear" w:color="auto" w:fill="FFFFFF"/>
              </w:rPr>
            </w:pPr>
            <w:proofErr w:type="gramStart"/>
            <w:r w:rsidRPr="00E1539F">
              <w:rPr>
                <w:rFonts w:ascii="Arial" w:hAnsi="Arial" w:cs="Arial"/>
                <w:color w:val="000000"/>
                <w:shd w:val="clear" w:color="auto" w:fill="FFFFFF"/>
              </w:rPr>
              <w:t>3.i)Approval</w:t>
            </w:r>
            <w:proofErr w:type="gramEnd"/>
            <w:r w:rsidRPr="00E1539F">
              <w:rPr>
                <w:rFonts w:ascii="Arial" w:hAnsi="Arial" w:cs="Arial"/>
                <w:color w:val="000000"/>
                <w:shd w:val="clear" w:color="auto" w:fill="FFFFFF"/>
              </w:rPr>
              <w:t xml:space="preserve"> for opening received on 08.02.2024.</w:t>
            </w:r>
          </w:p>
          <w:p w14:paraId="52D63E00" w14:textId="3D398336"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ii) Branch should be ready to function by May 2024.</w:t>
            </w:r>
          </w:p>
          <w:p w14:paraId="33FDDE78" w14:textId="6871EA13"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4.</w:t>
            </w:r>
            <w:r w:rsidR="00175F6A" w:rsidRPr="00E1539F">
              <w:rPr>
                <w:rFonts w:ascii="Arial" w:hAnsi="Arial" w:cs="Arial"/>
                <w:color w:val="000000"/>
                <w:shd w:val="clear" w:color="auto" w:fill="FFFFFF"/>
              </w:rPr>
              <w:t>Matter has been taken up with Corporate Office to allow to open the Branch with single connectivity.</w:t>
            </w:r>
          </w:p>
          <w:p w14:paraId="6AD77B1B" w14:textId="0E93F7C9"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5.</w:t>
            </w:r>
            <w:r w:rsidR="00175F6A" w:rsidRPr="00E1539F">
              <w:rPr>
                <w:rFonts w:ascii="Arial" w:hAnsi="Arial" w:cs="Arial"/>
                <w:color w:val="000000"/>
                <w:shd w:val="clear" w:color="auto" w:fill="FFFFFF"/>
              </w:rPr>
              <w:t xml:space="preserve"> </w:t>
            </w:r>
            <w:r w:rsidR="00E66AFB">
              <w:rPr>
                <w:rFonts w:ascii="Arial" w:hAnsi="Arial" w:cs="Arial"/>
                <w:color w:val="000000"/>
                <w:shd w:val="clear" w:color="auto" w:fill="FFFFFF"/>
              </w:rPr>
              <w:t xml:space="preserve">Mapping of </w:t>
            </w:r>
            <w:r w:rsidR="00FD7D50" w:rsidRPr="00E1539F">
              <w:rPr>
                <w:rFonts w:ascii="Arial" w:hAnsi="Arial" w:cs="Arial"/>
                <w:color w:val="000000"/>
                <w:shd w:val="clear" w:color="auto" w:fill="FFFFFF"/>
              </w:rPr>
              <w:t>CSP</w:t>
            </w:r>
            <w:r w:rsidR="00E66AFB">
              <w:rPr>
                <w:rFonts w:ascii="Arial" w:hAnsi="Arial" w:cs="Arial"/>
                <w:color w:val="000000"/>
                <w:shd w:val="clear" w:color="auto" w:fill="FFFFFF"/>
              </w:rPr>
              <w:t xml:space="preserve"> location at </w:t>
            </w:r>
            <w:proofErr w:type="spellStart"/>
            <w:r w:rsidR="00E66AFB">
              <w:rPr>
                <w:rFonts w:ascii="Arial" w:hAnsi="Arial" w:cs="Arial"/>
                <w:color w:val="000000"/>
                <w:shd w:val="clear" w:color="auto" w:fill="FFFFFF"/>
              </w:rPr>
              <w:t>Dharmapur</w:t>
            </w:r>
            <w:proofErr w:type="spellEnd"/>
            <w:r w:rsidR="00E66AFB">
              <w:rPr>
                <w:rFonts w:ascii="Arial" w:hAnsi="Arial" w:cs="Arial"/>
                <w:color w:val="000000"/>
                <w:shd w:val="clear" w:color="auto" w:fill="FFFFFF"/>
              </w:rPr>
              <w:t xml:space="preserve"> is done and will be deployed very soon.</w:t>
            </w:r>
          </w:p>
          <w:p w14:paraId="42C83285" w14:textId="1A5CB107"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 xml:space="preserve">6. </w:t>
            </w:r>
            <w:proofErr w:type="spellStart"/>
            <w:r w:rsidRPr="00E1539F">
              <w:rPr>
                <w:rFonts w:ascii="Arial" w:hAnsi="Arial" w:cs="Arial"/>
                <w:color w:val="000000"/>
                <w:shd w:val="clear" w:color="auto" w:fill="FFFFFF"/>
              </w:rPr>
              <w:t>i</w:t>
            </w:r>
            <w:proofErr w:type="spellEnd"/>
            <w:r w:rsidRPr="00E1539F">
              <w:rPr>
                <w:rFonts w:ascii="Arial" w:hAnsi="Arial" w:cs="Arial"/>
                <w:color w:val="000000"/>
                <w:shd w:val="clear" w:color="auto" w:fill="FFFFFF"/>
              </w:rPr>
              <w:t xml:space="preserve">) Connectivity by airtel </w:t>
            </w:r>
            <w:r w:rsidR="002C0305">
              <w:rPr>
                <w:rFonts w:ascii="Arial" w:hAnsi="Arial" w:cs="Arial"/>
                <w:color w:val="000000"/>
                <w:shd w:val="clear" w:color="auto" w:fill="FFFFFF"/>
              </w:rPr>
              <w:t>is expected</w:t>
            </w:r>
            <w:r w:rsidRPr="00E1539F">
              <w:rPr>
                <w:rFonts w:ascii="Arial" w:hAnsi="Arial" w:cs="Arial"/>
                <w:color w:val="000000"/>
                <w:shd w:val="clear" w:color="auto" w:fill="FFFFFF"/>
              </w:rPr>
              <w:t xml:space="preserve"> by 19.02.2024.</w:t>
            </w:r>
          </w:p>
          <w:p w14:paraId="50C6331F" w14:textId="305BD3F0"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ii) Proposal sent to LHO for approval</w:t>
            </w:r>
          </w:p>
          <w:p w14:paraId="57159BCB" w14:textId="4DDE7601"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iii) Civil work allotment by 31.03.2024</w:t>
            </w:r>
          </w:p>
          <w:p w14:paraId="74A27424" w14:textId="77777777" w:rsidR="007519EA" w:rsidRPr="00E1539F" w:rsidRDefault="007519E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iv) Branch should be ready for operation by June 2024.</w:t>
            </w:r>
          </w:p>
          <w:p w14:paraId="69A1AE8D" w14:textId="26AD5B70" w:rsidR="00175F6A" w:rsidRPr="00E1539F" w:rsidRDefault="00175F6A" w:rsidP="007519EA">
            <w:pPr>
              <w:spacing w:after="0" w:line="276" w:lineRule="auto"/>
              <w:jc w:val="both"/>
              <w:rPr>
                <w:rFonts w:ascii="Arial" w:hAnsi="Arial" w:cs="Arial"/>
                <w:color w:val="000000"/>
                <w:shd w:val="clear" w:color="auto" w:fill="FFFFFF"/>
              </w:rPr>
            </w:pPr>
            <w:r w:rsidRPr="00E1539F">
              <w:rPr>
                <w:rFonts w:ascii="Arial" w:hAnsi="Arial" w:cs="Arial"/>
                <w:color w:val="000000"/>
                <w:shd w:val="clear" w:color="auto" w:fill="FFFFFF"/>
              </w:rPr>
              <w:t xml:space="preserve">7. Premises </w:t>
            </w:r>
            <w:r w:rsidR="002C0305">
              <w:rPr>
                <w:rFonts w:ascii="Arial" w:hAnsi="Arial" w:cs="Arial"/>
                <w:color w:val="000000"/>
                <w:shd w:val="clear" w:color="auto" w:fill="FFFFFF"/>
              </w:rPr>
              <w:t>has been identified.</w:t>
            </w:r>
          </w:p>
          <w:p w14:paraId="6CF2ACBE" w14:textId="4442904A" w:rsidR="00C11B35" w:rsidRPr="00E1539F" w:rsidRDefault="00175F6A" w:rsidP="007519EA">
            <w:pPr>
              <w:spacing w:after="0" w:line="276" w:lineRule="auto"/>
              <w:jc w:val="both"/>
              <w:rPr>
                <w:rFonts w:ascii="Arial" w:eastAsia="Times New Roman" w:hAnsi="Arial" w:cs="Arial"/>
                <w:lang w:eastAsia="en-IN" w:bidi="hi-IN"/>
              </w:rPr>
            </w:pPr>
            <w:r w:rsidRPr="00E1539F">
              <w:rPr>
                <w:rFonts w:ascii="Arial" w:hAnsi="Arial" w:cs="Arial"/>
                <w:color w:val="000000"/>
                <w:shd w:val="clear" w:color="auto" w:fill="FFFFFF"/>
              </w:rPr>
              <w:t>8</w:t>
            </w:r>
            <w:r w:rsidR="00C11B35" w:rsidRPr="00E1539F">
              <w:rPr>
                <w:rFonts w:ascii="Arial" w:hAnsi="Arial" w:cs="Arial"/>
                <w:color w:val="000000"/>
                <w:shd w:val="clear" w:color="auto" w:fill="FFFFFF"/>
              </w:rPr>
              <w:t>. CBI</w:t>
            </w:r>
            <w:r w:rsidR="002C0305">
              <w:rPr>
                <w:rFonts w:ascii="Arial" w:hAnsi="Arial" w:cs="Arial"/>
                <w:color w:val="000000"/>
                <w:shd w:val="clear" w:color="auto" w:fill="FFFFFF"/>
              </w:rPr>
              <w:t xml:space="preserve"> has reported that they have deputed Bank Officials to check for feasibility aspect.</w:t>
            </w:r>
          </w:p>
        </w:tc>
      </w:tr>
    </w:tbl>
    <w:p w14:paraId="5F2FCE47" w14:textId="77777777" w:rsidR="00E1539F" w:rsidRPr="00E1539F" w:rsidRDefault="00E1539F" w:rsidP="00EE278A">
      <w:pPr>
        <w:spacing w:after="0" w:line="240" w:lineRule="auto"/>
        <w:rPr>
          <w:rFonts w:ascii="Arial" w:eastAsiaTheme="minorEastAsia" w:hAnsi="Arial" w:cs="Arial"/>
          <w:b/>
          <w:bCs/>
          <w:u w:val="single"/>
          <w:lang w:val="en-US" w:eastAsia="en-IN" w:bidi="hi-IN"/>
        </w:rPr>
      </w:pPr>
    </w:p>
    <w:p w14:paraId="2FAF4D31"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3D3B49E9"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64F7EBA0" w14:textId="77777777" w:rsidR="00461C5F" w:rsidRDefault="00461C5F" w:rsidP="00EE278A">
      <w:pPr>
        <w:spacing w:after="0" w:line="240" w:lineRule="auto"/>
        <w:rPr>
          <w:rFonts w:ascii="Times New Roman" w:eastAsiaTheme="minorEastAsia" w:hAnsi="Times New Roman" w:cs="Times New Roman"/>
          <w:b/>
          <w:bCs/>
          <w:sz w:val="24"/>
          <w:szCs w:val="24"/>
          <w:u w:val="single"/>
          <w:lang w:val="en-US" w:eastAsia="en-IN" w:bidi="hi-IN"/>
        </w:rPr>
      </w:pPr>
    </w:p>
    <w:p w14:paraId="50678F9A" w14:textId="77777777" w:rsidR="00461C5F" w:rsidRDefault="00461C5F" w:rsidP="00EE278A">
      <w:pPr>
        <w:spacing w:after="0" w:line="240" w:lineRule="auto"/>
        <w:rPr>
          <w:rFonts w:ascii="Times New Roman" w:eastAsiaTheme="minorEastAsia" w:hAnsi="Times New Roman" w:cs="Times New Roman"/>
          <w:b/>
          <w:bCs/>
          <w:sz w:val="24"/>
          <w:szCs w:val="24"/>
          <w:u w:val="single"/>
          <w:lang w:val="en-US" w:eastAsia="en-IN" w:bidi="hi-IN"/>
        </w:rPr>
      </w:pPr>
    </w:p>
    <w:p w14:paraId="3451AEC5"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73293272"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0C814408"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7DCD3E73"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7F18404E"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0FC2C19A"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70825895"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36A6F9A6" w14:textId="77777777" w:rsidR="00BC7298" w:rsidRDefault="00BC7298" w:rsidP="00EE278A">
      <w:pPr>
        <w:spacing w:after="0" w:line="240" w:lineRule="auto"/>
        <w:rPr>
          <w:rFonts w:ascii="Times New Roman" w:eastAsiaTheme="minorEastAsia" w:hAnsi="Times New Roman" w:cs="Times New Roman"/>
          <w:b/>
          <w:bCs/>
          <w:sz w:val="24"/>
          <w:szCs w:val="24"/>
          <w:u w:val="single"/>
          <w:lang w:val="en-US" w:eastAsia="en-IN" w:bidi="hi-IN"/>
        </w:rPr>
      </w:pPr>
    </w:p>
    <w:p w14:paraId="14123465" w14:textId="67E77CAD"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u w:val="single"/>
          <w:lang w:val="en-US" w:eastAsia="en-IN" w:bidi="hi-IN"/>
        </w:rPr>
        <w:lastRenderedPageBreak/>
        <w:t>AGENDA-2</w:t>
      </w:r>
    </w:p>
    <w:p w14:paraId="1970CB41" w14:textId="77777777" w:rsidR="00EE278A"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173237CF" w14:textId="7ED33B03" w:rsidR="00EE278A" w:rsidRPr="00BC7298" w:rsidRDefault="00EE278A" w:rsidP="00BC7298">
      <w:pPr>
        <w:pStyle w:val="ListParagraph"/>
        <w:numPr>
          <w:ilvl w:val="0"/>
          <w:numId w:val="15"/>
        </w:numPr>
        <w:spacing w:after="0" w:line="240" w:lineRule="auto"/>
        <w:jc w:val="both"/>
        <w:rPr>
          <w:rFonts w:ascii="Times New Roman" w:eastAsiaTheme="minorEastAsia" w:hAnsi="Times New Roman" w:cs="Times New Roman"/>
          <w:b/>
          <w:bCs/>
          <w:sz w:val="24"/>
          <w:szCs w:val="24"/>
          <w:lang w:eastAsia="en-IN" w:bidi="hi-IN"/>
        </w:rPr>
      </w:pPr>
      <w:r w:rsidRPr="00BC7298">
        <w:rPr>
          <w:rFonts w:ascii="Times New Roman" w:eastAsiaTheme="minorEastAsia" w:hAnsi="Times New Roman" w:cs="Times New Roman"/>
          <w:b/>
          <w:bCs/>
          <w:sz w:val="24"/>
          <w:szCs w:val="24"/>
          <w:u w:val="single"/>
          <w:lang w:eastAsia="en-IN" w:bidi="hi-IN"/>
        </w:rPr>
        <w:t xml:space="preserve">DEPOSITS, ADVANCES &amp; CD RATIO </w:t>
      </w:r>
      <w:r w:rsidRPr="00BC7298">
        <w:rPr>
          <w:rFonts w:ascii="Times New Roman" w:eastAsiaTheme="minorEastAsia" w:hAnsi="Times New Roman" w:cs="Times New Roman"/>
          <w:b/>
          <w:sz w:val="24"/>
          <w:szCs w:val="24"/>
          <w:u w:val="single"/>
          <w:lang w:eastAsia="en-IN" w:bidi="hi-IN"/>
        </w:rPr>
        <w:t xml:space="preserve">AS ON </w:t>
      </w:r>
      <w:r w:rsidR="004F42BC" w:rsidRPr="00BC7298">
        <w:rPr>
          <w:rFonts w:ascii="Times New Roman" w:eastAsiaTheme="minorEastAsia" w:hAnsi="Times New Roman" w:cs="Times New Roman"/>
          <w:b/>
          <w:sz w:val="24"/>
          <w:szCs w:val="24"/>
          <w:u w:val="single"/>
          <w:lang w:eastAsia="en-IN" w:bidi="hi-IN"/>
        </w:rPr>
        <w:t>31.12.2024</w:t>
      </w:r>
      <w:r w:rsidRPr="00BC7298">
        <w:rPr>
          <w:rFonts w:ascii="Times New Roman" w:eastAsiaTheme="minorEastAsia" w:hAnsi="Times New Roman" w:cs="Times New Roman"/>
          <w:b/>
          <w:bCs/>
          <w:sz w:val="24"/>
          <w:szCs w:val="24"/>
          <w:u w:val="single"/>
          <w:lang w:eastAsia="en-IN" w:bidi="hi-IN"/>
        </w:rPr>
        <w:t xml:space="preserve"> </w:t>
      </w:r>
    </w:p>
    <w:p w14:paraId="7C93C6B4" w14:textId="77777777" w:rsidR="00EE278A" w:rsidRPr="00FD7D50" w:rsidRDefault="00EE278A" w:rsidP="00EE278A">
      <w:pPr>
        <w:spacing w:after="0" w:line="240" w:lineRule="auto"/>
        <w:ind w:left="720"/>
        <w:jc w:val="both"/>
        <w:rPr>
          <w:rFonts w:ascii="Times New Roman" w:eastAsiaTheme="minorEastAsia" w:hAnsi="Times New Roman" w:cs="Times New Roman"/>
          <w:b/>
          <w:bCs/>
          <w:sz w:val="24"/>
          <w:szCs w:val="24"/>
          <w:u w:val="single"/>
          <w:lang w:eastAsia="en-IN" w:bidi="hi-IN"/>
        </w:rPr>
      </w:pPr>
    </w:p>
    <w:p w14:paraId="4C3AE4AC" w14:textId="5A1F71C2" w:rsidR="00EE278A" w:rsidRDefault="001C60CA" w:rsidP="00EE278A">
      <w:pPr>
        <w:spacing w:after="0" w:line="240" w:lineRule="auto"/>
        <w:ind w:left="720"/>
        <w:jc w:val="both"/>
        <w:rPr>
          <w:rFonts w:ascii="Times New Roman" w:eastAsiaTheme="minorEastAsia" w:hAnsi="Times New Roman" w:cs="Times New Roman"/>
          <w:bCs/>
          <w:sz w:val="24"/>
          <w:szCs w:val="24"/>
          <w:lang w:eastAsia="en-IN" w:bidi="hi-IN"/>
        </w:rPr>
      </w:pPr>
      <w:r w:rsidRPr="00FD7D50">
        <w:rPr>
          <w:rFonts w:ascii="Times New Roman" w:eastAsiaTheme="minorEastAsia" w:hAnsi="Times New Roman" w:cs="Times New Roman"/>
          <w:bCs/>
          <w:sz w:val="24"/>
          <w:szCs w:val="24"/>
          <w:lang w:eastAsia="en-IN" w:bidi="hi-IN"/>
        </w:rPr>
        <w:t xml:space="preserve">There is </w:t>
      </w:r>
      <w:proofErr w:type="gramStart"/>
      <w:r w:rsidRPr="00FD7D50">
        <w:rPr>
          <w:rFonts w:ascii="Times New Roman" w:eastAsiaTheme="minorEastAsia" w:hAnsi="Times New Roman" w:cs="Times New Roman"/>
          <w:bCs/>
          <w:sz w:val="24"/>
          <w:szCs w:val="24"/>
          <w:lang w:eastAsia="en-IN" w:bidi="hi-IN"/>
        </w:rPr>
        <w:t>in</w:t>
      </w:r>
      <w:r w:rsidR="00EE278A" w:rsidRPr="00FD7D50">
        <w:rPr>
          <w:rFonts w:ascii="Times New Roman" w:eastAsiaTheme="minorEastAsia" w:hAnsi="Times New Roman" w:cs="Times New Roman"/>
          <w:bCs/>
          <w:sz w:val="24"/>
          <w:szCs w:val="24"/>
          <w:lang w:eastAsia="en-IN" w:bidi="hi-IN"/>
        </w:rPr>
        <w:t>crease  in</w:t>
      </w:r>
      <w:proofErr w:type="gramEnd"/>
      <w:r w:rsidR="00EE278A" w:rsidRPr="00FD7D50">
        <w:rPr>
          <w:rFonts w:ascii="Times New Roman" w:eastAsiaTheme="minorEastAsia" w:hAnsi="Times New Roman" w:cs="Times New Roman"/>
          <w:bCs/>
          <w:sz w:val="24"/>
          <w:szCs w:val="24"/>
          <w:lang w:eastAsia="en-IN" w:bidi="hi-IN"/>
        </w:rPr>
        <w:t xml:space="preserve"> CD ratio from </w:t>
      </w:r>
      <w:r w:rsidR="005B09A4" w:rsidRPr="00FD7D50">
        <w:rPr>
          <w:rFonts w:ascii="Times New Roman" w:eastAsiaTheme="minorEastAsia" w:hAnsi="Times New Roman" w:cs="Times New Roman"/>
          <w:bCs/>
          <w:sz w:val="24"/>
          <w:szCs w:val="24"/>
          <w:lang w:eastAsia="en-IN" w:bidi="hi-IN"/>
        </w:rPr>
        <w:t>34.75</w:t>
      </w:r>
      <w:r w:rsidR="00EE278A" w:rsidRPr="00FD7D50">
        <w:rPr>
          <w:rFonts w:ascii="Times New Roman" w:eastAsiaTheme="minorEastAsia" w:hAnsi="Times New Roman" w:cs="Times New Roman"/>
          <w:bCs/>
          <w:sz w:val="24"/>
          <w:szCs w:val="24"/>
          <w:lang w:eastAsia="en-IN" w:bidi="hi-IN"/>
        </w:rPr>
        <w:t>% as on 31.</w:t>
      </w:r>
      <w:r w:rsidRPr="00FD7D50">
        <w:rPr>
          <w:rFonts w:ascii="Times New Roman" w:eastAsiaTheme="minorEastAsia" w:hAnsi="Times New Roman" w:cs="Times New Roman"/>
          <w:bCs/>
          <w:sz w:val="24"/>
          <w:szCs w:val="24"/>
          <w:lang w:eastAsia="en-IN" w:bidi="hi-IN"/>
        </w:rPr>
        <w:t>03</w:t>
      </w:r>
      <w:r w:rsidR="00EE278A" w:rsidRPr="00FD7D50">
        <w:rPr>
          <w:rFonts w:ascii="Times New Roman" w:eastAsiaTheme="minorEastAsia" w:hAnsi="Times New Roman" w:cs="Times New Roman"/>
          <w:bCs/>
          <w:sz w:val="24"/>
          <w:szCs w:val="24"/>
          <w:lang w:eastAsia="en-IN" w:bidi="hi-IN"/>
        </w:rPr>
        <w:t>.202</w:t>
      </w:r>
      <w:r w:rsidR="005B09A4" w:rsidRPr="00FD7D50">
        <w:rPr>
          <w:rFonts w:ascii="Times New Roman" w:eastAsiaTheme="minorEastAsia" w:hAnsi="Times New Roman" w:cs="Times New Roman"/>
          <w:bCs/>
          <w:sz w:val="24"/>
          <w:szCs w:val="24"/>
          <w:lang w:eastAsia="en-IN" w:bidi="hi-IN"/>
        </w:rPr>
        <w:t>3</w:t>
      </w:r>
      <w:r w:rsidR="00EE278A" w:rsidRPr="00FD7D50">
        <w:rPr>
          <w:rFonts w:ascii="Times New Roman" w:eastAsiaTheme="minorEastAsia" w:hAnsi="Times New Roman" w:cs="Times New Roman"/>
          <w:bCs/>
          <w:sz w:val="24"/>
          <w:szCs w:val="24"/>
          <w:lang w:eastAsia="en-IN" w:bidi="hi-IN"/>
        </w:rPr>
        <w:t xml:space="preserve"> to </w:t>
      </w:r>
      <w:r w:rsidR="005B09A4" w:rsidRPr="00FD7D50">
        <w:rPr>
          <w:rFonts w:ascii="Times New Roman" w:eastAsiaTheme="minorEastAsia" w:hAnsi="Times New Roman" w:cs="Times New Roman"/>
          <w:bCs/>
          <w:sz w:val="24"/>
          <w:szCs w:val="24"/>
          <w:lang w:eastAsia="en-IN" w:bidi="hi-IN"/>
        </w:rPr>
        <w:t>42.77</w:t>
      </w:r>
      <w:r w:rsidR="00EE278A" w:rsidRPr="00FD7D50">
        <w:rPr>
          <w:rFonts w:ascii="Times New Roman" w:eastAsiaTheme="minorEastAsia" w:hAnsi="Times New Roman" w:cs="Times New Roman"/>
          <w:bCs/>
          <w:sz w:val="24"/>
          <w:szCs w:val="24"/>
          <w:lang w:eastAsia="en-IN" w:bidi="hi-IN"/>
        </w:rPr>
        <w:t xml:space="preserve">% as on </w:t>
      </w:r>
      <w:r w:rsidR="000B4C39" w:rsidRPr="00FD7D50">
        <w:rPr>
          <w:rFonts w:ascii="Times New Roman" w:eastAsiaTheme="minorEastAsia" w:hAnsi="Times New Roman" w:cs="Times New Roman"/>
          <w:bCs/>
          <w:sz w:val="24"/>
          <w:szCs w:val="24"/>
          <w:lang w:eastAsia="en-IN" w:bidi="hi-IN"/>
        </w:rPr>
        <w:t>3</w:t>
      </w:r>
      <w:r w:rsidR="005B09A4" w:rsidRPr="00FD7D50">
        <w:rPr>
          <w:rFonts w:ascii="Times New Roman" w:eastAsiaTheme="minorEastAsia" w:hAnsi="Times New Roman" w:cs="Times New Roman"/>
          <w:bCs/>
          <w:sz w:val="24"/>
          <w:szCs w:val="24"/>
          <w:lang w:eastAsia="en-IN" w:bidi="hi-IN"/>
        </w:rPr>
        <w:t>0</w:t>
      </w:r>
      <w:r w:rsidR="000B4C39" w:rsidRPr="00FD7D50">
        <w:rPr>
          <w:rFonts w:ascii="Times New Roman" w:eastAsiaTheme="minorEastAsia" w:hAnsi="Times New Roman" w:cs="Times New Roman"/>
          <w:bCs/>
          <w:sz w:val="24"/>
          <w:szCs w:val="24"/>
          <w:lang w:eastAsia="en-IN" w:bidi="hi-IN"/>
        </w:rPr>
        <w:t>.</w:t>
      </w:r>
      <w:r w:rsidRPr="00FD7D50">
        <w:rPr>
          <w:rFonts w:ascii="Times New Roman" w:eastAsiaTheme="minorEastAsia" w:hAnsi="Times New Roman" w:cs="Times New Roman"/>
          <w:bCs/>
          <w:sz w:val="24"/>
          <w:szCs w:val="24"/>
          <w:lang w:eastAsia="en-IN" w:bidi="hi-IN"/>
        </w:rPr>
        <w:t>0</w:t>
      </w:r>
      <w:r w:rsidR="005B09A4" w:rsidRPr="00FD7D50">
        <w:rPr>
          <w:rFonts w:ascii="Times New Roman" w:eastAsiaTheme="minorEastAsia" w:hAnsi="Times New Roman" w:cs="Times New Roman"/>
          <w:bCs/>
          <w:sz w:val="24"/>
          <w:szCs w:val="24"/>
          <w:lang w:eastAsia="en-IN" w:bidi="hi-IN"/>
        </w:rPr>
        <w:t>9</w:t>
      </w:r>
      <w:r w:rsidRPr="00FD7D50">
        <w:rPr>
          <w:rFonts w:ascii="Times New Roman" w:eastAsiaTheme="minorEastAsia" w:hAnsi="Times New Roman" w:cs="Times New Roman"/>
          <w:bCs/>
          <w:sz w:val="24"/>
          <w:szCs w:val="24"/>
          <w:lang w:eastAsia="en-IN" w:bidi="hi-IN"/>
        </w:rPr>
        <w:t>.2023</w:t>
      </w:r>
      <w:r w:rsidR="00576F37" w:rsidRPr="00FD7D50">
        <w:rPr>
          <w:rFonts w:ascii="Times New Roman" w:eastAsiaTheme="minorEastAsia" w:hAnsi="Times New Roman" w:cs="Times New Roman"/>
          <w:bCs/>
          <w:sz w:val="24"/>
          <w:szCs w:val="24"/>
          <w:lang w:eastAsia="en-IN" w:bidi="hi-IN"/>
        </w:rPr>
        <w:t xml:space="preserve"> and then to </w:t>
      </w:r>
      <w:r w:rsidR="004F42BC" w:rsidRPr="00FD7D50">
        <w:rPr>
          <w:rFonts w:ascii="Times New Roman" w:eastAsiaTheme="minorEastAsia" w:hAnsi="Times New Roman" w:cs="Times New Roman"/>
          <w:bCs/>
          <w:sz w:val="24"/>
          <w:szCs w:val="24"/>
          <w:lang w:eastAsia="en-IN" w:bidi="hi-IN"/>
        </w:rPr>
        <w:t>44.15% as on 31.12.2023</w:t>
      </w:r>
      <w:r w:rsidR="00EE278A" w:rsidRPr="00FD7D50">
        <w:rPr>
          <w:rFonts w:ascii="Times New Roman" w:eastAsiaTheme="minorEastAsia" w:hAnsi="Times New Roman" w:cs="Times New Roman"/>
          <w:bCs/>
          <w:sz w:val="24"/>
          <w:szCs w:val="24"/>
          <w:lang w:eastAsia="en-IN" w:bidi="hi-IN"/>
        </w:rPr>
        <w:t xml:space="preserve">. YOY Growth in deposit is </w:t>
      </w:r>
      <w:r w:rsidR="004F42BC" w:rsidRPr="00FD7D50">
        <w:rPr>
          <w:rFonts w:ascii="Times New Roman" w:eastAsiaTheme="minorEastAsia" w:hAnsi="Times New Roman" w:cs="Times New Roman"/>
          <w:bCs/>
          <w:sz w:val="24"/>
          <w:szCs w:val="24"/>
          <w:lang w:eastAsia="en-IN" w:bidi="hi-IN"/>
        </w:rPr>
        <w:t>13.56</w:t>
      </w:r>
      <w:r w:rsidR="00EE278A" w:rsidRPr="00FD7D50">
        <w:rPr>
          <w:rFonts w:ascii="Times New Roman" w:eastAsiaTheme="minorEastAsia" w:hAnsi="Times New Roman" w:cs="Times New Roman"/>
          <w:bCs/>
          <w:sz w:val="24"/>
          <w:szCs w:val="24"/>
          <w:lang w:eastAsia="en-IN" w:bidi="hi-IN"/>
        </w:rPr>
        <w:t xml:space="preserve">% whereas YOY growth in Advances is </w:t>
      </w:r>
      <w:r w:rsidR="004F42BC" w:rsidRPr="00FD7D50">
        <w:rPr>
          <w:rFonts w:ascii="Times New Roman" w:eastAsiaTheme="minorEastAsia" w:hAnsi="Times New Roman" w:cs="Times New Roman"/>
          <w:bCs/>
          <w:sz w:val="24"/>
          <w:szCs w:val="24"/>
          <w:lang w:eastAsia="en-IN" w:bidi="hi-IN"/>
        </w:rPr>
        <w:t>27.03</w:t>
      </w:r>
      <w:r w:rsidR="00EE278A" w:rsidRPr="00FD7D50">
        <w:rPr>
          <w:rFonts w:ascii="Times New Roman" w:eastAsiaTheme="minorEastAsia" w:hAnsi="Times New Roman" w:cs="Times New Roman"/>
          <w:bCs/>
          <w:sz w:val="24"/>
          <w:szCs w:val="24"/>
          <w:lang w:eastAsia="en-IN" w:bidi="hi-IN"/>
        </w:rPr>
        <w:t>%.</w:t>
      </w:r>
    </w:p>
    <w:p w14:paraId="13C5D700" w14:textId="77777777" w:rsidR="00461C5F" w:rsidRPr="00FD7D50" w:rsidRDefault="00461C5F" w:rsidP="00EE278A">
      <w:pPr>
        <w:spacing w:after="0" w:line="240" w:lineRule="auto"/>
        <w:ind w:left="720"/>
        <w:jc w:val="both"/>
        <w:rPr>
          <w:rFonts w:ascii="Times New Roman" w:eastAsiaTheme="minorEastAsia" w:hAnsi="Times New Roman" w:cs="Times New Roman"/>
          <w:bCs/>
          <w:sz w:val="24"/>
          <w:szCs w:val="24"/>
          <w:lang w:eastAsia="en-IN" w:bidi="hi-IN"/>
        </w:rPr>
      </w:pPr>
    </w:p>
    <w:p w14:paraId="0A6368F0" w14:textId="77777777" w:rsidR="00EE278A" w:rsidRPr="00FD7D50" w:rsidRDefault="00EE278A" w:rsidP="00EE278A">
      <w:pPr>
        <w:spacing w:after="0" w:line="240" w:lineRule="auto"/>
        <w:jc w:val="both"/>
        <w:rPr>
          <w:rFonts w:ascii="Times New Roman" w:eastAsiaTheme="minorEastAsia" w:hAnsi="Times New Roman" w:cs="Times New Roman"/>
          <w:b/>
          <w:bCs/>
          <w:sz w:val="24"/>
          <w:szCs w:val="24"/>
          <w:lang w:eastAsia="en-IN" w:bidi="hi-IN"/>
        </w:rPr>
      </w:pPr>
    </w:p>
    <w:p w14:paraId="171C8498" w14:textId="77777777" w:rsidR="00461C5F" w:rsidRDefault="000A5EDB" w:rsidP="00EE278A">
      <w:pPr>
        <w:spacing w:after="0" w:line="240" w:lineRule="auto"/>
        <w:jc w:val="both"/>
        <w:rPr>
          <w:rFonts w:ascii="Times New Roman" w:eastAsiaTheme="minorEastAsia" w:hAnsi="Times New Roman" w:cs="Times New Roman"/>
          <w:b/>
          <w:bCs/>
          <w:sz w:val="24"/>
          <w:szCs w:val="24"/>
          <w:lang w:eastAsia="en-IN" w:bidi="hi-IN"/>
        </w:rPr>
      </w:pPr>
      <w:r w:rsidRPr="00FD7D50">
        <w:rPr>
          <w:rFonts w:ascii="Times New Roman" w:eastAsiaTheme="minorEastAsia" w:hAnsi="Times New Roman" w:cs="Times New Roman"/>
          <w:b/>
          <w:bCs/>
          <w:sz w:val="24"/>
          <w:szCs w:val="24"/>
          <w:lang w:eastAsia="en-IN" w:bidi="hi-IN"/>
        </w:rPr>
        <w:t xml:space="preserve">                                                                                                              </w:t>
      </w:r>
    </w:p>
    <w:p w14:paraId="22BD797C" w14:textId="2D62ECAE" w:rsidR="00EE278A" w:rsidRPr="00FD7D50" w:rsidRDefault="00461C5F" w:rsidP="00EE278A">
      <w:pPr>
        <w:spacing w:after="0" w:line="240" w:lineRule="auto"/>
        <w:jc w:val="both"/>
        <w:rPr>
          <w:rFonts w:ascii="Times New Roman" w:eastAsiaTheme="minorEastAsia" w:hAnsi="Times New Roman" w:cs="Times New Roman"/>
          <w:sz w:val="24"/>
          <w:szCs w:val="24"/>
          <w:lang w:eastAsia="en-IN" w:bidi="hi-IN"/>
        </w:rPr>
      </w:pPr>
      <w:r>
        <w:rPr>
          <w:rFonts w:ascii="Times New Roman" w:eastAsiaTheme="minorEastAsia" w:hAnsi="Times New Roman" w:cs="Times New Roman"/>
          <w:b/>
          <w:bCs/>
          <w:sz w:val="24"/>
          <w:szCs w:val="24"/>
          <w:lang w:eastAsia="en-IN" w:bidi="hi-IN"/>
        </w:rPr>
        <w:t xml:space="preserve">                                                                                                        </w:t>
      </w:r>
      <w:r w:rsidR="000A5EDB" w:rsidRPr="00FD7D50">
        <w:rPr>
          <w:rFonts w:ascii="Times New Roman" w:eastAsiaTheme="minorEastAsia" w:hAnsi="Times New Roman" w:cs="Times New Roman"/>
          <w:b/>
          <w:bCs/>
          <w:sz w:val="24"/>
          <w:szCs w:val="24"/>
          <w:lang w:eastAsia="en-IN" w:bidi="hi-IN"/>
        </w:rPr>
        <w:t xml:space="preserve"> </w:t>
      </w:r>
      <w:r w:rsidR="000A5EDB" w:rsidRPr="00FD7D50">
        <w:rPr>
          <w:rFonts w:ascii="Times New Roman" w:eastAsiaTheme="minorEastAsia" w:hAnsi="Times New Roman" w:cs="Times New Roman"/>
          <w:sz w:val="24"/>
          <w:szCs w:val="24"/>
          <w:lang w:eastAsia="en-IN" w:bidi="hi-IN"/>
        </w:rPr>
        <w:t xml:space="preserve"> </w:t>
      </w:r>
      <w:r w:rsidR="00EE278A" w:rsidRPr="00FD7D50">
        <w:rPr>
          <w:rFonts w:ascii="Times New Roman" w:eastAsiaTheme="minorEastAsia" w:hAnsi="Times New Roman" w:cs="Times New Roman"/>
          <w:sz w:val="24"/>
          <w:szCs w:val="24"/>
          <w:lang w:eastAsia="en-IN" w:bidi="hi-IN"/>
        </w:rPr>
        <w:t xml:space="preserve">(Amt. </w:t>
      </w:r>
      <w:r w:rsidR="00F5785B" w:rsidRPr="00FD7D50">
        <w:rPr>
          <w:rFonts w:ascii="Times New Roman" w:eastAsiaTheme="minorEastAsia" w:hAnsi="Times New Roman" w:cs="Times New Roman"/>
          <w:sz w:val="24"/>
          <w:szCs w:val="24"/>
          <w:lang w:eastAsia="en-IN" w:bidi="hi-IN"/>
        </w:rPr>
        <w:t xml:space="preserve">Rs. </w:t>
      </w:r>
      <w:r w:rsidR="00EE278A" w:rsidRPr="00FD7D50">
        <w:rPr>
          <w:rFonts w:ascii="Times New Roman" w:eastAsiaTheme="minorEastAsia" w:hAnsi="Times New Roman" w:cs="Times New Roman"/>
          <w:sz w:val="24"/>
          <w:szCs w:val="24"/>
          <w:lang w:eastAsia="en-IN" w:bidi="hi-IN"/>
        </w:rPr>
        <w:t>in Crores)</w:t>
      </w:r>
    </w:p>
    <w:tbl>
      <w:tblPr>
        <w:tblW w:w="9782" w:type="dxa"/>
        <w:tblInd w:w="-176" w:type="dxa"/>
        <w:tblLayout w:type="fixed"/>
        <w:tblCellMar>
          <w:left w:w="0" w:type="dxa"/>
          <w:right w:w="0" w:type="dxa"/>
        </w:tblCellMar>
        <w:tblLook w:val="04A0" w:firstRow="1" w:lastRow="0" w:firstColumn="1" w:lastColumn="0" w:noHBand="0" w:noVBand="1"/>
      </w:tblPr>
      <w:tblGrid>
        <w:gridCol w:w="1300"/>
        <w:gridCol w:w="1394"/>
        <w:gridCol w:w="1134"/>
        <w:gridCol w:w="1418"/>
        <w:gridCol w:w="1134"/>
        <w:gridCol w:w="992"/>
        <w:gridCol w:w="992"/>
        <w:gridCol w:w="1418"/>
      </w:tblGrid>
      <w:tr w:rsidR="00EE278A" w:rsidRPr="00FD7D50" w14:paraId="26A3F0F3" w14:textId="77777777" w:rsidTr="00E3528B">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9EA49A9" w14:textId="77777777" w:rsidR="00EE278A" w:rsidRPr="00FD7D50" w:rsidRDefault="00EE278A" w:rsidP="00EE278A">
            <w:pPr>
              <w:spacing w:after="0" w:line="240" w:lineRule="auto"/>
              <w:rPr>
                <w:rFonts w:ascii="Times New Roman" w:eastAsia="Times New Roman" w:hAnsi="Times New Roman" w:cs="Times New Roman"/>
                <w:sz w:val="24"/>
                <w:szCs w:val="24"/>
                <w:lang w:eastAsia="en-IN" w:bidi="hi-IN"/>
              </w:rPr>
            </w:pP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8BA67" w14:textId="1E1EDFEF" w:rsidR="00EE278A" w:rsidRPr="00FD7D50" w:rsidRDefault="00CB37CF" w:rsidP="00EE278A">
            <w:pPr>
              <w:spacing w:after="0" w:line="276"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December</w:t>
            </w:r>
            <w:r w:rsidR="002E04B0" w:rsidRPr="00FD7D50">
              <w:rPr>
                <w:rFonts w:ascii="Times New Roman" w:eastAsia="Times New Roman" w:hAnsi="Times New Roman" w:cs="Times New Roman"/>
                <w:b/>
                <w:bCs/>
                <w:sz w:val="24"/>
                <w:szCs w:val="24"/>
                <w:lang w:eastAsia="en-IN" w:bidi="hi-IN"/>
              </w:rPr>
              <w:t xml:space="preserve"> 2022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B3CB60" w14:textId="1D33713D" w:rsidR="00EE278A" w:rsidRPr="00FD7D50" w:rsidRDefault="002E04B0"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sz w:val="24"/>
                <w:szCs w:val="24"/>
                <w:lang w:eastAsia="en-IN" w:bidi="hi-IN"/>
              </w:rPr>
              <w:t>March 2023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7A66B37" w14:textId="77777777" w:rsidR="00576F37" w:rsidRPr="00FD7D50" w:rsidRDefault="00CB37CF" w:rsidP="00576F37">
            <w:pPr>
              <w:spacing w:after="0" w:line="276" w:lineRule="auto"/>
              <w:jc w:val="center"/>
              <w:rPr>
                <w:rFonts w:ascii="Times New Roman" w:eastAsia="Times New Roman" w:hAnsi="Times New Roman" w:cs="Times New Roman"/>
                <w:b/>
                <w:sz w:val="24"/>
                <w:szCs w:val="24"/>
                <w:lang w:eastAsia="en-IN" w:bidi="hi-IN"/>
              </w:rPr>
            </w:pPr>
            <w:r w:rsidRPr="00FD7D50">
              <w:rPr>
                <w:rFonts w:ascii="Times New Roman" w:eastAsia="Times New Roman" w:hAnsi="Times New Roman" w:cs="Times New Roman"/>
                <w:b/>
                <w:sz w:val="24"/>
                <w:szCs w:val="24"/>
                <w:lang w:eastAsia="en-IN" w:bidi="hi-IN"/>
              </w:rPr>
              <w:t>December</w:t>
            </w:r>
          </w:p>
          <w:p w14:paraId="2B8DE011" w14:textId="0589F7BE" w:rsidR="00EE278A" w:rsidRPr="00FD7D50" w:rsidRDefault="00576F37" w:rsidP="00576F37">
            <w:pPr>
              <w:spacing w:after="0" w:line="276" w:lineRule="auto"/>
              <w:jc w:val="center"/>
              <w:rPr>
                <w:rFonts w:ascii="Times New Roman" w:eastAsia="Times New Roman" w:hAnsi="Times New Roman" w:cs="Times New Roman"/>
                <w:b/>
                <w:sz w:val="24"/>
                <w:szCs w:val="24"/>
                <w:lang w:eastAsia="en-IN" w:bidi="hi-IN"/>
              </w:rPr>
            </w:pPr>
            <w:r w:rsidRPr="00FD7D50">
              <w:rPr>
                <w:rFonts w:ascii="Times New Roman" w:eastAsia="Times New Roman" w:hAnsi="Times New Roman" w:cs="Times New Roman"/>
                <w:b/>
                <w:sz w:val="24"/>
                <w:szCs w:val="24"/>
                <w:lang w:eastAsia="en-IN" w:bidi="hi-IN"/>
              </w:rPr>
              <w:t>2</w:t>
            </w:r>
            <w:r w:rsidR="002E04B0" w:rsidRPr="00FD7D50">
              <w:rPr>
                <w:rFonts w:ascii="Times New Roman" w:eastAsia="Times New Roman" w:hAnsi="Times New Roman" w:cs="Times New Roman"/>
                <w:b/>
                <w:sz w:val="24"/>
                <w:szCs w:val="24"/>
                <w:lang w:eastAsia="en-IN" w:bidi="hi-IN"/>
              </w:rPr>
              <w:t>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CD9BCDF"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YOY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82FA8E7"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YOY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6F835A" w14:textId="4668CB45" w:rsidR="00EE278A" w:rsidRPr="00FD7D50"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YTD Growth</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7CD59A" w14:textId="77777777" w:rsidR="00726AB4" w:rsidRPr="00FD7D50"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YTD</w:t>
            </w:r>
          </w:p>
          <w:p w14:paraId="3C0F00F1" w14:textId="6CF79E32" w:rsidR="00EE278A" w:rsidRPr="00FD7D50" w:rsidRDefault="00726AB4" w:rsidP="00EE278A">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w:t>
            </w:r>
          </w:p>
        </w:tc>
      </w:tr>
      <w:tr w:rsidR="002E04B0" w:rsidRPr="00FD7D50" w14:paraId="469B8FC6" w14:textId="77777777" w:rsidTr="00E3528B">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5F541E" w14:textId="77777777" w:rsidR="002E04B0" w:rsidRPr="00FD7D50" w:rsidRDefault="002E04B0" w:rsidP="002E04B0">
            <w:pPr>
              <w:spacing w:after="0" w:line="276" w:lineRule="auto"/>
              <w:jc w:val="both"/>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Deposit</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2B0BCB" w14:textId="5A7CCD95"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22438.50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703F31" w14:textId="520CABEC" w:rsidR="002E04B0" w:rsidRPr="00FD7D50" w:rsidRDefault="002E04B0"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27485.69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9350979" w14:textId="31E43C68"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25480.47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B95C85" w14:textId="466C7239"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3041.97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C1F33EF" w14:textId="362EFD07"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13.56%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181498" w14:textId="43ADCC03"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-2005.22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DACA9C" w14:textId="7D785A17"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-7.29</w:t>
            </w:r>
          </w:p>
        </w:tc>
      </w:tr>
      <w:tr w:rsidR="002E04B0" w:rsidRPr="00FD7D50" w14:paraId="03F87F91" w14:textId="77777777" w:rsidTr="00E3528B">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8E7753F" w14:textId="77777777" w:rsidR="002E04B0" w:rsidRPr="00FD7D50" w:rsidRDefault="002E04B0" w:rsidP="002E04B0">
            <w:pPr>
              <w:spacing w:after="0" w:line="276" w:lineRule="auto"/>
              <w:jc w:val="both"/>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Advances</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289D551" w14:textId="5BCEE05E"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8</w:t>
            </w:r>
            <w:r w:rsidR="007B0EB8">
              <w:rPr>
                <w:rFonts w:ascii="Times New Roman" w:eastAsia="Times New Roman" w:hAnsi="Times New Roman" w:cs="Times New Roman"/>
                <w:sz w:val="24"/>
                <w:szCs w:val="24"/>
                <w:lang w:eastAsia="en-IN" w:bidi="hi-IN"/>
              </w:rPr>
              <w:t>98</w:t>
            </w:r>
            <w:r w:rsidRPr="00FD7D50">
              <w:rPr>
                <w:rFonts w:ascii="Times New Roman" w:eastAsia="Times New Roman" w:hAnsi="Times New Roman" w:cs="Times New Roman"/>
                <w:sz w:val="24"/>
                <w:szCs w:val="24"/>
                <w:lang w:eastAsia="en-IN" w:bidi="hi-IN"/>
              </w:rPr>
              <w:t>2.97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C95FB0" w14:textId="263706EA" w:rsidR="002E04B0" w:rsidRPr="00FD7D50" w:rsidRDefault="005B09A4"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9550.55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68C5EC" w14:textId="5A07C10A"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11246.26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27DA031" w14:textId="3C99D262"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w:t>
            </w:r>
            <w:r w:rsidR="007B0EB8">
              <w:rPr>
                <w:rFonts w:ascii="Times New Roman" w:eastAsia="Times New Roman" w:hAnsi="Times New Roman" w:cs="Times New Roman"/>
                <w:sz w:val="24"/>
                <w:szCs w:val="24"/>
                <w:lang w:eastAsia="en-IN" w:bidi="hi-IN"/>
              </w:rPr>
              <w:t>26</w:t>
            </w:r>
            <w:r w:rsidRPr="00FD7D50">
              <w:rPr>
                <w:rFonts w:ascii="Times New Roman" w:eastAsia="Times New Roman" w:hAnsi="Times New Roman" w:cs="Times New Roman"/>
                <w:sz w:val="24"/>
                <w:szCs w:val="24"/>
                <w:lang w:eastAsia="en-IN" w:bidi="hi-IN"/>
              </w:rPr>
              <w:t>3.29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7726C7" w14:textId="2C915AC7" w:rsidR="002E04B0" w:rsidRPr="00FD7D50" w:rsidRDefault="00576F37" w:rsidP="002E04B0">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w:t>
            </w:r>
            <w:r w:rsidR="007B0EB8">
              <w:rPr>
                <w:rFonts w:ascii="Times New Roman" w:eastAsia="Times New Roman" w:hAnsi="Times New Roman" w:cs="Times New Roman"/>
                <w:sz w:val="24"/>
                <w:szCs w:val="24"/>
                <w:lang w:eastAsia="en-IN" w:bidi="hi-IN"/>
              </w:rPr>
              <w:t>5.20</w:t>
            </w:r>
            <w:r w:rsidRPr="00FD7D50">
              <w:rPr>
                <w:rFonts w:ascii="Times New Roman" w:eastAsia="Times New Roman" w:hAnsi="Times New Roman" w:cs="Times New Roman"/>
                <w:sz w:val="24"/>
                <w:szCs w:val="24"/>
                <w:lang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179C3A" w14:textId="0D251DBE"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1695.71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D12155" w14:textId="401F8D61"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17.7</w:t>
            </w:r>
            <w:r w:rsidR="007B0EB8">
              <w:rPr>
                <w:rFonts w:ascii="Times New Roman" w:eastAsia="Calibri" w:hAnsi="Times New Roman" w:cs="Times New Roman"/>
                <w:color w:val="000000"/>
                <w:kern w:val="24"/>
                <w:sz w:val="24"/>
                <w:szCs w:val="24"/>
                <w:lang w:val="en-US" w:eastAsia="en-IN" w:bidi="hi-IN"/>
              </w:rPr>
              <w:t>6</w:t>
            </w:r>
          </w:p>
        </w:tc>
      </w:tr>
      <w:tr w:rsidR="002E04B0" w:rsidRPr="00FD7D50" w14:paraId="267229D7" w14:textId="77777777" w:rsidTr="00E3528B">
        <w:tc>
          <w:tcPr>
            <w:tcW w:w="13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F428E4D" w14:textId="77777777" w:rsidR="002E04B0" w:rsidRPr="00FD7D50" w:rsidRDefault="002E04B0" w:rsidP="002E04B0">
            <w:pPr>
              <w:spacing w:after="0" w:line="276" w:lineRule="auto"/>
              <w:jc w:val="both"/>
              <w:rPr>
                <w:rFonts w:ascii="Times New Roman" w:eastAsia="Calibri" w:hAnsi="Times New Roman" w:cs="Times New Roman"/>
                <w:b/>
                <w:bCs/>
                <w:color w:val="000000"/>
                <w:kern w:val="24"/>
                <w:sz w:val="24"/>
                <w:szCs w:val="24"/>
                <w:lang w:val="en-US" w:eastAsia="en-IN" w:bidi="hi-IN"/>
              </w:rPr>
            </w:pPr>
            <w:r w:rsidRPr="00FD7D50">
              <w:rPr>
                <w:rFonts w:ascii="Times New Roman" w:eastAsiaTheme="minorEastAsia" w:hAnsi="Times New Roman" w:cs="Times New Roman"/>
                <w:b/>
                <w:bCs/>
                <w:color w:val="000000"/>
                <w:sz w:val="24"/>
                <w:szCs w:val="24"/>
                <w:lang w:eastAsia="en-IN" w:bidi="hi-IN"/>
              </w:rPr>
              <w:t>CD Ratio</w:t>
            </w:r>
          </w:p>
        </w:tc>
        <w:tc>
          <w:tcPr>
            <w:tcW w:w="1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75A1BC1" w14:textId="47BD6B82"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40.03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E797A7" w14:textId="7E8C3C60" w:rsidR="002E04B0" w:rsidRPr="00FD7D50"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34.75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DB1A1A7" w14:textId="1FD5875D" w:rsidR="002E04B0" w:rsidRPr="00FD7D50" w:rsidRDefault="00576F37" w:rsidP="002E04B0">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44.14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2938885" w14:textId="77777777" w:rsidR="002E04B0" w:rsidRPr="00FD7D50"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E90BBE" w14:textId="77777777" w:rsidR="002E04B0" w:rsidRPr="00FD7D50"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7743F0E" w14:textId="77777777" w:rsidR="002E04B0" w:rsidRPr="00FD7D50"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1A3DD6C" w14:textId="77777777" w:rsidR="002E04B0" w:rsidRPr="00FD7D50" w:rsidRDefault="002E04B0" w:rsidP="002E04B0">
            <w:pPr>
              <w:spacing w:after="0" w:line="276" w:lineRule="auto"/>
              <w:jc w:val="center"/>
              <w:rPr>
                <w:rFonts w:ascii="Times New Roman" w:eastAsia="Calibri" w:hAnsi="Times New Roman" w:cs="Times New Roman"/>
                <w:color w:val="000000"/>
                <w:kern w:val="24"/>
                <w:sz w:val="24"/>
                <w:szCs w:val="24"/>
                <w:lang w:val="en-US" w:eastAsia="en-IN" w:bidi="hi-IN"/>
              </w:rPr>
            </w:pPr>
          </w:p>
        </w:tc>
      </w:tr>
    </w:tbl>
    <w:p w14:paraId="04BBDA07" w14:textId="577B8C03"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000A5EDB" w:rsidRPr="00FD7D50">
        <w:rPr>
          <w:rFonts w:ascii="Times New Roman" w:eastAsiaTheme="minorEastAsia" w:hAnsi="Times New Roman" w:cs="Times New Roman"/>
          <w:b/>
          <w:bCs/>
          <w:sz w:val="24"/>
          <w:szCs w:val="24"/>
          <w:lang w:eastAsia="en-IN" w:bidi="hi-IN"/>
        </w:rPr>
        <w:t xml:space="preserve">              </w:t>
      </w:r>
      <w:r w:rsidR="00823240">
        <w:rPr>
          <w:rFonts w:ascii="Times New Roman" w:eastAsiaTheme="minorEastAsia" w:hAnsi="Times New Roman" w:cs="Times New Roman"/>
          <w:b/>
          <w:bCs/>
          <w:sz w:val="24"/>
          <w:szCs w:val="24"/>
          <w:lang w:eastAsia="en-IN" w:bidi="hi-IN"/>
        </w:rPr>
        <w:t xml:space="preserve">    </w:t>
      </w:r>
      <w:r w:rsidRPr="00FD7D50">
        <w:rPr>
          <w:rFonts w:ascii="Times New Roman" w:eastAsiaTheme="minorEastAsia" w:hAnsi="Times New Roman" w:cs="Times New Roman"/>
          <w:sz w:val="24"/>
          <w:szCs w:val="24"/>
          <w:lang w:eastAsia="en-IN" w:bidi="hi-IN"/>
        </w:rPr>
        <w:t>(Details at page No.8)</w:t>
      </w:r>
    </w:p>
    <w:p w14:paraId="179DD0C7" w14:textId="1C5F1B77" w:rsidR="003D23B5" w:rsidRPr="00FD7D50" w:rsidRDefault="003D23B5" w:rsidP="00EE278A">
      <w:pPr>
        <w:spacing w:after="0" w:line="240" w:lineRule="auto"/>
        <w:jc w:val="both"/>
        <w:rPr>
          <w:rFonts w:ascii="Times New Roman" w:eastAsiaTheme="minorEastAsia" w:hAnsi="Times New Roman" w:cs="Times New Roman"/>
          <w:b/>
          <w:bCs/>
          <w:sz w:val="24"/>
          <w:szCs w:val="24"/>
          <w:lang w:eastAsia="en-IN" w:bidi="hi-IN"/>
        </w:rPr>
      </w:pPr>
    </w:p>
    <w:p w14:paraId="3AEE68E1" w14:textId="77777777" w:rsidR="007A3687" w:rsidRPr="00FD7D50" w:rsidRDefault="007A3687" w:rsidP="00EE278A">
      <w:pPr>
        <w:spacing w:after="0" w:line="240" w:lineRule="auto"/>
        <w:jc w:val="both"/>
        <w:rPr>
          <w:rFonts w:ascii="Times New Roman" w:eastAsiaTheme="minorEastAsia" w:hAnsi="Times New Roman" w:cs="Times New Roman"/>
          <w:b/>
          <w:bCs/>
          <w:sz w:val="24"/>
          <w:szCs w:val="24"/>
          <w:lang w:eastAsia="en-IN" w:bidi="hi-IN"/>
        </w:rPr>
      </w:pPr>
    </w:p>
    <w:p w14:paraId="051C7117" w14:textId="25533D07" w:rsidR="00EE278A" w:rsidRPr="00BC7298" w:rsidRDefault="00EE278A" w:rsidP="00BC7298">
      <w:pPr>
        <w:pStyle w:val="ListParagraph"/>
        <w:numPr>
          <w:ilvl w:val="0"/>
          <w:numId w:val="15"/>
        </w:numPr>
        <w:spacing w:after="0" w:line="240" w:lineRule="auto"/>
        <w:jc w:val="both"/>
        <w:rPr>
          <w:rFonts w:ascii="Times New Roman" w:hAnsi="Times New Roman" w:cs="Times New Roman"/>
          <w:b/>
          <w:sz w:val="24"/>
          <w:szCs w:val="24"/>
          <w:u w:val="single"/>
        </w:rPr>
      </w:pPr>
      <w:r w:rsidRPr="00BC7298">
        <w:rPr>
          <w:rFonts w:ascii="Times New Roman" w:hAnsi="Times New Roman" w:cs="Times New Roman"/>
          <w:b/>
          <w:sz w:val="24"/>
          <w:szCs w:val="24"/>
          <w:u w:val="single"/>
        </w:rPr>
        <w:t>BANK</w:t>
      </w:r>
      <w:r w:rsidR="00CC03A6" w:rsidRPr="00BC7298">
        <w:rPr>
          <w:rFonts w:ascii="Times New Roman" w:hAnsi="Times New Roman" w:cs="Times New Roman"/>
          <w:b/>
          <w:sz w:val="24"/>
          <w:szCs w:val="24"/>
          <w:u w:val="single"/>
        </w:rPr>
        <w:t xml:space="preserve"> </w:t>
      </w:r>
      <w:r w:rsidRPr="00BC7298">
        <w:rPr>
          <w:rFonts w:ascii="Times New Roman" w:hAnsi="Times New Roman" w:cs="Times New Roman"/>
          <w:b/>
          <w:sz w:val="24"/>
          <w:szCs w:val="24"/>
          <w:u w:val="single"/>
        </w:rPr>
        <w:t xml:space="preserve">WISE CD RATIO AS ON </w:t>
      </w:r>
      <w:r w:rsidR="00566238" w:rsidRPr="00BC7298">
        <w:rPr>
          <w:rFonts w:ascii="Times New Roman" w:hAnsi="Times New Roman" w:cs="Times New Roman"/>
          <w:b/>
          <w:sz w:val="24"/>
          <w:szCs w:val="24"/>
          <w:u w:val="single"/>
        </w:rPr>
        <w:t>31.12</w:t>
      </w:r>
      <w:r w:rsidR="001C60CA" w:rsidRPr="00BC7298">
        <w:rPr>
          <w:rFonts w:ascii="Times New Roman" w:hAnsi="Times New Roman" w:cs="Times New Roman"/>
          <w:b/>
          <w:sz w:val="24"/>
          <w:szCs w:val="24"/>
          <w:u w:val="single"/>
        </w:rPr>
        <w:t>.2023</w:t>
      </w:r>
    </w:p>
    <w:p w14:paraId="48A2C0C9" w14:textId="3F71BBF2" w:rsidR="00461C5F" w:rsidRPr="00FD7D50" w:rsidRDefault="00461C5F" w:rsidP="00970676">
      <w:pPr>
        <w:spacing w:after="0" w:line="240" w:lineRule="auto"/>
        <w:ind w:left="360"/>
        <w:contextualSpacing/>
        <w:jc w:val="both"/>
        <w:rPr>
          <w:rFonts w:ascii="Times New Roman" w:eastAsia="Calibri" w:hAnsi="Times New Roman" w:cs="Times New Roman"/>
          <w:b/>
          <w:sz w:val="24"/>
          <w:szCs w:val="24"/>
          <w:u w:val="single"/>
        </w:rPr>
      </w:pPr>
    </w:p>
    <w:p w14:paraId="2F2B300F"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ab/>
      </w:r>
    </w:p>
    <w:tbl>
      <w:tblPr>
        <w:tblW w:w="9073" w:type="dxa"/>
        <w:tblInd w:w="-176" w:type="dxa"/>
        <w:tblCellMar>
          <w:left w:w="0" w:type="dxa"/>
          <w:right w:w="0" w:type="dxa"/>
        </w:tblCellMar>
        <w:tblLook w:val="04A0" w:firstRow="1" w:lastRow="0" w:firstColumn="1" w:lastColumn="0" w:noHBand="0" w:noVBand="1"/>
      </w:tblPr>
      <w:tblGrid>
        <w:gridCol w:w="1560"/>
        <w:gridCol w:w="1701"/>
        <w:gridCol w:w="5812"/>
      </w:tblGrid>
      <w:tr w:rsidR="00EE278A" w:rsidRPr="00FD7D50" w14:paraId="4BED60F0"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6DF8BD6"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heme="minorEastAsia" w:hAnsi="Times New Roman" w:cs="Times New Roman"/>
                <w:b/>
                <w:sz w:val="24"/>
                <w:szCs w:val="24"/>
                <w:lang w:eastAsia="en-IN" w:bidi="hi-IN"/>
              </w:rPr>
              <w:t>CD RATIO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046928"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 Of Banks</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9430A41"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Name of Banks</w:t>
            </w:r>
          </w:p>
        </w:tc>
      </w:tr>
      <w:tr w:rsidR="00EE278A" w:rsidRPr="00FD7D50" w14:paraId="7CB93DDC"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ACC4A8"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Below 20%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B014955" w14:textId="241442DF" w:rsidR="00EE278A" w:rsidRPr="00FD7D50" w:rsidRDefault="0075554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6715B9" w14:textId="582052F8" w:rsidR="00EE278A" w:rsidRPr="00FD7D50" w:rsidRDefault="00EE278A" w:rsidP="00566238">
            <w:pPr>
              <w:spacing w:after="0" w:line="276" w:lineRule="auto"/>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w:t>
            </w:r>
            <w:r w:rsidR="008A7B3D" w:rsidRPr="00FD7D50">
              <w:rPr>
                <w:rFonts w:ascii="Times New Roman" w:eastAsia="Calibri" w:hAnsi="Times New Roman" w:cs="Times New Roman"/>
                <w:color w:val="000000"/>
                <w:kern w:val="24"/>
                <w:sz w:val="24"/>
                <w:szCs w:val="24"/>
                <w:lang w:val="en-US" w:eastAsia="en-IN" w:bidi="hi-IN"/>
              </w:rPr>
              <w:t>.</w:t>
            </w:r>
            <w:r w:rsidR="007242D3" w:rsidRPr="00FD7D50">
              <w:rPr>
                <w:rFonts w:ascii="Times New Roman" w:eastAsia="Calibri" w:hAnsi="Times New Roman" w:cs="Times New Roman"/>
                <w:color w:val="000000"/>
                <w:kern w:val="24"/>
                <w:sz w:val="24"/>
                <w:szCs w:val="24"/>
                <w:lang w:val="en-US" w:eastAsia="en-IN" w:bidi="hi-IN"/>
              </w:rPr>
              <w:t xml:space="preserve">PSB </w:t>
            </w:r>
            <w:proofErr w:type="gramStart"/>
            <w:r w:rsidR="00ED3643" w:rsidRPr="00FD7D50">
              <w:rPr>
                <w:rFonts w:ascii="Times New Roman" w:eastAsia="Calibri" w:hAnsi="Times New Roman" w:cs="Times New Roman"/>
                <w:color w:val="000000"/>
                <w:kern w:val="24"/>
                <w:sz w:val="24"/>
                <w:szCs w:val="24"/>
                <w:lang w:val="en-US" w:eastAsia="en-IN" w:bidi="hi-IN"/>
              </w:rPr>
              <w:t>2</w:t>
            </w:r>
            <w:r w:rsidR="008A7B3D" w:rsidRPr="00FD7D50">
              <w:rPr>
                <w:rFonts w:ascii="Times New Roman" w:eastAsia="Calibri" w:hAnsi="Times New Roman" w:cs="Times New Roman"/>
                <w:color w:val="000000"/>
                <w:kern w:val="24"/>
                <w:sz w:val="24"/>
                <w:szCs w:val="24"/>
                <w:lang w:val="en-US" w:eastAsia="en-IN" w:bidi="hi-IN"/>
              </w:rPr>
              <w:t>.BANDHAN</w:t>
            </w:r>
            <w:proofErr w:type="gramEnd"/>
            <w:r w:rsidR="008A7B3D" w:rsidRPr="00FD7D50">
              <w:rPr>
                <w:rFonts w:ascii="Times New Roman" w:eastAsia="Calibri" w:hAnsi="Times New Roman" w:cs="Times New Roman"/>
                <w:color w:val="000000"/>
                <w:kern w:val="24"/>
                <w:sz w:val="24"/>
                <w:szCs w:val="24"/>
                <w:lang w:val="en-US" w:eastAsia="en-IN" w:bidi="hi-IN"/>
              </w:rPr>
              <w:t xml:space="preserve"> </w:t>
            </w:r>
            <w:r w:rsidR="00755545" w:rsidRPr="00FD7D50">
              <w:rPr>
                <w:rFonts w:ascii="Times New Roman" w:eastAsia="Calibri" w:hAnsi="Times New Roman" w:cs="Times New Roman"/>
                <w:color w:val="000000"/>
                <w:kern w:val="24"/>
                <w:sz w:val="24"/>
                <w:szCs w:val="24"/>
                <w:lang w:val="en-US" w:eastAsia="en-IN" w:bidi="hi-IN"/>
              </w:rPr>
              <w:t>3.YES</w:t>
            </w:r>
          </w:p>
        </w:tc>
      </w:tr>
      <w:tr w:rsidR="00EE278A" w:rsidRPr="00FD7D50" w14:paraId="718D3FB9" w14:textId="77777777" w:rsidTr="00CC03A6">
        <w:trPr>
          <w:trHeight w:val="242"/>
        </w:trPr>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9871116" w14:textId="77777777" w:rsidR="00EE278A" w:rsidRPr="00FD7D50" w:rsidRDefault="00EE278A" w:rsidP="00EE278A">
            <w:pPr>
              <w:spacing w:after="0" w:line="242"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20% to 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DA7760B" w14:textId="5A9CFD94" w:rsidR="00EE278A" w:rsidRPr="00FD7D50" w:rsidRDefault="00755545" w:rsidP="00EE278A">
            <w:pPr>
              <w:spacing w:after="0" w:line="242"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4</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C688A45" w14:textId="0CFAE89C" w:rsidR="00EE278A" w:rsidRPr="00FD7D50" w:rsidRDefault="00566238" w:rsidP="00755545">
            <w:pPr>
              <w:spacing w:after="0" w:line="242" w:lineRule="atLeas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w:t>
            </w:r>
            <w:r w:rsidR="00CC31FC" w:rsidRPr="00FD7D50">
              <w:rPr>
                <w:rFonts w:ascii="Times New Roman" w:eastAsia="Calibri" w:hAnsi="Times New Roman" w:cs="Times New Roman"/>
                <w:color w:val="000000"/>
                <w:kern w:val="24"/>
                <w:sz w:val="24"/>
                <w:szCs w:val="24"/>
                <w:lang w:val="en-US" w:eastAsia="en-IN" w:bidi="hi-IN"/>
              </w:rPr>
              <w:t>.</w:t>
            </w:r>
            <w:r w:rsidR="007242D3" w:rsidRPr="00FD7D50">
              <w:rPr>
                <w:rFonts w:ascii="Times New Roman" w:eastAsia="Calibri" w:hAnsi="Times New Roman" w:cs="Times New Roman"/>
                <w:color w:val="000000"/>
                <w:kern w:val="24"/>
                <w:sz w:val="24"/>
                <w:szCs w:val="24"/>
                <w:lang w:val="en-US" w:eastAsia="en-IN" w:bidi="hi-IN"/>
              </w:rPr>
              <w:t>BO</w:t>
            </w:r>
            <w:r w:rsidR="00ED3643" w:rsidRPr="00FD7D50">
              <w:rPr>
                <w:rFonts w:ascii="Times New Roman" w:eastAsia="Calibri" w:hAnsi="Times New Roman" w:cs="Times New Roman"/>
                <w:color w:val="000000"/>
                <w:kern w:val="24"/>
                <w:sz w:val="24"/>
                <w:szCs w:val="24"/>
                <w:lang w:val="en-US" w:eastAsia="en-IN" w:bidi="hi-IN"/>
              </w:rPr>
              <w:t>I</w:t>
            </w:r>
            <w:r w:rsidRPr="00FD7D50">
              <w:rPr>
                <w:rFonts w:ascii="Times New Roman" w:eastAsia="Calibri" w:hAnsi="Times New Roman" w:cs="Times New Roman"/>
                <w:color w:val="000000"/>
                <w:kern w:val="24"/>
                <w:sz w:val="24"/>
                <w:szCs w:val="24"/>
                <w:lang w:val="en-US" w:eastAsia="en-IN" w:bidi="hi-IN"/>
              </w:rPr>
              <w:t xml:space="preserve"> 2.CBI 3</w:t>
            </w:r>
            <w:r w:rsidR="00ED3643" w:rsidRPr="00FD7D50">
              <w:rPr>
                <w:rFonts w:ascii="Times New Roman" w:eastAsia="Calibri" w:hAnsi="Times New Roman" w:cs="Times New Roman"/>
                <w:color w:val="000000"/>
                <w:kern w:val="24"/>
                <w:sz w:val="24"/>
                <w:szCs w:val="24"/>
                <w:lang w:val="en-US" w:eastAsia="en-IN" w:bidi="hi-IN"/>
              </w:rPr>
              <w:t>. AXIS</w:t>
            </w:r>
            <w:r w:rsidR="007242D3" w:rsidRPr="00FD7D50">
              <w:rPr>
                <w:rFonts w:ascii="Times New Roman" w:eastAsia="Calibri" w:hAnsi="Times New Roman" w:cs="Times New Roman"/>
                <w:color w:val="000000"/>
                <w:kern w:val="24"/>
                <w:sz w:val="24"/>
                <w:szCs w:val="24"/>
                <w:lang w:val="en-US" w:eastAsia="en-IN" w:bidi="hi-IN"/>
              </w:rPr>
              <w:t xml:space="preserve"> </w:t>
            </w:r>
            <w:r w:rsidR="00EE278A" w:rsidRPr="00FD7D50">
              <w:rPr>
                <w:rFonts w:ascii="Times New Roman" w:eastAsia="Calibri" w:hAnsi="Times New Roman" w:cs="Times New Roman"/>
                <w:color w:val="000000"/>
                <w:kern w:val="24"/>
                <w:sz w:val="24"/>
                <w:szCs w:val="24"/>
                <w:lang w:val="en-US" w:eastAsia="en-IN" w:bidi="hi-IN"/>
              </w:rPr>
              <w:t xml:space="preserve"> </w:t>
            </w:r>
            <w:proofErr w:type="gramStart"/>
            <w:r w:rsidRPr="00FD7D50">
              <w:rPr>
                <w:rFonts w:ascii="Times New Roman" w:eastAsia="Calibri" w:hAnsi="Times New Roman" w:cs="Times New Roman"/>
                <w:color w:val="000000"/>
                <w:kern w:val="24"/>
                <w:sz w:val="24"/>
                <w:szCs w:val="24"/>
                <w:lang w:val="en-US" w:eastAsia="en-IN" w:bidi="hi-IN"/>
              </w:rPr>
              <w:t>4</w:t>
            </w:r>
            <w:r w:rsidR="00ED3643" w:rsidRPr="00FD7D50">
              <w:rPr>
                <w:rFonts w:ascii="Times New Roman" w:eastAsia="Calibri" w:hAnsi="Times New Roman" w:cs="Times New Roman"/>
                <w:color w:val="000000"/>
                <w:kern w:val="24"/>
                <w:sz w:val="24"/>
                <w:szCs w:val="24"/>
                <w:lang w:val="en-US" w:eastAsia="en-IN" w:bidi="hi-IN"/>
              </w:rPr>
              <w:t>.</w:t>
            </w:r>
            <w:r w:rsidR="00F5785B" w:rsidRPr="00FD7D50">
              <w:rPr>
                <w:rFonts w:ascii="Times New Roman" w:eastAsia="Calibri" w:hAnsi="Times New Roman" w:cs="Times New Roman"/>
                <w:color w:val="000000"/>
                <w:kern w:val="24"/>
                <w:sz w:val="24"/>
                <w:szCs w:val="24"/>
                <w:lang w:val="en-US" w:eastAsia="en-IN" w:bidi="hi-IN"/>
              </w:rPr>
              <w:t>HDFC</w:t>
            </w:r>
            <w:proofErr w:type="gramEnd"/>
            <w:r w:rsidR="0061571D" w:rsidRPr="00FD7D50">
              <w:rPr>
                <w:rFonts w:ascii="Times New Roman" w:eastAsia="Calibri" w:hAnsi="Times New Roman" w:cs="Times New Roman"/>
                <w:color w:val="000000"/>
                <w:kern w:val="24"/>
                <w:sz w:val="24"/>
                <w:szCs w:val="24"/>
                <w:lang w:val="en-US" w:eastAsia="en-IN" w:bidi="hi-IN"/>
              </w:rPr>
              <w:t xml:space="preserve"> </w:t>
            </w:r>
            <w:r w:rsidR="007242D3" w:rsidRPr="00FD7D50">
              <w:rPr>
                <w:rFonts w:ascii="Times New Roman" w:eastAsia="Calibri" w:hAnsi="Times New Roman" w:cs="Times New Roman"/>
                <w:color w:val="000000"/>
                <w:kern w:val="24"/>
                <w:sz w:val="24"/>
                <w:szCs w:val="24"/>
                <w:lang w:val="en-US" w:eastAsia="en-IN" w:bidi="hi-IN"/>
              </w:rPr>
              <w:t xml:space="preserve"> </w:t>
            </w:r>
          </w:p>
        </w:tc>
      </w:tr>
      <w:tr w:rsidR="00EE278A" w:rsidRPr="00FD7D50" w14:paraId="7DC5CB92"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2D2810F"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30% to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0AE092B" w14:textId="40726A5E" w:rsidR="00EE278A" w:rsidRPr="00FD7D50" w:rsidRDefault="0075554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eastAsia="en-IN" w:bidi="hi-IN"/>
              </w:rPr>
              <w:t>6</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FA2A5F7" w14:textId="2FA70384" w:rsidR="00EE278A" w:rsidRPr="00FD7D50" w:rsidRDefault="00EE278A" w:rsidP="009102D6">
            <w:pPr>
              <w:spacing w:after="0" w:line="276" w:lineRule="auto"/>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w:t>
            </w:r>
            <w:r w:rsidR="004044FA" w:rsidRPr="00FD7D50">
              <w:rPr>
                <w:rFonts w:ascii="Times New Roman" w:eastAsia="Calibri" w:hAnsi="Times New Roman" w:cs="Times New Roman"/>
                <w:color w:val="000000"/>
                <w:kern w:val="24"/>
                <w:sz w:val="24"/>
                <w:szCs w:val="24"/>
                <w:lang w:val="en-US" w:eastAsia="en-IN" w:bidi="hi-IN"/>
              </w:rPr>
              <w:t>.</w:t>
            </w:r>
            <w:r w:rsidR="00755545" w:rsidRPr="00FD7D50">
              <w:rPr>
                <w:rFonts w:ascii="Times New Roman" w:eastAsia="Calibri" w:hAnsi="Times New Roman" w:cs="Times New Roman"/>
                <w:color w:val="000000"/>
                <w:kern w:val="24"/>
                <w:sz w:val="24"/>
                <w:szCs w:val="24"/>
                <w:lang w:val="en-US" w:eastAsia="en-IN" w:bidi="hi-IN"/>
              </w:rPr>
              <w:t>BOB 2.CAN 3.</w:t>
            </w:r>
            <w:r w:rsidR="009102D6" w:rsidRPr="00FD7D50">
              <w:rPr>
                <w:rFonts w:ascii="Times New Roman" w:eastAsia="Calibri" w:hAnsi="Times New Roman" w:cs="Times New Roman"/>
                <w:color w:val="000000"/>
                <w:kern w:val="24"/>
                <w:sz w:val="24"/>
                <w:szCs w:val="24"/>
                <w:lang w:val="en-US" w:eastAsia="en-IN" w:bidi="hi-IN"/>
              </w:rPr>
              <w:t>SBI</w:t>
            </w:r>
            <w:r w:rsidR="00755545" w:rsidRPr="00FD7D50">
              <w:rPr>
                <w:rFonts w:ascii="Times New Roman" w:eastAsia="Calibri" w:hAnsi="Times New Roman" w:cs="Times New Roman"/>
                <w:color w:val="000000"/>
                <w:kern w:val="24"/>
                <w:sz w:val="24"/>
                <w:szCs w:val="24"/>
                <w:lang w:val="en-US" w:eastAsia="en-IN" w:bidi="hi-IN"/>
              </w:rPr>
              <w:t xml:space="preserve"> </w:t>
            </w:r>
            <w:proofErr w:type="gramStart"/>
            <w:r w:rsidR="00755545" w:rsidRPr="00FD7D50">
              <w:rPr>
                <w:rFonts w:ascii="Times New Roman" w:eastAsia="Calibri" w:hAnsi="Times New Roman" w:cs="Times New Roman"/>
                <w:color w:val="000000"/>
                <w:kern w:val="24"/>
                <w:sz w:val="24"/>
                <w:szCs w:val="24"/>
                <w:lang w:val="en-US" w:eastAsia="en-IN" w:bidi="hi-IN"/>
              </w:rPr>
              <w:t>4</w:t>
            </w:r>
            <w:r w:rsidR="007242D3" w:rsidRPr="00FD7D50">
              <w:rPr>
                <w:rFonts w:ascii="Times New Roman" w:eastAsia="Calibri" w:hAnsi="Times New Roman" w:cs="Times New Roman"/>
                <w:color w:val="000000"/>
                <w:kern w:val="24"/>
                <w:sz w:val="24"/>
                <w:szCs w:val="24"/>
                <w:lang w:val="en-US" w:eastAsia="en-IN" w:bidi="hi-IN"/>
              </w:rPr>
              <w:t>.</w:t>
            </w:r>
            <w:r w:rsidR="009102D6" w:rsidRPr="00FD7D50">
              <w:rPr>
                <w:rFonts w:ascii="Times New Roman" w:eastAsia="Calibri" w:hAnsi="Times New Roman" w:cs="Times New Roman"/>
                <w:color w:val="000000"/>
                <w:kern w:val="24"/>
                <w:sz w:val="24"/>
                <w:szCs w:val="24"/>
                <w:lang w:val="en-US" w:eastAsia="en-IN" w:bidi="hi-IN"/>
              </w:rPr>
              <w:t>ICICI</w:t>
            </w:r>
            <w:proofErr w:type="gramEnd"/>
            <w:r w:rsidR="00755545" w:rsidRPr="00FD7D50">
              <w:rPr>
                <w:rFonts w:ascii="Times New Roman" w:eastAsia="Calibri" w:hAnsi="Times New Roman" w:cs="Times New Roman"/>
                <w:color w:val="000000"/>
                <w:kern w:val="24"/>
                <w:sz w:val="24"/>
                <w:szCs w:val="24"/>
                <w:lang w:val="en-US" w:eastAsia="en-IN" w:bidi="hi-IN"/>
              </w:rPr>
              <w:t xml:space="preserve"> 5</w:t>
            </w:r>
            <w:r w:rsidR="007242D3" w:rsidRPr="00FD7D50">
              <w:rPr>
                <w:rFonts w:ascii="Times New Roman" w:eastAsia="Calibri" w:hAnsi="Times New Roman" w:cs="Times New Roman"/>
                <w:color w:val="000000"/>
                <w:kern w:val="24"/>
                <w:sz w:val="24"/>
                <w:szCs w:val="24"/>
                <w:lang w:val="en-US" w:eastAsia="en-IN" w:bidi="hi-IN"/>
              </w:rPr>
              <w:t>.</w:t>
            </w:r>
            <w:r w:rsidR="00A94251" w:rsidRPr="00FD7D50">
              <w:rPr>
                <w:rFonts w:ascii="Times New Roman" w:eastAsia="Calibri" w:hAnsi="Times New Roman" w:cs="Times New Roman"/>
                <w:color w:val="000000"/>
                <w:kern w:val="24"/>
                <w:sz w:val="24"/>
                <w:szCs w:val="24"/>
                <w:lang w:val="en-US" w:eastAsia="en-IN" w:bidi="hi-IN"/>
              </w:rPr>
              <w:t xml:space="preserve">IDBI </w:t>
            </w:r>
            <w:r w:rsidR="00755545" w:rsidRPr="00FD7D50">
              <w:rPr>
                <w:rFonts w:ascii="Times New Roman" w:eastAsia="Calibri" w:hAnsi="Times New Roman" w:cs="Times New Roman"/>
                <w:color w:val="000000"/>
                <w:kern w:val="24"/>
                <w:sz w:val="24"/>
                <w:szCs w:val="24"/>
                <w:lang w:eastAsia="en-IN" w:bidi="hi-IN"/>
              </w:rPr>
              <w:t>6</w:t>
            </w:r>
            <w:r w:rsidR="007242D3" w:rsidRPr="00FD7D50">
              <w:rPr>
                <w:rFonts w:ascii="Times New Roman" w:eastAsia="Calibri" w:hAnsi="Times New Roman" w:cs="Times New Roman"/>
                <w:color w:val="000000"/>
                <w:kern w:val="24"/>
                <w:sz w:val="24"/>
                <w:szCs w:val="24"/>
                <w:lang w:eastAsia="en-IN" w:bidi="hi-IN"/>
              </w:rPr>
              <w:t>.AP</w:t>
            </w:r>
            <w:r w:rsidR="009102D6" w:rsidRPr="00FD7D50">
              <w:rPr>
                <w:rFonts w:ascii="Times New Roman" w:eastAsia="Calibri" w:hAnsi="Times New Roman" w:cs="Times New Roman"/>
                <w:color w:val="000000"/>
                <w:kern w:val="24"/>
                <w:sz w:val="24"/>
                <w:szCs w:val="24"/>
                <w:lang w:eastAsia="en-IN" w:bidi="hi-IN"/>
              </w:rPr>
              <w:t>RB</w:t>
            </w:r>
            <w:r w:rsidR="00F5785B" w:rsidRPr="00FD7D50">
              <w:rPr>
                <w:rFonts w:ascii="Times New Roman" w:eastAsia="Calibri" w:hAnsi="Times New Roman" w:cs="Times New Roman"/>
                <w:color w:val="000000"/>
                <w:kern w:val="24"/>
                <w:sz w:val="24"/>
                <w:szCs w:val="24"/>
                <w:lang w:eastAsia="en-IN" w:bidi="hi-IN"/>
              </w:rPr>
              <w:t xml:space="preserve"> </w:t>
            </w:r>
          </w:p>
        </w:tc>
      </w:tr>
      <w:tr w:rsidR="00EE278A" w:rsidRPr="00FD7D50" w14:paraId="41099664" w14:textId="77777777" w:rsidTr="00CC03A6">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1F8DE3"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Above 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D92FC07" w14:textId="386DFFC7" w:rsidR="00EE278A" w:rsidRPr="00FD7D50" w:rsidRDefault="0075554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10</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DB8C15" w14:textId="57DE9FE4" w:rsidR="00EE278A" w:rsidRPr="00FD7D50" w:rsidRDefault="00EE278A" w:rsidP="00EE278A">
            <w:pPr>
              <w:spacing w:after="0" w:line="276" w:lineRule="auto"/>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w:t>
            </w:r>
            <w:r w:rsidR="007242D3" w:rsidRPr="00FD7D50">
              <w:rPr>
                <w:rFonts w:ascii="Times New Roman" w:eastAsia="Calibri" w:hAnsi="Times New Roman" w:cs="Times New Roman"/>
                <w:color w:val="000000"/>
                <w:kern w:val="24"/>
                <w:sz w:val="24"/>
                <w:szCs w:val="24"/>
                <w:lang w:val="en-US" w:eastAsia="en-IN" w:bidi="hi-IN"/>
              </w:rPr>
              <w:t>BO</w:t>
            </w:r>
            <w:r w:rsidR="009102D6" w:rsidRPr="00FD7D50">
              <w:rPr>
                <w:rFonts w:ascii="Times New Roman" w:eastAsia="Calibri" w:hAnsi="Times New Roman" w:cs="Times New Roman"/>
                <w:color w:val="000000"/>
                <w:kern w:val="24"/>
                <w:sz w:val="24"/>
                <w:szCs w:val="24"/>
                <w:lang w:val="en-US" w:eastAsia="en-IN" w:bidi="hi-IN"/>
              </w:rPr>
              <w:t>M</w:t>
            </w:r>
            <w:r w:rsidR="007242D3" w:rsidRPr="00FD7D50">
              <w:rPr>
                <w:rFonts w:ascii="Times New Roman" w:eastAsia="Calibri" w:hAnsi="Times New Roman" w:cs="Times New Roman"/>
                <w:color w:val="000000"/>
                <w:kern w:val="24"/>
                <w:sz w:val="24"/>
                <w:szCs w:val="24"/>
                <w:lang w:val="en-US" w:eastAsia="en-IN" w:bidi="hi-IN"/>
              </w:rPr>
              <w:t xml:space="preserve"> 2.</w:t>
            </w:r>
            <w:r w:rsidRPr="00FD7D50">
              <w:rPr>
                <w:rFonts w:ascii="Times New Roman" w:eastAsia="Calibri" w:hAnsi="Times New Roman" w:cs="Times New Roman"/>
                <w:color w:val="000000"/>
                <w:kern w:val="24"/>
                <w:sz w:val="24"/>
                <w:szCs w:val="24"/>
                <w:lang w:val="en-US" w:eastAsia="en-IN" w:bidi="hi-IN"/>
              </w:rPr>
              <w:t>IND</w:t>
            </w:r>
            <w:r w:rsidR="00A94251" w:rsidRPr="00FD7D50">
              <w:rPr>
                <w:rFonts w:ascii="Times New Roman" w:eastAsia="Calibri" w:hAnsi="Times New Roman" w:cs="Times New Roman"/>
                <w:color w:val="000000"/>
                <w:kern w:val="24"/>
                <w:sz w:val="24"/>
                <w:szCs w:val="24"/>
                <w:lang w:val="en-US" w:eastAsia="en-IN" w:bidi="hi-IN"/>
              </w:rPr>
              <w:t xml:space="preserve"> </w:t>
            </w:r>
            <w:r w:rsidR="007242D3" w:rsidRPr="00FD7D50">
              <w:rPr>
                <w:rFonts w:ascii="Times New Roman" w:eastAsia="Calibri" w:hAnsi="Times New Roman" w:cs="Times New Roman"/>
                <w:color w:val="000000"/>
                <w:kern w:val="24"/>
                <w:sz w:val="24"/>
                <w:szCs w:val="24"/>
                <w:lang w:val="en-US" w:eastAsia="en-IN" w:bidi="hi-IN"/>
              </w:rPr>
              <w:t xml:space="preserve">3.IOB </w:t>
            </w:r>
            <w:r w:rsidR="00A94251" w:rsidRPr="00FD7D50">
              <w:rPr>
                <w:rFonts w:ascii="Times New Roman" w:eastAsia="Calibri" w:hAnsi="Times New Roman" w:cs="Times New Roman"/>
                <w:color w:val="000000"/>
                <w:kern w:val="24"/>
                <w:sz w:val="24"/>
                <w:szCs w:val="24"/>
                <w:lang w:val="en-US" w:eastAsia="en-IN" w:bidi="hi-IN"/>
              </w:rPr>
              <w:t>4</w:t>
            </w:r>
            <w:r w:rsidRPr="00FD7D50">
              <w:rPr>
                <w:rFonts w:ascii="Times New Roman" w:eastAsia="Calibri" w:hAnsi="Times New Roman" w:cs="Times New Roman"/>
                <w:color w:val="000000"/>
                <w:kern w:val="24"/>
                <w:sz w:val="24"/>
                <w:szCs w:val="24"/>
                <w:lang w:val="en-US" w:eastAsia="en-IN" w:bidi="hi-IN"/>
              </w:rPr>
              <w:t>.</w:t>
            </w:r>
            <w:r w:rsidR="009102D6" w:rsidRPr="00FD7D50">
              <w:rPr>
                <w:rFonts w:ascii="Times New Roman" w:eastAsia="Calibri" w:hAnsi="Times New Roman" w:cs="Times New Roman"/>
                <w:color w:val="000000"/>
                <w:kern w:val="24"/>
                <w:sz w:val="24"/>
                <w:szCs w:val="24"/>
                <w:lang w:val="en-US" w:eastAsia="en-IN" w:bidi="hi-IN"/>
              </w:rPr>
              <w:t>PNB 5.</w:t>
            </w:r>
            <w:r w:rsidR="007242D3" w:rsidRPr="00FD7D50">
              <w:rPr>
                <w:rFonts w:ascii="Times New Roman" w:eastAsia="Calibri" w:hAnsi="Times New Roman" w:cs="Times New Roman"/>
                <w:color w:val="000000"/>
                <w:kern w:val="24"/>
                <w:sz w:val="24"/>
                <w:szCs w:val="24"/>
                <w:lang w:val="en-US" w:eastAsia="en-IN" w:bidi="hi-IN"/>
              </w:rPr>
              <w:t xml:space="preserve">UCO </w:t>
            </w:r>
            <w:r w:rsidR="009102D6" w:rsidRPr="00FD7D50">
              <w:rPr>
                <w:rFonts w:ascii="Times New Roman" w:eastAsia="Calibri" w:hAnsi="Times New Roman" w:cs="Times New Roman"/>
                <w:color w:val="000000"/>
                <w:kern w:val="24"/>
                <w:sz w:val="24"/>
                <w:szCs w:val="24"/>
                <w:lang w:val="en-US" w:eastAsia="en-IN" w:bidi="hi-IN"/>
              </w:rPr>
              <w:t>6.UNI 7</w:t>
            </w:r>
            <w:r w:rsidRPr="00FD7D50">
              <w:rPr>
                <w:rFonts w:ascii="Times New Roman" w:eastAsia="Calibri" w:hAnsi="Times New Roman" w:cs="Times New Roman"/>
                <w:color w:val="000000"/>
                <w:kern w:val="24"/>
                <w:sz w:val="24"/>
                <w:szCs w:val="24"/>
                <w:lang w:val="en-US" w:eastAsia="en-IN" w:bidi="hi-IN"/>
              </w:rPr>
              <w:t>.</w:t>
            </w:r>
            <w:r w:rsidR="00755545" w:rsidRPr="00FD7D50">
              <w:rPr>
                <w:rFonts w:ascii="Times New Roman" w:eastAsia="Calibri" w:hAnsi="Times New Roman" w:cs="Times New Roman"/>
                <w:color w:val="000000"/>
                <w:kern w:val="24"/>
                <w:sz w:val="24"/>
                <w:szCs w:val="24"/>
                <w:lang w:val="en-US" w:eastAsia="en-IN" w:bidi="hi-IN"/>
              </w:rPr>
              <w:t xml:space="preserve">FED </w:t>
            </w:r>
            <w:proofErr w:type="gramStart"/>
            <w:r w:rsidR="00755545" w:rsidRPr="00FD7D50">
              <w:rPr>
                <w:rFonts w:ascii="Times New Roman" w:eastAsia="Calibri" w:hAnsi="Times New Roman" w:cs="Times New Roman"/>
                <w:color w:val="000000"/>
                <w:kern w:val="24"/>
                <w:sz w:val="24"/>
                <w:szCs w:val="24"/>
                <w:lang w:val="en-US" w:eastAsia="en-IN" w:bidi="hi-IN"/>
              </w:rPr>
              <w:t>8.</w:t>
            </w:r>
            <w:r w:rsidRPr="00FD7D50">
              <w:rPr>
                <w:rFonts w:ascii="Times New Roman" w:eastAsia="Calibri" w:hAnsi="Times New Roman" w:cs="Times New Roman"/>
                <w:color w:val="000000"/>
                <w:kern w:val="24"/>
                <w:sz w:val="24"/>
                <w:szCs w:val="24"/>
                <w:lang w:val="en-US" w:eastAsia="en-IN" w:bidi="hi-IN"/>
              </w:rPr>
              <w:t>INDUSIND</w:t>
            </w:r>
            <w:proofErr w:type="gramEnd"/>
            <w:r w:rsidR="00A94251" w:rsidRPr="00FD7D50">
              <w:rPr>
                <w:rFonts w:ascii="Times New Roman" w:eastAsia="Calibri" w:hAnsi="Times New Roman" w:cs="Times New Roman"/>
                <w:color w:val="000000"/>
                <w:kern w:val="24"/>
                <w:sz w:val="24"/>
                <w:szCs w:val="24"/>
                <w:lang w:val="en-US" w:eastAsia="en-IN" w:bidi="hi-IN"/>
              </w:rPr>
              <w:t xml:space="preserve"> </w:t>
            </w:r>
            <w:r w:rsidR="00755545" w:rsidRPr="00FD7D50">
              <w:rPr>
                <w:rFonts w:ascii="Times New Roman" w:eastAsia="Calibri" w:hAnsi="Times New Roman" w:cs="Times New Roman"/>
                <w:color w:val="000000"/>
                <w:kern w:val="24"/>
                <w:sz w:val="24"/>
                <w:szCs w:val="24"/>
                <w:lang w:val="en-US" w:eastAsia="en-IN" w:bidi="hi-IN"/>
              </w:rPr>
              <w:t xml:space="preserve">  9</w:t>
            </w:r>
            <w:r w:rsidR="00A94251" w:rsidRPr="00FD7D50">
              <w:rPr>
                <w:rFonts w:ascii="Times New Roman" w:eastAsia="Calibri" w:hAnsi="Times New Roman" w:cs="Times New Roman"/>
                <w:color w:val="000000"/>
                <w:kern w:val="24"/>
                <w:sz w:val="24"/>
                <w:szCs w:val="24"/>
                <w:lang w:val="en-US" w:eastAsia="en-IN" w:bidi="hi-IN"/>
              </w:rPr>
              <w:t>.</w:t>
            </w:r>
            <w:r w:rsidRPr="00FD7D50">
              <w:rPr>
                <w:rFonts w:ascii="Times New Roman" w:eastAsia="Calibri" w:hAnsi="Times New Roman" w:cs="Times New Roman"/>
                <w:color w:val="000000"/>
                <w:kern w:val="24"/>
                <w:sz w:val="24"/>
                <w:szCs w:val="24"/>
                <w:lang w:val="en-US" w:eastAsia="en-IN" w:bidi="hi-IN"/>
              </w:rPr>
              <w:t>APSCAB</w:t>
            </w:r>
            <w:r w:rsidR="00755545" w:rsidRPr="00FD7D50">
              <w:rPr>
                <w:rFonts w:ascii="Times New Roman" w:eastAsia="Calibri" w:hAnsi="Times New Roman" w:cs="Times New Roman"/>
                <w:color w:val="000000"/>
                <w:kern w:val="24"/>
                <w:sz w:val="24"/>
                <w:szCs w:val="24"/>
                <w:lang w:val="en-US" w:eastAsia="en-IN" w:bidi="hi-IN"/>
              </w:rPr>
              <w:t xml:space="preserve"> 10</w:t>
            </w:r>
            <w:r w:rsidR="009102D6" w:rsidRPr="00FD7D50">
              <w:rPr>
                <w:rFonts w:ascii="Times New Roman" w:eastAsia="Calibri" w:hAnsi="Times New Roman" w:cs="Times New Roman"/>
                <w:color w:val="000000"/>
                <w:kern w:val="24"/>
                <w:sz w:val="24"/>
                <w:szCs w:val="24"/>
                <w:lang w:val="en-US" w:eastAsia="en-IN" w:bidi="hi-IN"/>
              </w:rPr>
              <w:t>. NESFB</w:t>
            </w:r>
          </w:p>
          <w:p w14:paraId="0399DEEB" w14:textId="77777777" w:rsidR="00EE278A" w:rsidRPr="00FD7D50" w:rsidRDefault="00EE278A" w:rsidP="00EE278A">
            <w:pPr>
              <w:spacing w:after="0" w:line="276" w:lineRule="auto"/>
              <w:rPr>
                <w:rFonts w:ascii="Times New Roman" w:eastAsia="Times New Roman" w:hAnsi="Times New Roman" w:cs="Times New Roman"/>
                <w:sz w:val="24"/>
                <w:szCs w:val="24"/>
                <w:lang w:eastAsia="en-IN" w:bidi="hi-IN"/>
              </w:rPr>
            </w:pPr>
          </w:p>
        </w:tc>
      </w:tr>
    </w:tbl>
    <w:p w14:paraId="3B53F2D6" w14:textId="77777777" w:rsidR="00461C5F" w:rsidRPr="00FD7D50" w:rsidRDefault="00461C5F" w:rsidP="00EE278A">
      <w:pPr>
        <w:spacing w:after="0" w:line="240" w:lineRule="auto"/>
        <w:jc w:val="both"/>
        <w:rPr>
          <w:rFonts w:ascii="Times New Roman" w:eastAsiaTheme="minorEastAsia" w:hAnsi="Times New Roman" w:cs="Times New Roman"/>
          <w:b/>
          <w:bCs/>
          <w:sz w:val="24"/>
          <w:szCs w:val="24"/>
          <w:lang w:val="en-US" w:eastAsia="en-IN" w:bidi="hi-IN"/>
        </w:rPr>
      </w:pPr>
    </w:p>
    <w:p w14:paraId="2589182A" w14:textId="08F8FD62" w:rsidR="00EE278A"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r w:rsidRPr="00FD7D50">
        <w:rPr>
          <w:rFonts w:ascii="Times New Roman" w:eastAsiaTheme="minorEastAsia" w:hAnsi="Times New Roman" w:cs="Times New Roman"/>
          <w:b/>
          <w:bCs/>
          <w:sz w:val="24"/>
          <w:szCs w:val="24"/>
          <w:lang w:val="en-US" w:eastAsia="en-IN" w:bidi="hi-IN"/>
        </w:rPr>
        <w:t>The Banks with sub-par CD Ratio are advised to improve their CD ratio.</w:t>
      </w:r>
    </w:p>
    <w:p w14:paraId="41374ED2" w14:textId="77777777" w:rsidR="00461C5F" w:rsidRDefault="00461C5F" w:rsidP="00EE278A">
      <w:pPr>
        <w:spacing w:after="0" w:line="240" w:lineRule="auto"/>
        <w:jc w:val="both"/>
        <w:rPr>
          <w:rFonts w:ascii="Times New Roman" w:eastAsiaTheme="minorEastAsia" w:hAnsi="Times New Roman" w:cs="Times New Roman"/>
          <w:b/>
          <w:bCs/>
          <w:sz w:val="24"/>
          <w:szCs w:val="24"/>
          <w:lang w:val="en-US" w:eastAsia="en-IN" w:bidi="hi-IN"/>
        </w:rPr>
      </w:pPr>
    </w:p>
    <w:p w14:paraId="59094D63" w14:textId="77777777" w:rsidR="00461C5F" w:rsidRPr="00FD7D50" w:rsidRDefault="00461C5F" w:rsidP="00EE278A">
      <w:pPr>
        <w:spacing w:after="0" w:line="240" w:lineRule="auto"/>
        <w:jc w:val="both"/>
        <w:rPr>
          <w:rFonts w:ascii="Times New Roman" w:eastAsiaTheme="minorEastAsia" w:hAnsi="Times New Roman" w:cs="Times New Roman"/>
          <w:b/>
          <w:bCs/>
          <w:sz w:val="24"/>
          <w:szCs w:val="24"/>
          <w:lang w:val="en-US" w:eastAsia="en-IN" w:bidi="hi-IN"/>
        </w:rPr>
      </w:pPr>
    </w:p>
    <w:p w14:paraId="1770C6D9" w14:textId="77777777" w:rsidR="00EE278A"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p>
    <w:p w14:paraId="6F710342" w14:textId="77777777" w:rsidR="00235318" w:rsidRPr="00FD7D50" w:rsidRDefault="00235318" w:rsidP="00EE278A">
      <w:pPr>
        <w:spacing w:after="0" w:line="240" w:lineRule="auto"/>
        <w:jc w:val="both"/>
        <w:rPr>
          <w:rFonts w:ascii="Times New Roman" w:eastAsiaTheme="minorEastAsia" w:hAnsi="Times New Roman" w:cs="Times New Roman"/>
          <w:b/>
          <w:bCs/>
          <w:sz w:val="24"/>
          <w:szCs w:val="24"/>
          <w:lang w:val="en-US" w:eastAsia="en-IN" w:bidi="hi-IN"/>
        </w:rPr>
      </w:pPr>
    </w:p>
    <w:p w14:paraId="5C89202A" w14:textId="58361206" w:rsidR="00EE278A" w:rsidRPr="00FD7D50" w:rsidRDefault="00EE278A" w:rsidP="00BC7298">
      <w:pPr>
        <w:numPr>
          <w:ilvl w:val="0"/>
          <w:numId w:val="15"/>
        </w:numPr>
        <w:spacing w:after="0" w:line="240" w:lineRule="auto"/>
        <w:contextualSpacing/>
        <w:jc w:val="both"/>
        <w:rPr>
          <w:rFonts w:ascii="Times New Roman" w:eastAsia="Calibri" w:hAnsi="Times New Roman" w:cs="Times New Roman"/>
          <w:b/>
          <w:bCs/>
          <w:sz w:val="24"/>
          <w:szCs w:val="24"/>
          <w:u w:val="single"/>
        </w:rPr>
      </w:pPr>
      <w:r w:rsidRPr="00FD7D50">
        <w:rPr>
          <w:rFonts w:ascii="Times New Roman" w:eastAsia="Calibri" w:hAnsi="Times New Roman" w:cs="Times New Roman"/>
          <w:b/>
          <w:bCs/>
          <w:sz w:val="24"/>
          <w:szCs w:val="24"/>
          <w:u w:val="single"/>
        </w:rPr>
        <w:t xml:space="preserve">DISTRICT-WISE CD RATIO </w:t>
      </w:r>
      <w:r w:rsidRPr="00FD7D50">
        <w:rPr>
          <w:rFonts w:ascii="Times New Roman" w:eastAsia="Calibri" w:hAnsi="Times New Roman" w:cs="Times New Roman"/>
          <w:b/>
          <w:sz w:val="24"/>
          <w:szCs w:val="24"/>
          <w:u w:val="single"/>
        </w:rPr>
        <w:t xml:space="preserve">AS ON </w:t>
      </w:r>
      <w:r w:rsidR="00755545" w:rsidRPr="00FD7D50">
        <w:rPr>
          <w:rFonts w:ascii="Times New Roman" w:eastAsia="Calibri" w:hAnsi="Times New Roman" w:cs="Times New Roman"/>
          <w:b/>
          <w:sz w:val="24"/>
          <w:szCs w:val="24"/>
          <w:u w:val="single"/>
        </w:rPr>
        <w:t>31.12.2023</w:t>
      </w:r>
    </w:p>
    <w:p w14:paraId="13A3C0FB"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p>
    <w:tbl>
      <w:tblPr>
        <w:tblW w:w="10089" w:type="dxa"/>
        <w:tblInd w:w="-176" w:type="dxa"/>
        <w:tblCellMar>
          <w:left w:w="0" w:type="dxa"/>
          <w:right w:w="0" w:type="dxa"/>
        </w:tblCellMar>
        <w:tblLook w:val="04A0" w:firstRow="1" w:lastRow="0" w:firstColumn="1" w:lastColumn="0" w:noHBand="0" w:noVBand="1"/>
      </w:tblPr>
      <w:tblGrid>
        <w:gridCol w:w="3816"/>
        <w:gridCol w:w="6273"/>
      </w:tblGrid>
      <w:tr w:rsidR="00EE278A" w:rsidRPr="00FD7D50" w14:paraId="149161F0" w14:textId="77777777" w:rsidTr="00C507AC">
        <w:trPr>
          <w:trHeight w:val="160"/>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C2F08DF" w14:textId="77777777"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CD Ratio</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3740285" w14:textId="7940580B" w:rsidR="00EE278A" w:rsidRPr="00FD7D50" w:rsidRDefault="00EE278A"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 Of District</w:t>
            </w:r>
            <w:r w:rsidR="00CC31FC" w:rsidRPr="00FD7D50">
              <w:rPr>
                <w:rFonts w:ascii="Times New Roman" w:eastAsia="Calibri" w:hAnsi="Times New Roman" w:cs="Times New Roman"/>
                <w:b/>
                <w:bCs/>
                <w:color w:val="000000"/>
                <w:kern w:val="24"/>
                <w:sz w:val="24"/>
                <w:szCs w:val="24"/>
                <w:lang w:val="en-US" w:eastAsia="en-IN" w:bidi="hi-IN"/>
              </w:rPr>
              <w:t xml:space="preserve"> with Names</w:t>
            </w:r>
          </w:p>
        </w:tc>
      </w:tr>
      <w:tr w:rsidR="00EE278A" w:rsidRPr="00FD7D50" w14:paraId="077D4F32" w14:textId="77777777" w:rsidTr="00C507AC">
        <w:trPr>
          <w:trHeight w:val="194"/>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86701D1" w14:textId="77777777" w:rsidR="00EE278A" w:rsidRPr="00FD7D50" w:rsidRDefault="00EE278A" w:rsidP="00EE278A">
            <w:pPr>
              <w:spacing w:after="0" w:line="276" w:lineRule="auto"/>
              <w:jc w:val="both"/>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Number of districts with C.D Ratio above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2BD694C" w14:textId="7F66DFA2" w:rsidR="00EE278A" w:rsidRPr="00FD7D50" w:rsidRDefault="00EE278A" w:rsidP="00755545">
            <w:pPr>
              <w:spacing w:after="0" w:line="240" w:lineRule="auto"/>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0</w:t>
            </w:r>
            <w:r w:rsidR="00755545" w:rsidRPr="00FD7D50">
              <w:rPr>
                <w:rFonts w:ascii="Times New Roman" w:eastAsia="Times New Roman" w:hAnsi="Times New Roman" w:cs="Times New Roman"/>
                <w:b/>
                <w:bCs/>
                <w:color w:val="000000"/>
                <w:kern w:val="24"/>
                <w:sz w:val="24"/>
                <w:szCs w:val="24"/>
                <w:lang w:eastAsia="en-IN" w:bidi="hi-IN"/>
              </w:rPr>
              <w:t>8</w:t>
            </w:r>
            <w:r w:rsidRPr="00FD7D50">
              <w:rPr>
                <w:rFonts w:ascii="Times New Roman" w:eastAsia="Times New Roman" w:hAnsi="Times New Roman" w:cs="Times New Roman"/>
                <w:color w:val="000000"/>
                <w:kern w:val="24"/>
                <w:sz w:val="24"/>
                <w:szCs w:val="24"/>
                <w:lang w:eastAsia="en-IN" w:bidi="hi-IN"/>
              </w:rPr>
              <w:t xml:space="preserve"> </w:t>
            </w:r>
            <w:proofErr w:type="gramStart"/>
            <w:r w:rsidRPr="00FD7D50">
              <w:rPr>
                <w:rFonts w:ascii="Times New Roman" w:eastAsia="Times New Roman" w:hAnsi="Times New Roman" w:cs="Times New Roman"/>
                <w:color w:val="000000"/>
                <w:kern w:val="24"/>
                <w:sz w:val="24"/>
                <w:szCs w:val="24"/>
                <w:lang w:eastAsia="en-IN" w:bidi="hi-IN"/>
              </w:rPr>
              <w:t>(</w:t>
            </w:r>
            <w:r w:rsidR="003264AB" w:rsidRPr="00FD7D50">
              <w:rPr>
                <w:rFonts w:ascii="Times New Roman" w:eastAsia="Times New Roman" w:hAnsi="Times New Roman" w:cs="Times New Roman"/>
                <w:color w:val="000000"/>
                <w:kern w:val="24"/>
                <w:sz w:val="24"/>
                <w:szCs w:val="24"/>
                <w:lang w:eastAsia="en-IN" w:bidi="hi-IN"/>
              </w:rPr>
              <w:t xml:space="preserve"> </w:t>
            </w:r>
            <w:r w:rsidRPr="00FD7D50">
              <w:rPr>
                <w:rFonts w:ascii="Times New Roman" w:eastAsia="Times New Roman" w:hAnsi="Times New Roman" w:cs="Times New Roman"/>
                <w:color w:val="000000"/>
                <w:kern w:val="24"/>
                <w:sz w:val="24"/>
                <w:szCs w:val="24"/>
                <w:lang w:eastAsia="en-IN" w:bidi="hi-IN"/>
              </w:rPr>
              <w:t xml:space="preserve"> </w:t>
            </w:r>
            <w:r w:rsidR="004E1C47" w:rsidRPr="00FD7D50">
              <w:rPr>
                <w:rFonts w:ascii="Times New Roman" w:eastAsia="Times New Roman" w:hAnsi="Times New Roman" w:cs="Times New Roman"/>
                <w:color w:val="000000"/>
                <w:kern w:val="24"/>
                <w:sz w:val="24"/>
                <w:szCs w:val="24"/>
                <w:lang w:eastAsia="en-IN" w:bidi="hi-IN"/>
              </w:rPr>
              <w:t>East</w:t>
            </w:r>
            <w:proofErr w:type="gramEnd"/>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004E1C47" w:rsidRPr="00FD7D50">
              <w:rPr>
                <w:rFonts w:ascii="Times New Roman" w:eastAsia="Times New Roman" w:hAnsi="Times New Roman" w:cs="Times New Roman"/>
                <w:color w:val="000000"/>
                <w:kern w:val="24"/>
                <w:sz w:val="24"/>
                <w:szCs w:val="24"/>
                <w:lang w:eastAsia="en-IN" w:bidi="hi-IN"/>
              </w:rPr>
              <w:t>Kameng</w:t>
            </w:r>
            <w:proofErr w:type="spellEnd"/>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00755545" w:rsidRPr="00FD7D50">
              <w:rPr>
                <w:rFonts w:ascii="Times New Roman" w:eastAsia="Times New Roman" w:hAnsi="Times New Roman" w:cs="Times New Roman"/>
                <w:color w:val="000000"/>
                <w:kern w:val="24"/>
                <w:sz w:val="24"/>
                <w:szCs w:val="24"/>
                <w:lang w:eastAsia="en-IN" w:bidi="hi-IN"/>
              </w:rPr>
              <w:t>Kamle</w:t>
            </w:r>
            <w:proofErr w:type="spellEnd"/>
            <w:r w:rsidR="00755545" w:rsidRPr="00FD7D50">
              <w:rPr>
                <w:rFonts w:ascii="Times New Roman" w:eastAsia="Times New Roman" w:hAnsi="Times New Roman" w:cs="Times New Roman"/>
                <w:color w:val="000000"/>
                <w:kern w:val="24"/>
                <w:sz w:val="24"/>
                <w:szCs w:val="24"/>
                <w:lang w:eastAsia="en-IN" w:bidi="hi-IN"/>
              </w:rPr>
              <w:t xml:space="preserve">, </w:t>
            </w:r>
            <w:proofErr w:type="spellStart"/>
            <w:r w:rsidR="00755545" w:rsidRPr="00FD7D50">
              <w:rPr>
                <w:rFonts w:ascii="Times New Roman" w:eastAsia="Times New Roman" w:hAnsi="Times New Roman" w:cs="Times New Roman"/>
                <w:color w:val="000000"/>
                <w:kern w:val="24"/>
                <w:sz w:val="24"/>
                <w:szCs w:val="24"/>
                <w:lang w:eastAsia="en-IN" w:bidi="hi-IN"/>
              </w:rPr>
              <w:t>Kradadi</w:t>
            </w:r>
            <w:proofErr w:type="spellEnd"/>
            <w:r w:rsidR="00755545" w:rsidRPr="00FD7D50">
              <w:rPr>
                <w:rFonts w:ascii="Times New Roman" w:eastAsia="Times New Roman" w:hAnsi="Times New Roman" w:cs="Times New Roman"/>
                <w:color w:val="000000"/>
                <w:kern w:val="24"/>
                <w:sz w:val="24"/>
                <w:szCs w:val="24"/>
                <w:lang w:eastAsia="en-IN" w:bidi="hi-IN"/>
              </w:rPr>
              <w:t xml:space="preserve">, </w:t>
            </w:r>
            <w:proofErr w:type="spellStart"/>
            <w:r w:rsidR="004E1C47" w:rsidRPr="00FD7D50">
              <w:rPr>
                <w:rFonts w:ascii="Times New Roman" w:eastAsia="Times New Roman" w:hAnsi="Times New Roman" w:cs="Times New Roman"/>
                <w:color w:val="000000"/>
                <w:kern w:val="24"/>
                <w:sz w:val="24"/>
                <w:szCs w:val="24"/>
                <w:lang w:eastAsia="en-IN" w:bidi="hi-IN"/>
              </w:rPr>
              <w:t>Kurung</w:t>
            </w:r>
            <w:proofErr w:type="spellEnd"/>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004E1C47" w:rsidRPr="00FD7D50">
              <w:rPr>
                <w:rFonts w:ascii="Times New Roman" w:eastAsia="Times New Roman" w:hAnsi="Times New Roman" w:cs="Times New Roman"/>
                <w:color w:val="000000"/>
                <w:kern w:val="24"/>
                <w:sz w:val="24"/>
                <w:szCs w:val="24"/>
                <w:lang w:eastAsia="en-IN" w:bidi="hi-IN"/>
              </w:rPr>
              <w:t>Kumey</w:t>
            </w:r>
            <w:proofErr w:type="spellEnd"/>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004E1C47" w:rsidRPr="00FD7D50">
              <w:rPr>
                <w:rFonts w:ascii="Times New Roman" w:eastAsia="Times New Roman" w:hAnsi="Times New Roman" w:cs="Times New Roman"/>
                <w:color w:val="000000"/>
                <w:kern w:val="24"/>
                <w:sz w:val="24"/>
                <w:szCs w:val="24"/>
                <w:lang w:eastAsia="en-IN" w:bidi="hi-IN"/>
              </w:rPr>
              <w:t>Longding</w:t>
            </w:r>
            <w:proofErr w:type="spellEnd"/>
            <w:r w:rsidR="004E1C47" w:rsidRPr="00FD7D50">
              <w:rPr>
                <w:rFonts w:ascii="Times New Roman" w:eastAsia="Times New Roman" w:hAnsi="Times New Roman" w:cs="Times New Roman"/>
                <w:color w:val="000000"/>
                <w:kern w:val="24"/>
                <w:sz w:val="24"/>
                <w:szCs w:val="24"/>
                <w:lang w:eastAsia="en-IN" w:bidi="hi-IN"/>
              </w:rPr>
              <w:t>,</w:t>
            </w:r>
            <w:r w:rsidR="00755545" w:rsidRPr="00FD7D50">
              <w:rPr>
                <w:rFonts w:ascii="Times New Roman" w:eastAsia="Times New Roman" w:hAnsi="Times New Roman" w:cs="Times New Roman"/>
                <w:color w:val="000000"/>
                <w:kern w:val="24"/>
                <w:sz w:val="24"/>
                <w:szCs w:val="24"/>
                <w:lang w:eastAsia="en-IN" w:bidi="hi-IN"/>
              </w:rPr>
              <w:t xml:space="preserve"> Lower Siang,</w:t>
            </w:r>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Pr="00FD7D50">
              <w:rPr>
                <w:rFonts w:ascii="Times New Roman" w:eastAsia="Times New Roman" w:hAnsi="Times New Roman" w:cs="Times New Roman"/>
                <w:color w:val="000000"/>
                <w:kern w:val="24"/>
                <w:sz w:val="24"/>
                <w:szCs w:val="24"/>
                <w:lang w:eastAsia="en-IN" w:bidi="hi-IN"/>
              </w:rPr>
              <w:t>Pakke</w:t>
            </w:r>
            <w:proofErr w:type="spellEnd"/>
            <w:r w:rsidR="0061571D" w:rsidRPr="00FD7D50">
              <w:rPr>
                <w:rFonts w:ascii="Times New Roman" w:eastAsia="Times New Roman" w:hAnsi="Times New Roman" w:cs="Times New Roman"/>
                <w:color w:val="000000"/>
                <w:kern w:val="24"/>
                <w:sz w:val="24"/>
                <w:szCs w:val="24"/>
                <w:lang w:eastAsia="en-IN" w:bidi="hi-IN"/>
              </w:rPr>
              <w:t xml:space="preserve"> </w:t>
            </w:r>
            <w:proofErr w:type="spellStart"/>
            <w:r w:rsidR="0061571D" w:rsidRPr="00FD7D50">
              <w:rPr>
                <w:rFonts w:ascii="Times New Roman" w:eastAsia="Times New Roman" w:hAnsi="Times New Roman" w:cs="Times New Roman"/>
                <w:color w:val="000000"/>
                <w:kern w:val="24"/>
                <w:sz w:val="24"/>
                <w:szCs w:val="24"/>
                <w:lang w:eastAsia="en-IN" w:bidi="hi-IN"/>
              </w:rPr>
              <w:t>K</w:t>
            </w:r>
            <w:r w:rsidRPr="00FD7D50">
              <w:rPr>
                <w:rFonts w:ascii="Times New Roman" w:eastAsia="Times New Roman" w:hAnsi="Times New Roman" w:cs="Times New Roman"/>
                <w:color w:val="000000"/>
                <w:kern w:val="24"/>
                <w:sz w:val="24"/>
                <w:szCs w:val="24"/>
                <w:lang w:eastAsia="en-IN" w:bidi="hi-IN"/>
              </w:rPr>
              <w:t>essang</w:t>
            </w:r>
            <w:proofErr w:type="spellEnd"/>
            <w:r w:rsidR="005B422D" w:rsidRPr="00FD7D50">
              <w:rPr>
                <w:rFonts w:ascii="Times New Roman" w:eastAsia="Times New Roman" w:hAnsi="Times New Roman" w:cs="Times New Roman"/>
                <w:color w:val="000000"/>
                <w:kern w:val="24"/>
                <w:sz w:val="24"/>
                <w:szCs w:val="24"/>
                <w:lang w:eastAsia="en-IN" w:bidi="hi-IN"/>
              </w:rPr>
              <w:t>,</w:t>
            </w:r>
            <w:r w:rsidR="00755545" w:rsidRPr="00FD7D50">
              <w:rPr>
                <w:rFonts w:ascii="Times New Roman" w:eastAsia="Times New Roman" w:hAnsi="Times New Roman" w:cs="Times New Roman"/>
                <w:color w:val="000000"/>
                <w:kern w:val="24"/>
                <w:sz w:val="24"/>
                <w:szCs w:val="24"/>
                <w:lang w:eastAsia="en-IN" w:bidi="hi-IN"/>
              </w:rPr>
              <w:t xml:space="preserve"> Upper </w:t>
            </w:r>
            <w:proofErr w:type="spellStart"/>
            <w:r w:rsidR="00755545" w:rsidRPr="00FD7D50">
              <w:rPr>
                <w:rFonts w:ascii="Times New Roman" w:eastAsia="Times New Roman" w:hAnsi="Times New Roman" w:cs="Times New Roman"/>
                <w:color w:val="000000"/>
                <w:kern w:val="24"/>
                <w:sz w:val="24"/>
                <w:szCs w:val="24"/>
                <w:lang w:eastAsia="en-IN" w:bidi="hi-IN"/>
              </w:rPr>
              <w:t>Subansiri</w:t>
            </w:r>
            <w:proofErr w:type="spellEnd"/>
            <w:r w:rsidR="005B422D" w:rsidRPr="00FD7D50">
              <w:rPr>
                <w:rFonts w:ascii="Times New Roman" w:eastAsia="Times New Roman" w:hAnsi="Times New Roman" w:cs="Times New Roman"/>
                <w:color w:val="000000"/>
                <w:kern w:val="24"/>
                <w:sz w:val="24"/>
                <w:szCs w:val="24"/>
                <w:lang w:eastAsia="en-IN" w:bidi="hi-IN"/>
              </w:rPr>
              <w:t xml:space="preserve"> </w:t>
            </w:r>
            <w:r w:rsidRPr="00FD7D50">
              <w:rPr>
                <w:rFonts w:ascii="Times New Roman" w:eastAsia="Times New Roman" w:hAnsi="Times New Roman" w:cs="Times New Roman"/>
                <w:color w:val="000000"/>
                <w:kern w:val="24"/>
                <w:sz w:val="24"/>
                <w:szCs w:val="24"/>
                <w:lang w:eastAsia="en-IN" w:bidi="hi-IN"/>
              </w:rPr>
              <w:t xml:space="preserve">) </w:t>
            </w:r>
          </w:p>
        </w:tc>
      </w:tr>
      <w:tr w:rsidR="00EE278A" w:rsidRPr="00FD7D50" w14:paraId="29B67BBD" w14:textId="77777777" w:rsidTr="00C507AC">
        <w:trPr>
          <w:trHeight w:val="159"/>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D53E8AF" w14:textId="77777777" w:rsidR="00EE278A" w:rsidRPr="00FD7D50" w:rsidRDefault="00EE278A" w:rsidP="00EE278A">
            <w:pPr>
              <w:spacing w:after="0" w:line="298" w:lineRule="atLeast"/>
              <w:jc w:val="both"/>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Number of districts with C.D. Ratio in between 40% to 60%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7127244" w14:textId="075612E4" w:rsidR="00EE278A" w:rsidRPr="00FD7D50" w:rsidRDefault="00EE278A" w:rsidP="00755545">
            <w:pPr>
              <w:spacing w:after="0" w:line="298" w:lineRule="atLeast"/>
              <w:jc w:val="both"/>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0</w:t>
            </w:r>
            <w:r w:rsidR="00755545" w:rsidRPr="00FD7D50">
              <w:rPr>
                <w:rFonts w:ascii="Times New Roman" w:eastAsia="Times New Roman" w:hAnsi="Times New Roman" w:cs="Times New Roman"/>
                <w:b/>
                <w:bCs/>
                <w:color w:val="000000"/>
                <w:kern w:val="24"/>
                <w:sz w:val="24"/>
                <w:szCs w:val="24"/>
                <w:lang w:eastAsia="en-IN" w:bidi="hi-IN"/>
              </w:rPr>
              <w:t>6</w:t>
            </w:r>
            <w:r w:rsidRPr="00FD7D50">
              <w:rPr>
                <w:rFonts w:ascii="Times New Roman" w:eastAsia="Times New Roman" w:hAnsi="Times New Roman" w:cs="Times New Roman"/>
                <w:color w:val="000000"/>
                <w:kern w:val="24"/>
                <w:sz w:val="24"/>
                <w:szCs w:val="24"/>
                <w:lang w:eastAsia="en-IN" w:bidi="hi-IN"/>
              </w:rPr>
              <w:t xml:space="preserve"> (</w:t>
            </w:r>
            <w:r w:rsidR="00755545" w:rsidRPr="00FD7D50">
              <w:rPr>
                <w:rFonts w:ascii="Times New Roman" w:eastAsia="Times New Roman" w:hAnsi="Times New Roman" w:cs="Times New Roman"/>
                <w:color w:val="000000"/>
                <w:kern w:val="24"/>
                <w:sz w:val="24"/>
                <w:szCs w:val="24"/>
                <w:lang w:eastAsia="en-IN" w:bidi="hi-IN"/>
              </w:rPr>
              <w:t xml:space="preserve">East Siang, Lohit, </w:t>
            </w:r>
            <w:r w:rsidR="004E1C47" w:rsidRPr="00FD7D50">
              <w:rPr>
                <w:rFonts w:ascii="Times New Roman" w:eastAsia="Times New Roman" w:hAnsi="Times New Roman" w:cs="Times New Roman"/>
                <w:color w:val="000000"/>
                <w:kern w:val="24"/>
                <w:sz w:val="24"/>
                <w:szCs w:val="24"/>
                <w:lang w:eastAsia="en-IN" w:bidi="hi-IN"/>
              </w:rPr>
              <w:t xml:space="preserve">Lower </w:t>
            </w:r>
            <w:proofErr w:type="spellStart"/>
            <w:r w:rsidR="004E1C47" w:rsidRPr="00FD7D50">
              <w:rPr>
                <w:rFonts w:ascii="Times New Roman" w:eastAsia="Times New Roman" w:hAnsi="Times New Roman" w:cs="Times New Roman"/>
                <w:color w:val="000000"/>
                <w:kern w:val="24"/>
                <w:sz w:val="24"/>
                <w:szCs w:val="24"/>
                <w:lang w:eastAsia="en-IN" w:bidi="hi-IN"/>
              </w:rPr>
              <w:t>Subansiri</w:t>
            </w:r>
            <w:proofErr w:type="spellEnd"/>
            <w:r w:rsidR="004E1C47" w:rsidRPr="00FD7D50">
              <w:rPr>
                <w:rFonts w:ascii="Times New Roman" w:eastAsia="Times New Roman" w:hAnsi="Times New Roman" w:cs="Times New Roman"/>
                <w:color w:val="000000"/>
                <w:kern w:val="24"/>
                <w:sz w:val="24"/>
                <w:szCs w:val="24"/>
                <w:lang w:eastAsia="en-IN" w:bidi="hi-IN"/>
              </w:rPr>
              <w:t xml:space="preserve">, </w:t>
            </w:r>
            <w:proofErr w:type="spellStart"/>
            <w:r w:rsidR="004E1C47" w:rsidRPr="00FD7D50">
              <w:rPr>
                <w:rFonts w:ascii="Times New Roman" w:eastAsia="Times New Roman" w:hAnsi="Times New Roman" w:cs="Times New Roman"/>
                <w:color w:val="000000"/>
                <w:kern w:val="24"/>
                <w:sz w:val="24"/>
                <w:szCs w:val="24"/>
                <w:lang w:eastAsia="en-IN" w:bidi="hi-IN"/>
              </w:rPr>
              <w:t>Namsai</w:t>
            </w:r>
            <w:proofErr w:type="spellEnd"/>
            <w:r w:rsidR="004E1C47" w:rsidRPr="00FD7D50">
              <w:rPr>
                <w:rFonts w:ascii="Times New Roman" w:eastAsia="Times New Roman" w:hAnsi="Times New Roman" w:cs="Times New Roman"/>
                <w:color w:val="000000"/>
                <w:kern w:val="24"/>
                <w:sz w:val="24"/>
                <w:szCs w:val="24"/>
                <w:lang w:eastAsia="en-IN" w:bidi="hi-IN"/>
              </w:rPr>
              <w:t xml:space="preserve">, Tirap, West </w:t>
            </w:r>
            <w:proofErr w:type="gramStart"/>
            <w:r w:rsidR="004E1C47" w:rsidRPr="00FD7D50">
              <w:rPr>
                <w:rFonts w:ascii="Times New Roman" w:eastAsia="Times New Roman" w:hAnsi="Times New Roman" w:cs="Times New Roman"/>
                <w:color w:val="000000"/>
                <w:kern w:val="24"/>
                <w:sz w:val="24"/>
                <w:szCs w:val="24"/>
                <w:lang w:eastAsia="en-IN" w:bidi="hi-IN"/>
              </w:rPr>
              <w:t>Siang</w:t>
            </w:r>
            <w:r w:rsidRPr="00FD7D50">
              <w:rPr>
                <w:rFonts w:ascii="Times New Roman" w:eastAsia="Times New Roman" w:hAnsi="Times New Roman" w:cs="Times New Roman"/>
                <w:color w:val="000000"/>
                <w:kern w:val="24"/>
                <w:sz w:val="24"/>
                <w:szCs w:val="24"/>
                <w:lang w:eastAsia="en-IN" w:bidi="hi-IN"/>
              </w:rPr>
              <w:t xml:space="preserve"> )</w:t>
            </w:r>
            <w:proofErr w:type="gramEnd"/>
            <w:r w:rsidRPr="00FD7D50">
              <w:rPr>
                <w:rFonts w:ascii="Times New Roman" w:eastAsia="Times New Roman" w:hAnsi="Times New Roman" w:cs="Times New Roman"/>
                <w:color w:val="000000"/>
                <w:kern w:val="24"/>
                <w:sz w:val="24"/>
                <w:szCs w:val="24"/>
                <w:lang w:eastAsia="en-IN" w:bidi="hi-IN"/>
              </w:rPr>
              <w:t xml:space="preserve"> </w:t>
            </w:r>
          </w:p>
        </w:tc>
      </w:tr>
      <w:tr w:rsidR="00EE278A" w:rsidRPr="00FD7D50" w14:paraId="00F92DC9" w14:textId="77777777" w:rsidTr="00C507AC">
        <w:trPr>
          <w:trHeight w:val="702"/>
        </w:trPr>
        <w:tc>
          <w:tcPr>
            <w:tcW w:w="38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8B5BDC0" w14:textId="77777777" w:rsidR="00EE278A" w:rsidRPr="00FD7D50" w:rsidRDefault="00EE278A" w:rsidP="00EE278A">
            <w:pPr>
              <w:spacing w:after="0" w:line="276" w:lineRule="auto"/>
              <w:jc w:val="both"/>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Number of districts with CD Ratio below 40%</w:t>
            </w:r>
          </w:p>
        </w:tc>
        <w:tc>
          <w:tcPr>
            <w:tcW w:w="6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F3D6283" w14:textId="76F6C4DC" w:rsidR="00EE278A" w:rsidRPr="00FD7D50" w:rsidRDefault="004E1C47" w:rsidP="00A4597A">
            <w:pPr>
              <w:spacing w:after="0" w:line="240" w:lineRule="auto"/>
              <w:jc w:val="both"/>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1</w:t>
            </w:r>
            <w:r w:rsidR="00A4597A" w:rsidRPr="00FD7D50">
              <w:rPr>
                <w:rFonts w:ascii="Times New Roman" w:eastAsia="Times New Roman" w:hAnsi="Times New Roman" w:cs="Times New Roman"/>
                <w:b/>
                <w:bCs/>
                <w:color w:val="000000"/>
                <w:kern w:val="24"/>
                <w:sz w:val="24"/>
                <w:szCs w:val="24"/>
                <w:lang w:eastAsia="en-IN" w:bidi="hi-IN"/>
              </w:rPr>
              <w:t>1</w:t>
            </w:r>
            <w:r w:rsidR="00EE278A" w:rsidRPr="00FD7D50">
              <w:rPr>
                <w:rFonts w:ascii="Times New Roman" w:eastAsia="Times New Roman" w:hAnsi="Times New Roman" w:cs="Times New Roman"/>
                <w:color w:val="000000"/>
                <w:kern w:val="24"/>
                <w:sz w:val="24"/>
                <w:szCs w:val="24"/>
                <w:lang w:eastAsia="en-IN" w:bidi="hi-IN"/>
              </w:rPr>
              <w:t xml:space="preserve"> (</w:t>
            </w:r>
            <w:proofErr w:type="spellStart"/>
            <w:r w:rsidR="00EE278A" w:rsidRPr="00FD7D50">
              <w:rPr>
                <w:rFonts w:ascii="Times New Roman" w:eastAsia="Times New Roman" w:hAnsi="Times New Roman" w:cs="Times New Roman"/>
                <w:color w:val="000000"/>
                <w:kern w:val="24"/>
                <w:sz w:val="24"/>
                <w:szCs w:val="24"/>
                <w:lang w:eastAsia="en-IN" w:bidi="hi-IN"/>
              </w:rPr>
              <w:t>Anjaw</w:t>
            </w:r>
            <w:proofErr w:type="spellEnd"/>
            <w:r w:rsidR="00EE278A" w:rsidRPr="00FD7D50">
              <w:rPr>
                <w:rFonts w:ascii="Times New Roman" w:eastAsia="Times New Roman" w:hAnsi="Times New Roman" w:cs="Times New Roman"/>
                <w:color w:val="000000"/>
                <w:kern w:val="24"/>
                <w:sz w:val="24"/>
                <w:szCs w:val="24"/>
                <w:lang w:eastAsia="en-IN" w:bidi="hi-IN"/>
              </w:rPr>
              <w:t xml:space="preserve">, </w:t>
            </w:r>
            <w:proofErr w:type="spellStart"/>
            <w:r w:rsidR="00EE278A" w:rsidRPr="00FD7D50">
              <w:rPr>
                <w:rFonts w:ascii="Times New Roman" w:eastAsia="Times New Roman" w:hAnsi="Times New Roman" w:cs="Times New Roman"/>
                <w:color w:val="000000"/>
                <w:kern w:val="24"/>
                <w:sz w:val="24"/>
                <w:szCs w:val="24"/>
                <w:lang w:eastAsia="en-IN" w:bidi="hi-IN"/>
              </w:rPr>
              <w:t>Changlang</w:t>
            </w:r>
            <w:proofErr w:type="spellEnd"/>
            <w:r w:rsidR="00EE278A" w:rsidRPr="00FD7D50">
              <w:rPr>
                <w:rFonts w:ascii="Times New Roman" w:eastAsia="Times New Roman" w:hAnsi="Times New Roman" w:cs="Times New Roman"/>
                <w:color w:val="000000"/>
                <w:kern w:val="24"/>
                <w:sz w:val="24"/>
                <w:szCs w:val="24"/>
                <w:lang w:eastAsia="en-IN" w:bidi="hi-IN"/>
              </w:rPr>
              <w:t xml:space="preserve">, </w:t>
            </w:r>
            <w:proofErr w:type="spellStart"/>
            <w:r w:rsidR="00EE278A" w:rsidRPr="00FD7D50">
              <w:rPr>
                <w:rFonts w:ascii="Times New Roman" w:eastAsia="Times New Roman" w:hAnsi="Times New Roman" w:cs="Times New Roman"/>
                <w:color w:val="000000"/>
                <w:kern w:val="24"/>
                <w:sz w:val="24"/>
                <w:szCs w:val="24"/>
                <w:lang w:eastAsia="en-IN" w:bidi="hi-IN"/>
              </w:rPr>
              <w:t>Dibang</w:t>
            </w:r>
            <w:proofErr w:type="spellEnd"/>
            <w:r w:rsidR="00EE278A" w:rsidRPr="00FD7D50">
              <w:rPr>
                <w:rFonts w:ascii="Times New Roman" w:eastAsia="Times New Roman" w:hAnsi="Times New Roman" w:cs="Times New Roman"/>
                <w:color w:val="000000"/>
                <w:kern w:val="24"/>
                <w:sz w:val="24"/>
                <w:szCs w:val="24"/>
                <w:lang w:eastAsia="en-IN" w:bidi="hi-IN"/>
              </w:rPr>
              <w:t xml:space="preserve"> Valley, </w:t>
            </w:r>
            <w:proofErr w:type="spellStart"/>
            <w:r w:rsidR="003264AB" w:rsidRPr="00FD7D50">
              <w:rPr>
                <w:rFonts w:ascii="Times New Roman" w:eastAsia="Times New Roman" w:hAnsi="Times New Roman" w:cs="Times New Roman"/>
                <w:color w:val="000000"/>
                <w:kern w:val="24"/>
                <w:sz w:val="24"/>
                <w:szCs w:val="24"/>
                <w:lang w:eastAsia="en-IN" w:bidi="hi-IN"/>
              </w:rPr>
              <w:t>Leparada</w:t>
            </w:r>
            <w:proofErr w:type="spellEnd"/>
            <w:proofErr w:type="gramStart"/>
            <w:r w:rsidR="003264AB" w:rsidRPr="00FD7D50">
              <w:rPr>
                <w:rFonts w:ascii="Times New Roman" w:eastAsia="Times New Roman" w:hAnsi="Times New Roman" w:cs="Times New Roman"/>
                <w:color w:val="000000"/>
                <w:kern w:val="24"/>
                <w:sz w:val="24"/>
                <w:szCs w:val="24"/>
                <w:lang w:eastAsia="en-IN" w:bidi="hi-IN"/>
              </w:rPr>
              <w:t xml:space="preserve">, </w:t>
            </w:r>
            <w:r w:rsidR="00B82F57" w:rsidRPr="00FD7D50">
              <w:rPr>
                <w:rFonts w:ascii="Times New Roman" w:eastAsia="Times New Roman" w:hAnsi="Times New Roman" w:cs="Times New Roman"/>
                <w:color w:val="000000"/>
                <w:kern w:val="24"/>
                <w:sz w:val="24"/>
                <w:szCs w:val="24"/>
                <w:lang w:eastAsia="en-IN" w:bidi="hi-IN"/>
              </w:rPr>
              <w:t>,</w:t>
            </w:r>
            <w:r w:rsidR="00EE278A" w:rsidRPr="00FD7D50">
              <w:rPr>
                <w:rFonts w:ascii="Times New Roman" w:eastAsia="Times New Roman" w:hAnsi="Times New Roman" w:cs="Times New Roman"/>
                <w:color w:val="000000"/>
                <w:kern w:val="24"/>
                <w:sz w:val="24"/>
                <w:szCs w:val="24"/>
                <w:lang w:eastAsia="en-IN" w:bidi="hi-IN"/>
              </w:rPr>
              <w:t>Lower</w:t>
            </w:r>
            <w:proofErr w:type="gramEnd"/>
            <w:r w:rsidR="00EE278A" w:rsidRPr="00FD7D50">
              <w:rPr>
                <w:rFonts w:ascii="Times New Roman" w:eastAsia="Times New Roman" w:hAnsi="Times New Roman" w:cs="Times New Roman"/>
                <w:color w:val="000000"/>
                <w:kern w:val="24"/>
                <w:sz w:val="24"/>
                <w:szCs w:val="24"/>
                <w:lang w:eastAsia="en-IN" w:bidi="hi-IN"/>
              </w:rPr>
              <w:t xml:space="preserve"> </w:t>
            </w:r>
            <w:proofErr w:type="spellStart"/>
            <w:r w:rsidR="00EE278A" w:rsidRPr="00FD7D50">
              <w:rPr>
                <w:rFonts w:ascii="Times New Roman" w:eastAsia="Times New Roman" w:hAnsi="Times New Roman" w:cs="Times New Roman"/>
                <w:color w:val="000000"/>
                <w:kern w:val="24"/>
                <w:sz w:val="24"/>
                <w:szCs w:val="24"/>
                <w:lang w:eastAsia="en-IN" w:bidi="hi-IN"/>
              </w:rPr>
              <w:t>Dibang</w:t>
            </w:r>
            <w:proofErr w:type="spellEnd"/>
            <w:r w:rsidR="00EE278A" w:rsidRPr="00FD7D50">
              <w:rPr>
                <w:rFonts w:ascii="Times New Roman" w:eastAsia="Times New Roman" w:hAnsi="Times New Roman" w:cs="Times New Roman"/>
                <w:color w:val="000000"/>
                <w:kern w:val="24"/>
                <w:sz w:val="24"/>
                <w:szCs w:val="24"/>
                <w:lang w:eastAsia="en-IN" w:bidi="hi-IN"/>
              </w:rPr>
              <w:t xml:space="preserve"> Valley,  </w:t>
            </w:r>
            <w:proofErr w:type="spellStart"/>
            <w:r w:rsidR="00EE278A" w:rsidRPr="00FD7D50">
              <w:rPr>
                <w:rFonts w:ascii="Times New Roman" w:eastAsia="Times New Roman" w:hAnsi="Times New Roman" w:cs="Times New Roman"/>
                <w:color w:val="000000"/>
                <w:kern w:val="24"/>
                <w:sz w:val="24"/>
                <w:szCs w:val="24"/>
                <w:lang w:eastAsia="en-IN" w:bidi="hi-IN"/>
              </w:rPr>
              <w:t>Papumpare</w:t>
            </w:r>
            <w:proofErr w:type="spellEnd"/>
            <w:r w:rsidR="00EE278A" w:rsidRPr="00FD7D50">
              <w:rPr>
                <w:rFonts w:ascii="Times New Roman" w:eastAsia="Times New Roman" w:hAnsi="Times New Roman" w:cs="Times New Roman"/>
                <w:color w:val="000000"/>
                <w:kern w:val="24"/>
                <w:sz w:val="24"/>
                <w:szCs w:val="24"/>
                <w:lang w:eastAsia="en-IN" w:bidi="hi-IN"/>
              </w:rPr>
              <w:t xml:space="preserve">, Shi Yomi, Siang, </w:t>
            </w:r>
            <w:proofErr w:type="spellStart"/>
            <w:r w:rsidR="00EE278A" w:rsidRPr="00FD7D50">
              <w:rPr>
                <w:rFonts w:ascii="Times New Roman" w:eastAsia="Times New Roman" w:hAnsi="Times New Roman" w:cs="Times New Roman"/>
                <w:color w:val="000000"/>
                <w:kern w:val="24"/>
                <w:sz w:val="24"/>
                <w:szCs w:val="24"/>
                <w:lang w:eastAsia="en-IN" w:bidi="hi-IN"/>
              </w:rPr>
              <w:t>Tawang</w:t>
            </w:r>
            <w:proofErr w:type="spellEnd"/>
            <w:r w:rsidR="00EE278A" w:rsidRPr="00FD7D50">
              <w:rPr>
                <w:rFonts w:ascii="Times New Roman" w:eastAsia="Times New Roman" w:hAnsi="Times New Roman" w:cs="Times New Roman"/>
                <w:color w:val="000000"/>
                <w:kern w:val="24"/>
                <w:sz w:val="24"/>
                <w:szCs w:val="24"/>
                <w:lang w:eastAsia="en-IN" w:bidi="hi-IN"/>
              </w:rPr>
              <w:t xml:space="preserve">,  </w:t>
            </w:r>
            <w:r w:rsidR="00B82F57" w:rsidRPr="00FD7D50">
              <w:rPr>
                <w:rFonts w:ascii="Times New Roman" w:eastAsia="Times New Roman" w:hAnsi="Times New Roman" w:cs="Times New Roman"/>
                <w:color w:val="000000"/>
                <w:kern w:val="24"/>
                <w:sz w:val="24"/>
                <w:szCs w:val="24"/>
                <w:lang w:eastAsia="en-IN" w:bidi="hi-IN"/>
              </w:rPr>
              <w:t xml:space="preserve"> </w:t>
            </w:r>
            <w:r w:rsidR="00EE278A" w:rsidRPr="00FD7D50">
              <w:rPr>
                <w:rFonts w:ascii="Times New Roman" w:eastAsia="Times New Roman" w:hAnsi="Times New Roman" w:cs="Times New Roman"/>
                <w:color w:val="000000"/>
                <w:kern w:val="24"/>
                <w:sz w:val="24"/>
                <w:szCs w:val="24"/>
                <w:lang w:eastAsia="en-IN" w:bidi="hi-IN"/>
              </w:rPr>
              <w:t xml:space="preserve">Upper Siang,   West </w:t>
            </w:r>
            <w:proofErr w:type="spellStart"/>
            <w:r w:rsidR="00EE278A" w:rsidRPr="00FD7D50">
              <w:rPr>
                <w:rFonts w:ascii="Times New Roman" w:eastAsia="Times New Roman" w:hAnsi="Times New Roman" w:cs="Times New Roman"/>
                <w:color w:val="000000"/>
                <w:kern w:val="24"/>
                <w:sz w:val="24"/>
                <w:szCs w:val="24"/>
                <w:lang w:eastAsia="en-IN" w:bidi="hi-IN"/>
              </w:rPr>
              <w:t>Kameng</w:t>
            </w:r>
            <w:proofErr w:type="spellEnd"/>
            <w:r w:rsidR="00B82F57" w:rsidRPr="00FD7D50">
              <w:rPr>
                <w:rFonts w:ascii="Times New Roman" w:eastAsia="Times New Roman" w:hAnsi="Times New Roman" w:cs="Times New Roman"/>
                <w:color w:val="000000"/>
                <w:kern w:val="24"/>
                <w:sz w:val="24"/>
                <w:szCs w:val="24"/>
                <w:lang w:eastAsia="en-IN" w:bidi="hi-IN"/>
              </w:rPr>
              <w:t xml:space="preserve">, </w:t>
            </w:r>
            <w:r w:rsidR="00EE278A" w:rsidRPr="00FD7D50">
              <w:rPr>
                <w:rFonts w:ascii="Times New Roman" w:eastAsia="Times New Roman" w:hAnsi="Times New Roman" w:cs="Times New Roman"/>
                <w:color w:val="000000"/>
                <w:kern w:val="24"/>
                <w:sz w:val="24"/>
                <w:szCs w:val="24"/>
                <w:lang w:eastAsia="en-IN" w:bidi="hi-IN"/>
              </w:rPr>
              <w:t xml:space="preserve"> )</w:t>
            </w:r>
          </w:p>
        </w:tc>
      </w:tr>
    </w:tbl>
    <w:p w14:paraId="4BFE4978" w14:textId="77777777" w:rsidR="00B830DD" w:rsidRPr="00FD7D50"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510F64A" w14:textId="77777777" w:rsidR="00B830DD" w:rsidRPr="00FD7D50"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55D82CB9" w14:textId="77777777" w:rsidR="008B3E61" w:rsidRDefault="008B3E61" w:rsidP="00EE278A">
      <w:pPr>
        <w:spacing w:after="0" w:line="240" w:lineRule="auto"/>
        <w:rPr>
          <w:rFonts w:ascii="Times New Roman" w:eastAsiaTheme="minorEastAsia" w:hAnsi="Times New Roman" w:cs="Times New Roman"/>
          <w:b/>
          <w:bCs/>
          <w:sz w:val="24"/>
          <w:szCs w:val="24"/>
          <w:u w:val="single"/>
          <w:lang w:val="en-US" w:eastAsia="en-IN" w:bidi="hi-IN"/>
        </w:rPr>
      </w:pPr>
    </w:p>
    <w:p w14:paraId="692F00F2"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1512C348"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53B11261"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20AF04B6" w14:textId="5519A3E3" w:rsidR="00EE278A" w:rsidRPr="00FD7D50" w:rsidRDefault="00EE278A" w:rsidP="00EE278A">
      <w:pPr>
        <w:spacing w:after="0" w:line="240" w:lineRule="auto"/>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u w:val="single"/>
          <w:lang w:val="en-US" w:eastAsia="en-IN" w:bidi="hi-IN"/>
        </w:rPr>
        <w:t>AGENDA- 3</w:t>
      </w:r>
    </w:p>
    <w:p w14:paraId="7554742F"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p>
    <w:p w14:paraId="43FA2683" w14:textId="6F038FA6" w:rsidR="00EE278A" w:rsidRPr="00FD7D50" w:rsidRDefault="00EE278A" w:rsidP="00EE278A">
      <w:pPr>
        <w:numPr>
          <w:ilvl w:val="0"/>
          <w:numId w:val="11"/>
        </w:numPr>
        <w:spacing w:after="0" w:line="240" w:lineRule="auto"/>
        <w:contextualSpacing/>
        <w:jc w:val="both"/>
        <w:rPr>
          <w:rFonts w:ascii="Times New Roman" w:eastAsia="Calibri" w:hAnsi="Times New Roman" w:cs="Times New Roman"/>
          <w:b/>
          <w:sz w:val="24"/>
          <w:szCs w:val="24"/>
          <w:u w:val="single"/>
        </w:rPr>
      </w:pPr>
      <w:r w:rsidRPr="00FD7D50">
        <w:rPr>
          <w:rFonts w:ascii="Times New Roman" w:eastAsia="Calibri" w:hAnsi="Times New Roman" w:cs="Times New Roman"/>
          <w:b/>
          <w:bCs/>
          <w:sz w:val="24"/>
          <w:szCs w:val="24"/>
          <w:u w:val="single"/>
        </w:rPr>
        <w:t xml:space="preserve">ANNUAL CREDIT PLAN (ACP): REVIEW OF CURRENT YEAR CREDIT DISBURSEMENT BY THE BANKS </w:t>
      </w:r>
      <w:r w:rsidRPr="00FD7D50">
        <w:rPr>
          <w:rFonts w:ascii="Times New Roman" w:eastAsia="Calibri" w:hAnsi="Times New Roman" w:cs="Times New Roman"/>
          <w:b/>
          <w:sz w:val="24"/>
          <w:szCs w:val="24"/>
          <w:u w:val="single"/>
        </w:rPr>
        <w:t xml:space="preserve">AS ON </w:t>
      </w:r>
      <w:r w:rsidR="007E5944" w:rsidRPr="00FD7D50">
        <w:rPr>
          <w:rFonts w:ascii="Times New Roman" w:eastAsia="Calibri" w:hAnsi="Times New Roman" w:cs="Times New Roman"/>
          <w:b/>
          <w:sz w:val="24"/>
          <w:szCs w:val="24"/>
          <w:u w:val="single"/>
        </w:rPr>
        <w:t>DECEMBER</w:t>
      </w:r>
      <w:r w:rsidR="009E5C77" w:rsidRPr="00FD7D50">
        <w:rPr>
          <w:rFonts w:ascii="Times New Roman" w:eastAsia="Calibri" w:hAnsi="Times New Roman" w:cs="Times New Roman"/>
          <w:b/>
          <w:sz w:val="24"/>
          <w:szCs w:val="24"/>
          <w:u w:val="single"/>
        </w:rPr>
        <w:t xml:space="preserve"> 2023</w:t>
      </w:r>
      <w:r w:rsidRPr="00FD7D50">
        <w:rPr>
          <w:rFonts w:ascii="Times New Roman" w:eastAsia="Calibri" w:hAnsi="Times New Roman" w:cs="Times New Roman"/>
          <w:b/>
          <w:sz w:val="24"/>
          <w:szCs w:val="24"/>
          <w:u w:val="single"/>
        </w:rPr>
        <w:t xml:space="preserve"> (FY</w:t>
      </w:r>
      <w:r w:rsidR="00CC03A6" w:rsidRPr="00FD7D50">
        <w:rPr>
          <w:rFonts w:ascii="Times New Roman" w:eastAsia="Calibri" w:hAnsi="Times New Roman" w:cs="Times New Roman"/>
          <w:b/>
          <w:sz w:val="24"/>
          <w:szCs w:val="24"/>
          <w:u w:val="single"/>
        </w:rPr>
        <w:t xml:space="preserve"> </w:t>
      </w:r>
      <w:r w:rsidRPr="00FD7D50">
        <w:rPr>
          <w:rFonts w:ascii="Times New Roman" w:eastAsia="Calibri" w:hAnsi="Times New Roman" w:cs="Times New Roman"/>
          <w:b/>
          <w:sz w:val="24"/>
          <w:szCs w:val="24"/>
          <w:u w:val="single"/>
        </w:rPr>
        <w:t>2023</w:t>
      </w:r>
      <w:r w:rsidR="00212C32" w:rsidRPr="00FD7D50">
        <w:rPr>
          <w:rFonts w:ascii="Times New Roman" w:eastAsia="Calibri" w:hAnsi="Times New Roman" w:cs="Times New Roman"/>
          <w:b/>
          <w:sz w:val="24"/>
          <w:szCs w:val="24"/>
          <w:u w:val="single"/>
        </w:rPr>
        <w:t>-24</w:t>
      </w:r>
      <w:r w:rsidRPr="00FD7D50">
        <w:rPr>
          <w:rFonts w:ascii="Times New Roman" w:eastAsia="Calibri" w:hAnsi="Times New Roman" w:cs="Times New Roman"/>
          <w:b/>
          <w:sz w:val="24"/>
          <w:szCs w:val="24"/>
          <w:u w:val="single"/>
        </w:rPr>
        <w:t>)</w:t>
      </w:r>
    </w:p>
    <w:p w14:paraId="6EA437BE" w14:textId="77777777" w:rsidR="00EE278A" w:rsidRPr="00FD7D50" w:rsidRDefault="00EE278A" w:rsidP="00EE278A">
      <w:pPr>
        <w:spacing w:after="0" w:line="240" w:lineRule="auto"/>
        <w:ind w:left="720"/>
        <w:contextualSpacing/>
        <w:jc w:val="both"/>
        <w:rPr>
          <w:rFonts w:ascii="Times New Roman" w:eastAsia="Calibri" w:hAnsi="Times New Roman" w:cs="Times New Roman"/>
          <w:b/>
          <w:sz w:val="24"/>
          <w:szCs w:val="24"/>
          <w:u w:val="single"/>
        </w:rPr>
      </w:pPr>
    </w:p>
    <w:p w14:paraId="2CFB7128" w14:textId="408A333C" w:rsidR="00EE278A" w:rsidRPr="00FD7D50" w:rsidRDefault="009E70F9"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 xml:space="preserve">                                                                                                      </w:t>
      </w:r>
      <w:r w:rsidR="003315D3" w:rsidRPr="00FD7D50">
        <w:rPr>
          <w:rFonts w:ascii="Times New Roman" w:eastAsiaTheme="minorEastAsia" w:hAnsi="Times New Roman" w:cs="Times New Roman"/>
          <w:sz w:val="24"/>
          <w:szCs w:val="24"/>
          <w:lang w:eastAsia="en-IN" w:bidi="hi-IN"/>
        </w:rPr>
        <w:t xml:space="preserve"> </w:t>
      </w:r>
      <w:r w:rsidRPr="00FD7D50">
        <w:rPr>
          <w:rFonts w:ascii="Times New Roman" w:eastAsiaTheme="minorEastAsia" w:hAnsi="Times New Roman" w:cs="Times New Roman"/>
          <w:sz w:val="24"/>
          <w:szCs w:val="24"/>
          <w:lang w:eastAsia="en-IN" w:bidi="hi-IN"/>
        </w:rPr>
        <w:t xml:space="preserve">          </w:t>
      </w:r>
      <w:r w:rsidR="00CC03A6" w:rsidRPr="00FD7D50">
        <w:rPr>
          <w:rFonts w:ascii="Times New Roman" w:eastAsiaTheme="minorEastAsia" w:hAnsi="Times New Roman" w:cs="Times New Roman"/>
          <w:sz w:val="24"/>
          <w:szCs w:val="24"/>
          <w:lang w:eastAsia="en-IN" w:bidi="hi-IN"/>
        </w:rPr>
        <w:t xml:space="preserve">  </w:t>
      </w:r>
      <w:r w:rsidRPr="00FD7D50">
        <w:rPr>
          <w:rFonts w:ascii="Times New Roman" w:eastAsiaTheme="minorEastAsia" w:hAnsi="Times New Roman" w:cs="Times New Roman"/>
          <w:sz w:val="24"/>
          <w:szCs w:val="24"/>
          <w:lang w:eastAsia="en-IN" w:bidi="hi-IN"/>
        </w:rPr>
        <w:t xml:space="preserve">  </w:t>
      </w:r>
      <w:r w:rsidR="00EE278A" w:rsidRPr="00FD7D50">
        <w:rPr>
          <w:rFonts w:ascii="Times New Roman" w:eastAsiaTheme="minorEastAsia" w:hAnsi="Times New Roman" w:cs="Times New Roman"/>
          <w:sz w:val="24"/>
          <w:szCs w:val="24"/>
          <w:lang w:eastAsia="en-IN" w:bidi="hi-IN"/>
        </w:rPr>
        <w:t xml:space="preserve">(Amt. </w:t>
      </w:r>
      <w:r w:rsidR="00AB43F7" w:rsidRPr="00FD7D50">
        <w:rPr>
          <w:rFonts w:ascii="Times New Roman" w:eastAsiaTheme="minorEastAsia" w:hAnsi="Times New Roman" w:cs="Times New Roman"/>
          <w:sz w:val="24"/>
          <w:szCs w:val="24"/>
          <w:lang w:eastAsia="en-IN" w:bidi="hi-IN"/>
        </w:rPr>
        <w:t xml:space="preserve">Rs. </w:t>
      </w:r>
      <w:r w:rsidR="00EE278A" w:rsidRPr="00FD7D50">
        <w:rPr>
          <w:rFonts w:ascii="Times New Roman" w:eastAsiaTheme="minorEastAsia" w:hAnsi="Times New Roman" w:cs="Times New Roman"/>
          <w:sz w:val="24"/>
          <w:szCs w:val="24"/>
          <w:lang w:eastAsia="en-IN" w:bidi="hi-IN"/>
        </w:rPr>
        <w:t>in Crores)</w:t>
      </w:r>
    </w:p>
    <w:tbl>
      <w:tblPr>
        <w:tblW w:w="10345" w:type="dxa"/>
        <w:jc w:val="center"/>
        <w:tblLayout w:type="fixed"/>
        <w:tblCellMar>
          <w:left w:w="0" w:type="dxa"/>
          <w:right w:w="0" w:type="dxa"/>
        </w:tblCellMar>
        <w:tblLook w:val="04A0" w:firstRow="1" w:lastRow="0" w:firstColumn="1" w:lastColumn="0" w:noHBand="0" w:noVBand="1"/>
      </w:tblPr>
      <w:tblGrid>
        <w:gridCol w:w="1273"/>
        <w:gridCol w:w="1088"/>
        <w:gridCol w:w="1134"/>
        <w:gridCol w:w="851"/>
        <w:gridCol w:w="1134"/>
        <w:gridCol w:w="1134"/>
        <w:gridCol w:w="992"/>
        <w:gridCol w:w="992"/>
        <w:gridCol w:w="993"/>
        <w:gridCol w:w="754"/>
      </w:tblGrid>
      <w:tr w:rsidR="00EE278A" w:rsidRPr="00FD7D50" w14:paraId="59D0FE25" w14:textId="77777777" w:rsidTr="007D2FA8">
        <w:trPr>
          <w:trHeight w:val="122"/>
          <w:jc w:val="center"/>
        </w:trPr>
        <w:tc>
          <w:tcPr>
            <w:tcW w:w="1273"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530CC32" w14:textId="77777777" w:rsidR="00EE278A" w:rsidRPr="00FD7D50" w:rsidRDefault="00EE278A" w:rsidP="00EE278A">
            <w:pPr>
              <w:spacing w:after="0" w:line="122" w:lineRule="atLeast"/>
              <w:jc w:val="center"/>
              <w:rPr>
                <w:rFonts w:ascii="Times New Roman" w:eastAsia="Times New Roman" w:hAnsi="Times New Roman" w:cs="Times New Roman"/>
                <w:sz w:val="28"/>
                <w:szCs w:val="28"/>
                <w:lang w:eastAsia="en-IN" w:bidi="hi-IN"/>
              </w:rPr>
            </w:pPr>
            <w:r w:rsidRPr="00FD7D50">
              <w:rPr>
                <w:rFonts w:ascii="Times New Roman" w:eastAsia="Times New Roman" w:hAnsi="Times New Roman" w:cs="Times New Roman"/>
                <w:b/>
                <w:bCs/>
                <w:color w:val="000000"/>
                <w:kern w:val="24"/>
                <w:sz w:val="28"/>
                <w:szCs w:val="28"/>
                <w:lang w:val="en-US" w:eastAsia="en-IN" w:bidi="hi-IN"/>
              </w:rPr>
              <w:t>Sector</w:t>
            </w:r>
          </w:p>
        </w:tc>
        <w:tc>
          <w:tcPr>
            <w:tcW w:w="307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C166AA2" w14:textId="1D6EC8EA" w:rsidR="00EE278A" w:rsidRPr="00FD7D50" w:rsidRDefault="00212C32" w:rsidP="00EE278A">
            <w:pPr>
              <w:spacing w:after="0" w:line="122"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FY 2021-22 (</w:t>
            </w:r>
            <w:proofErr w:type="spellStart"/>
            <w:r w:rsidRPr="00FD7D50">
              <w:rPr>
                <w:rFonts w:ascii="Times New Roman" w:eastAsia="Times New Roman" w:hAnsi="Times New Roman" w:cs="Times New Roman"/>
                <w:b/>
                <w:bCs/>
                <w:color w:val="000000"/>
                <w:sz w:val="24"/>
                <w:szCs w:val="24"/>
                <w:lang w:eastAsia="en-IN" w:bidi="hi-IN"/>
              </w:rPr>
              <w:t>Upto</w:t>
            </w:r>
            <w:proofErr w:type="spellEnd"/>
            <w:r w:rsidRPr="00FD7D50">
              <w:rPr>
                <w:rFonts w:ascii="Times New Roman" w:eastAsia="Times New Roman" w:hAnsi="Times New Roman" w:cs="Times New Roman"/>
                <w:b/>
                <w:bCs/>
                <w:color w:val="000000"/>
                <w:sz w:val="24"/>
                <w:szCs w:val="24"/>
                <w:lang w:eastAsia="en-IN" w:bidi="hi-IN"/>
              </w:rPr>
              <w:t xml:space="preserve"> March 2022)</w:t>
            </w:r>
          </w:p>
        </w:tc>
        <w:tc>
          <w:tcPr>
            <w:tcW w:w="326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305CC34" w14:textId="14E4C8A4" w:rsidR="00EE278A" w:rsidRPr="00FD7D50" w:rsidRDefault="00212C32" w:rsidP="00EE278A">
            <w:pPr>
              <w:spacing w:after="0" w:line="122"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FY 2022-23 (</w:t>
            </w:r>
            <w:proofErr w:type="spellStart"/>
            <w:r w:rsidRPr="00FD7D50">
              <w:rPr>
                <w:rFonts w:ascii="Times New Roman" w:eastAsia="Times New Roman" w:hAnsi="Times New Roman" w:cs="Times New Roman"/>
                <w:b/>
                <w:bCs/>
                <w:color w:val="000000"/>
                <w:sz w:val="24"/>
                <w:szCs w:val="24"/>
                <w:lang w:eastAsia="en-IN" w:bidi="hi-IN"/>
              </w:rPr>
              <w:t>Upto</w:t>
            </w:r>
            <w:proofErr w:type="spellEnd"/>
            <w:r w:rsidRPr="00FD7D50">
              <w:rPr>
                <w:rFonts w:ascii="Times New Roman" w:eastAsia="Times New Roman" w:hAnsi="Times New Roman" w:cs="Times New Roman"/>
                <w:b/>
                <w:bCs/>
                <w:color w:val="000000"/>
                <w:sz w:val="24"/>
                <w:szCs w:val="24"/>
                <w:lang w:eastAsia="en-IN" w:bidi="hi-IN"/>
              </w:rPr>
              <w:t xml:space="preserve"> March 2023)</w:t>
            </w:r>
          </w:p>
        </w:tc>
        <w:tc>
          <w:tcPr>
            <w:tcW w:w="273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077AA67" w14:textId="132C3F50" w:rsidR="00EE278A" w:rsidRPr="00FD7D50" w:rsidRDefault="00EE278A" w:rsidP="007E5944">
            <w:pPr>
              <w:spacing w:after="0" w:line="122" w:lineRule="atLeast"/>
              <w:jc w:val="center"/>
              <w:rPr>
                <w:rFonts w:ascii="Times New Roman" w:eastAsia="Times New Roman" w:hAnsi="Times New Roman" w:cs="Times New Roman"/>
                <w:b/>
                <w:bCs/>
                <w:color w:val="000000"/>
                <w:sz w:val="24"/>
                <w:szCs w:val="24"/>
                <w:lang w:eastAsia="en-IN" w:bidi="hi-IN"/>
              </w:rPr>
            </w:pPr>
            <w:r w:rsidRPr="00FD7D50">
              <w:rPr>
                <w:rFonts w:ascii="Times New Roman" w:eastAsia="Times New Roman" w:hAnsi="Times New Roman" w:cs="Times New Roman"/>
                <w:b/>
                <w:bCs/>
                <w:color w:val="000000"/>
                <w:sz w:val="24"/>
                <w:szCs w:val="24"/>
                <w:lang w:eastAsia="en-IN" w:bidi="hi-IN"/>
              </w:rPr>
              <w:t>FY 202</w:t>
            </w:r>
            <w:r w:rsidR="00212C32" w:rsidRPr="00FD7D50">
              <w:rPr>
                <w:rFonts w:ascii="Times New Roman" w:eastAsia="Times New Roman" w:hAnsi="Times New Roman" w:cs="Times New Roman"/>
                <w:b/>
                <w:bCs/>
                <w:color w:val="000000"/>
                <w:sz w:val="24"/>
                <w:szCs w:val="24"/>
                <w:lang w:eastAsia="en-IN" w:bidi="hi-IN"/>
              </w:rPr>
              <w:t>3</w:t>
            </w:r>
            <w:r w:rsidRPr="00FD7D50">
              <w:rPr>
                <w:rFonts w:ascii="Times New Roman" w:eastAsia="Times New Roman" w:hAnsi="Times New Roman" w:cs="Times New Roman"/>
                <w:b/>
                <w:bCs/>
                <w:color w:val="000000"/>
                <w:sz w:val="24"/>
                <w:szCs w:val="24"/>
                <w:lang w:eastAsia="en-IN" w:bidi="hi-IN"/>
              </w:rPr>
              <w:t>-2</w:t>
            </w:r>
            <w:r w:rsidR="00212C32" w:rsidRPr="00FD7D50">
              <w:rPr>
                <w:rFonts w:ascii="Times New Roman" w:eastAsia="Times New Roman" w:hAnsi="Times New Roman" w:cs="Times New Roman"/>
                <w:b/>
                <w:bCs/>
                <w:color w:val="000000"/>
                <w:sz w:val="24"/>
                <w:szCs w:val="24"/>
                <w:lang w:eastAsia="en-IN" w:bidi="hi-IN"/>
              </w:rPr>
              <w:t>4</w:t>
            </w:r>
            <w:r w:rsidRPr="00FD7D50">
              <w:rPr>
                <w:rFonts w:ascii="Times New Roman" w:eastAsia="Times New Roman" w:hAnsi="Times New Roman" w:cs="Times New Roman"/>
                <w:b/>
                <w:bCs/>
                <w:color w:val="000000"/>
                <w:sz w:val="24"/>
                <w:szCs w:val="24"/>
                <w:lang w:eastAsia="en-IN" w:bidi="hi-IN"/>
              </w:rPr>
              <w:t xml:space="preserve"> (</w:t>
            </w:r>
            <w:proofErr w:type="spellStart"/>
            <w:r w:rsidRPr="00FD7D50">
              <w:rPr>
                <w:rFonts w:ascii="Times New Roman" w:eastAsia="Times New Roman" w:hAnsi="Times New Roman" w:cs="Times New Roman"/>
                <w:b/>
                <w:bCs/>
                <w:color w:val="000000"/>
                <w:sz w:val="24"/>
                <w:szCs w:val="24"/>
                <w:lang w:eastAsia="en-IN" w:bidi="hi-IN"/>
              </w:rPr>
              <w:t>Upto</w:t>
            </w:r>
            <w:proofErr w:type="spellEnd"/>
            <w:r w:rsidRPr="00FD7D50">
              <w:rPr>
                <w:rFonts w:ascii="Times New Roman" w:eastAsia="Times New Roman" w:hAnsi="Times New Roman" w:cs="Times New Roman"/>
                <w:b/>
                <w:bCs/>
                <w:color w:val="000000"/>
                <w:sz w:val="24"/>
                <w:szCs w:val="24"/>
                <w:lang w:eastAsia="en-IN" w:bidi="hi-IN"/>
              </w:rPr>
              <w:t xml:space="preserve"> </w:t>
            </w:r>
            <w:r w:rsidR="007E5944" w:rsidRPr="00FD7D50">
              <w:rPr>
                <w:rFonts w:ascii="Times New Roman" w:eastAsia="Times New Roman" w:hAnsi="Times New Roman" w:cs="Times New Roman"/>
                <w:b/>
                <w:bCs/>
                <w:color w:val="000000"/>
                <w:sz w:val="24"/>
                <w:szCs w:val="24"/>
                <w:lang w:eastAsia="en-IN" w:bidi="hi-IN"/>
              </w:rPr>
              <w:t>Dec</w:t>
            </w:r>
            <w:r w:rsidR="007D2FA8" w:rsidRPr="00FD7D50">
              <w:rPr>
                <w:rFonts w:ascii="Times New Roman" w:eastAsia="Times New Roman" w:hAnsi="Times New Roman" w:cs="Times New Roman"/>
                <w:b/>
                <w:bCs/>
                <w:color w:val="000000"/>
                <w:sz w:val="24"/>
                <w:szCs w:val="24"/>
                <w:lang w:eastAsia="en-IN" w:bidi="hi-IN"/>
              </w:rPr>
              <w:t xml:space="preserve"> </w:t>
            </w:r>
            <w:r w:rsidR="009E5C77" w:rsidRPr="00FD7D50">
              <w:rPr>
                <w:rFonts w:ascii="Times New Roman" w:eastAsia="Times New Roman" w:hAnsi="Times New Roman" w:cs="Times New Roman"/>
                <w:b/>
                <w:bCs/>
                <w:color w:val="000000"/>
                <w:sz w:val="24"/>
                <w:szCs w:val="24"/>
                <w:lang w:eastAsia="en-IN" w:bidi="hi-IN"/>
              </w:rPr>
              <w:t>2023</w:t>
            </w:r>
            <w:r w:rsidR="009453C2" w:rsidRPr="00FD7D50">
              <w:rPr>
                <w:rFonts w:ascii="Times New Roman" w:eastAsia="Times New Roman" w:hAnsi="Times New Roman" w:cs="Times New Roman"/>
                <w:b/>
                <w:bCs/>
                <w:color w:val="000000"/>
                <w:sz w:val="24"/>
                <w:szCs w:val="24"/>
                <w:lang w:eastAsia="en-IN" w:bidi="hi-IN"/>
              </w:rPr>
              <w:t>)</w:t>
            </w:r>
          </w:p>
        </w:tc>
      </w:tr>
      <w:tr w:rsidR="00212C32" w:rsidRPr="00FD7D50" w14:paraId="7AEABF71" w14:textId="77777777" w:rsidTr="007D2FA8">
        <w:trPr>
          <w:trHeight w:val="397"/>
          <w:jc w:val="center"/>
        </w:trPr>
        <w:tc>
          <w:tcPr>
            <w:tcW w:w="1273"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1B2C249" w14:textId="77777777" w:rsidR="00212C32" w:rsidRPr="00FD7D50" w:rsidRDefault="00212C32" w:rsidP="00212C32">
            <w:pPr>
              <w:spacing w:after="0" w:line="240" w:lineRule="auto"/>
              <w:rPr>
                <w:rFonts w:ascii="Times New Roman" w:eastAsia="Times New Roman" w:hAnsi="Times New Roman" w:cs="Times New Roman"/>
                <w:sz w:val="24"/>
                <w:szCs w:val="24"/>
                <w:lang w:eastAsia="en-IN" w:bidi="hi-IN"/>
              </w:rPr>
            </w:pP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1D43321" w14:textId="493C81BE"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314A24C6" w14:textId="77777777" w:rsidR="00212C32" w:rsidRPr="00FD7D50" w:rsidRDefault="00212C32" w:rsidP="00212C32">
            <w:pPr>
              <w:spacing w:after="0" w:line="276" w:lineRule="auto"/>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Achieve</w:t>
            </w:r>
          </w:p>
          <w:p w14:paraId="35570242" w14:textId="0471961A"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proofErr w:type="spellStart"/>
            <w:r w:rsidRPr="00FD7D50">
              <w:rPr>
                <w:rFonts w:ascii="Times New Roman" w:eastAsia="Times New Roman" w:hAnsi="Times New Roman" w:cs="Times New Roman"/>
                <w:b/>
                <w:bCs/>
                <w:color w:val="000000"/>
                <w:kern w:val="24"/>
                <w:sz w:val="24"/>
                <w:szCs w:val="24"/>
                <w:lang w:val="en-US" w:eastAsia="en-IN" w:bidi="hi-IN"/>
              </w:rPr>
              <w:t>ment</w:t>
            </w:r>
            <w:proofErr w:type="spellEnd"/>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FE79C3" w14:textId="14981294"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921B3C" w14:textId="6B06A819"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Target Amount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96BB7A9" w14:textId="77777777" w:rsidR="00212C32" w:rsidRPr="00FD7D50" w:rsidRDefault="00212C32" w:rsidP="00212C32">
            <w:pPr>
              <w:spacing w:after="0" w:line="276" w:lineRule="auto"/>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Achieve</w:t>
            </w:r>
          </w:p>
          <w:p w14:paraId="04C40008" w14:textId="3471B845"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proofErr w:type="spellStart"/>
            <w:r w:rsidRPr="00FD7D50">
              <w:rPr>
                <w:rFonts w:ascii="Times New Roman" w:eastAsia="Times New Roman" w:hAnsi="Times New Roman" w:cs="Times New Roman"/>
                <w:b/>
                <w:bCs/>
                <w:color w:val="000000"/>
                <w:kern w:val="24"/>
                <w:sz w:val="24"/>
                <w:szCs w:val="24"/>
                <w:lang w:val="en-US" w:eastAsia="en-IN" w:bidi="hi-IN"/>
              </w:rPr>
              <w:t>ment</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41F6DD" w14:textId="09B6FBDF"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3A872D2" w14:textId="77777777"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Target Amount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49C9EB" w14:textId="77777777" w:rsidR="00212C32" w:rsidRPr="00FD7D50" w:rsidRDefault="00212C32" w:rsidP="00212C32">
            <w:pPr>
              <w:spacing w:after="0" w:line="276" w:lineRule="auto"/>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Achieve</w:t>
            </w:r>
          </w:p>
          <w:p w14:paraId="49D3F7F0" w14:textId="77777777"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proofErr w:type="spellStart"/>
            <w:r w:rsidRPr="00FD7D50">
              <w:rPr>
                <w:rFonts w:ascii="Times New Roman" w:eastAsia="Times New Roman" w:hAnsi="Times New Roman" w:cs="Times New Roman"/>
                <w:b/>
                <w:bCs/>
                <w:color w:val="000000"/>
                <w:kern w:val="24"/>
                <w:sz w:val="24"/>
                <w:szCs w:val="24"/>
                <w:lang w:val="en-US" w:eastAsia="en-IN" w:bidi="hi-IN"/>
              </w:rPr>
              <w:t>ment</w:t>
            </w:r>
            <w:proofErr w:type="spellEnd"/>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DB9B89" w14:textId="77777777" w:rsidR="00212C32" w:rsidRPr="00FD7D50" w:rsidRDefault="00212C32" w:rsidP="00212C32">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w:t>
            </w:r>
          </w:p>
        </w:tc>
      </w:tr>
      <w:tr w:rsidR="00212C32" w:rsidRPr="00FD7D50" w14:paraId="4B4E92B7" w14:textId="77777777" w:rsidTr="007D2FA8">
        <w:trPr>
          <w:trHeight w:val="320"/>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BF48BD" w14:textId="77777777" w:rsidR="00212C32" w:rsidRPr="00235318" w:rsidRDefault="00212C32" w:rsidP="00212C32">
            <w:pPr>
              <w:spacing w:after="0" w:line="315" w:lineRule="atLeast"/>
              <w:jc w:val="center"/>
              <w:rPr>
                <w:rFonts w:ascii="Times New Roman" w:eastAsia="Times New Roman" w:hAnsi="Times New Roman" w:cs="Times New Roman"/>
                <w:sz w:val="24"/>
                <w:szCs w:val="24"/>
                <w:lang w:eastAsia="en-IN" w:bidi="hi-IN"/>
              </w:rPr>
            </w:pPr>
            <w:r w:rsidRPr="00235318">
              <w:rPr>
                <w:rFonts w:ascii="Times New Roman" w:eastAsia="Times New Roman" w:hAnsi="Times New Roman" w:cs="Times New Roman"/>
                <w:color w:val="000000"/>
                <w:kern w:val="24"/>
                <w:sz w:val="24"/>
                <w:szCs w:val="24"/>
                <w:lang w:val="en-US" w:eastAsia="en-IN" w:bidi="hi-IN"/>
              </w:rPr>
              <w:t>Agri Total</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5649B6" w14:textId="3835F882"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103.33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5696CC" w14:textId="098B7742"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93.16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8E3D51F" w14:textId="466AE542"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90.16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73C4E7" w14:textId="4BE95475"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63.16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F55A611" w14:textId="5159DA0E"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158.02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3D08CFA" w14:textId="7F0F24D9"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250.17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BD3280" w14:textId="075CF337" w:rsidR="00212C32" w:rsidRPr="00FD7D50" w:rsidRDefault="00212C32"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184.61</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F4756FB" w14:textId="5A03417D" w:rsidR="00212C32" w:rsidRPr="00FD7D50" w:rsidRDefault="007E5944"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156.05</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E0A60A" w14:textId="3062B454" w:rsidR="00212C32" w:rsidRPr="00FD7D50" w:rsidRDefault="007E5944" w:rsidP="00212C32">
            <w:pPr>
              <w:spacing w:after="0" w:line="360" w:lineRule="auto"/>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84.53</w:t>
            </w:r>
          </w:p>
        </w:tc>
      </w:tr>
      <w:tr w:rsidR="00212C32" w:rsidRPr="00FD7D50" w14:paraId="7A3335F4" w14:textId="77777777" w:rsidTr="007D2FA8">
        <w:trPr>
          <w:trHeight w:val="35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05F6274" w14:textId="77777777" w:rsidR="00212C32" w:rsidRPr="00235318" w:rsidRDefault="00212C32" w:rsidP="00212C32">
            <w:pPr>
              <w:spacing w:after="0" w:line="315" w:lineRule="atLeast"/>
              <w:jc w:val="center"/>
              <w:rPr>
                <w:rFonts w:ascii="Times New Roman" w:eastAsia="Times New Roman" w:hAnsi="Times New Roman" w:cs="Times New Roman"/>
                <w:sz w:val="24"/>
                <w:szCs w:val="24"/>
                <w:lang w:eastAsia="en-IN" w:bidi="hi-IN"/>
              </w:rPr>
            </w:pPr>
            <w:r w:rsidRPr="00235318">
              <w:rPr>
                <w:rFonts w:ascii="Times New Roman" w:eastAsia="Times New Roman" w:hAnsi="Times New Roman" w:cs="Times New Roman"/>
                <w:color w:val="000000"/>
                <w:kern w:val="24"/>
                <w:sz w:val="24"/>
                <w:szCs w:val="24"/>
                <w:lang w:val="en-US" w:eastAsia="en-IN" w:bidi="hi-IN"/>
              </w:rPr>
              <w:t>MSME</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50CC2B" w14:textId="0DE9FD5B"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 xml:space="preserve"> 471.75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B540CC" w14:textId="64A94082"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460.09</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83AE46" w14:textId="4C1C9AC2"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97.53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EC176F2" w14:textId="030589E7"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499.73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EFCC847" w14:textId="06881A25"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681.03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9C25A2" w14:textId="2E5FABE7"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136.28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5C8986" w14:textId="4520760B" w:rsidR="00212C32" w:rsidRPr="00FD7D50" w:rsidRDefault="00212C32"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561.86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814B312" w14:textId="74709A48" w:rsidR="00212C32" w:rsidRPr="00FD7D50" w:rsidRDefault="007E5944"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782.02</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2687C3" w14:textId="274C3EA4" w:rsidR="00212C32" w:rsidRPr="00FD7D50" w:rsidRDefault="007E5944" w:rsidP="00212C32">
            <w:pPr>
              <w:spacing w:after="0" w:line="315" w:lineRule="atLeast"/>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139.18</w:t>
            </w:r>
          </w:p>
        </w:tc>
      </w:tr>
      <w:tr w:rsidR="00212C32" w:rsidRPr="00FD7D50" w14:paraId="0CAE37C7" w14:textId="77777777" w:rsidTr="007D2FA8">
        <w:trPr>
          <w:trHeight w:val="315"/>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9A9C40F" w14:textId="77777777" w:rsidR="00212C32" w:rsidRPr="00235318" w:rsidRDefault="00212C32" w:rsidP="00212C32">
            <w:pPr>
              <w:spacing w:after="0" w:line="315" w:lineRule="atLeast"/>
              <w:jc w:val="center"/>
              <w:rPr>
                <w:rFonts w:ascii="Times New Roman" w:eastAsia="Times New Roman" w:hAnsi="Times New Roman" w:cs="Times New Roman"/>
                <w:sz w:val="24"/>
                <w:szCs w:val="24"/>
                <w:lang w:eastAsia="en-IN" w:bidi="hi-IN"/>
              </w:rPr>
            </w:pPr>
            <w:r w:rsidRPr="00235318">
              <w:rPr>
                <w:rFonts w:ascii="Times New Roman" w:eastAsia="Times New Roman" w:hAnsi="Times New Roman" w:cs="Times New Roman"/>
                <w:color w:val="000000"/>
                <w:kern w:val="24"/>
                <w:sz w:val="24"/>
                <w:szCs w:val="24"/>
                <w:lang w:val="en-US" w:eastAsia="en-IN" w:bidi="hi-IN"/>
              </w:rPr>
              <w:t>Other Priority Sector</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D33504" w14:textId="0069F506"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105.09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1A58B74" w14:textId="7BE993E9"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39.28</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6E3D967" w14:textId="4ADC3C58"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37.38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E180C5A" w14:textId="275278B4"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35.92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4B9E9A8F" w14:textId="21ED5A09"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Cs/>
                <w:color w:val="000000"/>
                <w:kern w:val="24"/>
                <w:sz w:val="24"/>
                <w:szCs w:val="24"/>
                <w:lang w:val="en-US" w:eastAsia="en-IN" w:bidi="hi-IN"/>
              </w:rPr>
              <w:t>49.14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E9C2CD4" w14:textId="29A3D5CA" w:rsidR="00212C32" w:rsidRPr="00FD7D50" w:rsidRDefault="00212C32" w:rsidP="00212C32">
            <w:pPr>
              <w:spacing w:after="0" w:line="315"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136.80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870826D" w14:textId="15FA9056" w:rsidR="00212C32" w:rsidRPr="00FD7D50" w:rsidRDefault="00212C32"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45.44</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487F64" w14:textId="69261AA1" w:rsidR="00212C32" w:rsidRPr="00FD7D50" w:rsidRDefault="007E5944" w:rsidP="00212C32">
            <w:pPr>
              <w:spacing w:after="0" w:line="315" w:lineRule="atLeast"/>
              <w:jc w:val="center"/>
              <w:rPr>
                <w:rFonts w:ascii="Times New Roman" w:eastAsia="Times New Roman" w:hAnsi="Times New Roman" w:cs="Times New Roman"/>
                <w:bCs/>
                <w:color w:val="000000"/>
                <w:kern w:val="24"/>
                <w:sz w:val="24"/>
                <w:szCs w:val="24"/>
                <w:lang w:val="en-US" w:eastAsia="en-IN" w:bidi="hi-IN"/>
              </w:rPr>
            </w:pPr>
            <w:r w:rsidRPr="00FD7D50">
              <w:rPr>
                <w:rFonts w:ascii="Times New Roman" w:eastAsia="Times New Roman" w:hAnsi="Times New Roman" w:cs="Times New Roman"/>
                <w:bCs/>
                <w:color w:val="000000"/>
                <w:kern w:val="24"/>
                <w:sz w:val="24"/>
                <w:szCs w:val="24"/>
                <w:lang w:val="en-US" w:eastAsia="en-IN" w:bidi="hi-IN"/>
              </w:rPr>
              <w:t>18.20</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4BF977" w14:textId="38A9AA6D" w:rsidR="00212C32" w:rsidRPr="00FD7D50" w:rsidRDefault="007E5944" w:rsidP="00212C32">
            <w:pPr>
              <w:spacing w:after="0" w:line="360" w:lineRule="auto"/>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40.06</w:t>
            </w:r>
          </w:p>
        </w:tc>
      </w:tr>
      <w:tr w:rsidR="00212C32" w:rsidRPr="00FD7D50" w14:paraId="0A82DA9A" w14:textId="77777777" w:rsidTr="007D2FA8">
        <w:trPr>
          <w:trHeight w:val="272"/>
          <w:jc w:val="center"/>
        </w:trPr>
        <w:tc>
          <w:tcPr>
            <w:tcW w:w="127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29E9634" w14:textId="77777777" w:rsidR="00212C32" w:rsidRPr="00FD7D50" w:rsidRDefault="00212C32" w:rsidP="00212C32">
            <w:pPr>
              <w:spacing w:after="0" w:line="6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Total</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68F4F240" w14:textId="7E03D701" w:rsidR="00212C32" w:rsidRPr="00FD7D50" w:rsidRDefault="00212C32" w:rsidP="00212C32">
            <w:pPr>
              <w:spacing w:after="0" w:line="6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680.17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17FE6548" w14:textId="745C35CD" w:rsidR="00212C32" w:rsidRPr="00FD7D50" w:rsidRDefault="00212C32" w:rsidP="00212C32">
            <w:pPr>
              <w:spacing w:after="0" w:line="63" w:lineRule="atLeast"/>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592.53</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15804171" w14:textId="1088DDCE" w:rsidR="00212C32" w:rsidRPr="00FD7D50" w:rsidRDefault="00212C32" w:rsidP="00212C32">
            <w:pPr>
              <w:spacing w:after="0" w:line="6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87.12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5B4E0F" w14:textId="0D4D5F4B" w:rsidR="00212C32" w:rsidRPr="00FD7D50" w:rsidRDefault="00212C32" w:rsidP="00212C32">
            <w:pPr>
              <w:spacing w:after="0" w:line="63" w:lineRule="atLeast"/>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color w:val="000000"/>
                <w:kern w:val="24"/>
                <w:sz w:val="24"/>
                <w:szCs w:val="24"/>
                <w:lang w:val="en-US" w:eastAsia="en-IN" w:bidi="hi-IN"/>
              </w:rPr>
              <w:t>598.82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CE96A0" w14:textId="6C4D8537" w:rsidR="00212C32" w:rsidRPr="00FD7D50" w:rsidRDefault="00212C32" w:rsidP="00212C32">
            <w:pPr>
              <w:spacing w:after="0" w:line="63" w:lineRule="atLeast"/>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color w:val="000000"/>
                <w:kern w:val="24"/>
                <w:sz w:val="24"/>
                <w:szCs w:val="24"/>
                <w:lang w:val="en-US" w:eastAsia="en-IN" w:bidi="hi-IN"/>
              </w:rPr>
              <w:t>888.20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7557A9" w14:textId="74FC83AE" w:rsidR="00212C32" w:rsidRPr="00FD7D50" w:rsidRDefault="00212C32" w:rsidP="00212C32">
            <w:pPr>
              <w:spacing w:after="0" w:line="6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val="en-US" w:eastAsia="en-IN" w:bidi="hi-IN"/>
              </w:rPr>
              <w:t>148.32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B0B8A7" w14:textId="158FF080" w:rsidR="00212C32" w:rsidRPr="00FD7D50" w:rsidRDefault="00212C32" w:rsidP="00212C32">
            <w:pPr>
              <w:spacing w:after="0" w:line="63" w:lineRule="atLeast"/>
              <w:jc w:val="center"/>
              <w:rPr>
                <w:rFonts w:ascii="Times New Roman" w:eastAsia="Times New Roman" w:hAnsi="Times New Roman" w:cs="Times New Roman"/>
                <w:b/>
                <w:color w:val="000000"/>
                <w:kern w:val="24"/>
                <w:sz w:val="24"/>
                <w:szCs w:val="24"/>
                <w:lang w:val="en-US" w:eastAsia="en-IN" w:bidi="hi-IN"/>
              </w:rPr>
            </w:pPr>
            <w:r w:rsidRPr="00FD7D50">
              <w:rPr>
                <w:rFonts w:ascii="Times New Roman" w:eastAsia="Times New Roman" w:hAnsi="Times New Roman" w:cs="Times New Roman"/>
                <w:b/>
                <w:color w:val="000000"/>
                <w:kern w:val="24"/>
                <w:sz w:val="24"/>
                <w:szCs w:val="24"/>
                <w:lang w:val="en-US" w:eastAsia="en-IN" w:bidi="hi-IN"/>
              </w:rPr>
              <w:t>791.92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7A8925F" w14:textId="474922BC" w:rsidR="00212C32" w:rsidRPr="00FD7D50" w:rsidRDefault="007E5944" w:rsidP="00212C32">
            <w:pPr>
              <w:spacing w:after="0" w:line="63" w:lineRule="atLeast"/>
              <w:jc w:val="center"/>
              <w:rPr>
                <w:rFonts w:ascii="Times New Roman" w:eastAsia="Times New Roman" w:hAnsi="Times New Roman" w:cs="Times New Roman"/>
                <w:b/>
                <w:color w:val="000000"/>
                <w:kern w:val="24"/>
                <w:sz w:val="24"/>
                <w:szCs w:val="24"/>
                <w:lang w:val="en-US" w:eastAsia="en-IN" w:bidi="hi-IN"/>
              </w:rPr>
            </w:pPr>
            <w:r w:rsidRPr="00FD7D50">
              <w:rPr>
                <w:rFonts w:ascii="Times New Roman" w:eastAsia="Times New Roman" w:hAnsi="Times New Roman" w:cs="Times New Roman"/>
                <w:b/>
                <w:color w:val="000000"/>
                <w:kern w:val="24"/>
                <w:sz w:val="24"/>
                <w:szCs w:val="24"/>
                <w:lang w:val="en-US" w:eastAsia="en-IN" w:bidi="hi-IN"/>
              </w:rPr>
              <w:t>956.28</w:t>
            </w:r>
          </w:p>
        </w:tc>
        <w:tc>
          <w:tcPr>
            <w:tcW w:w="75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90406B9" w14:textId="42306AED" w:rsidR="00212C32" w:rsidRPr="00FD7D50" w:rsidRDefault="007E5944" w:rsidP="00212C32">
            <w:pPr>
              <w:spacing w:after="0" w:line="63" w:lineRule="atLeast"/>
              <w:jc w:val="center"/>
              <w:rPr>
                <w:rFonts w:ascii="Times New Roman" w:eastAsia="Times New Roman" w:hAnsi="Times New Roman" w:cs="Times New Roman"/>
                <w:b/>
                <w:bCs/>
                <w:color w:val="000000"/>
                <w:kern w:val="24"/>
                <w:sz w:val="24"/>
                <w:szCs w:val="24"/>
                <w:lang w:val="en-US" w:eastAsia="en-IN" w:bidi="hi-IN"/>
              </w:rPr>
            </w:pPr>
            <w:r w:rsidRPr="00FD7D50">
              <w:rPr>
                <w:rFonts w:ascii="Times New Roman" w:eastAsia="Times New Roman" w:hAnsi="Times New Roman" w:cs="Times New Roman"/>
                <w:b/>
                <w:bCs/>
                <w:color w:val="000000"/>
                <w:kern w:val="24"/>
                <w:sz w:val="24"/>
                <w:szCs w:val="24"/>
                <w:lang w:val="en-US" w:eastAsia="en-IN" w:bidi="hi-IN"/>
              </w:rPr>
              <w:t>120.75</w:t>
            </w:r>
          </w:p>
        </w:tc>
      </w:tr>
    </w:tbl>
    <w:p w14:paraId="082E5410" w14:textId="4B1B080D" w:rsidR="007D2FA8"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003E6795" w:rsidRPr="00FD7D50">
        <w:rPr>
          <w:rFonts w:ascii="Times New Roman" w:eastAsiaTheme="minorEastAsia" w:hAnsi="Times New Roman" w:cs="Times New Roman"/>
          <w:sz w:val="24"/>
          <w:szCs w:val="24"/>
          <w:lang w:eastAsia="en-IN" w:bidi="hi-IN"/>
        </w:rPr>
        <w:t xml:space="preserve">        </w:t>
      </w:r>
      <w:r w:rsidR="008D7AAC" w:rsidRPr="00FD7D50">
        <w:rPr>
          <w:rFonts w:ascii="Times New Roman" w:eastAsiaTheme="minorEastAsia" w:hAnsi="Times New Roman" w:cs="Times New Roman"/>
          <w:sz w:val="24"/>
          <w:szCs w:val="24"/>
          <w:lang w:eastAsia="en-IN" w:bidi="hi-IN"/>
        </w:rPr>
        <w:t xml:space="preserve">  </w:t>
      </w:r>
      <w:r w:rsidR="003E6795" w:rsidRPr="00FD7D50">
        <w:rPr>
          <w:rFonts w:ascii="Times New Roman" w:eastAsiaTheme="minorEastAsia" w:hAnsi="Times New Roman" w:cs="Times New Roman"/>
          <w:sz w:val="24"/>
          <w:szCs w:val="24"/>
          <w:lang w:eastAsia="en-IN" w:bidi="hi-IN"/>
        </w:rPr>
        <w:t xml:space="preserve">    </w:t>
      </w:r>
      <w:r w:rsidR="00CC03A6" w:rsidRPr="00FD7D50">
        <w:rPr>
          <w:rFonts w:ascii="Times New Roman" w:eastAsiaTheme="minorEastAsia" w:hAnsi="Times New Roman" w:cs="Times New Roman"/>
          <w:sz w:val="24"/>
          <w:szCs w:val="24"/>
          <w:lang w:eastAsia="en-IN" w:bidi="hi-IN"/>
        </w:rPr>
        <w:t xml:space="preserve">   </w:t>
      </w:r>
      <w:r w:rsidR="003E6795" w:rsidRPr="00FD7D50">
        <w:rPr>
          <w:rFonts w:ascii="Times New Roman" w:eastAsiaTheme="minorEastAsia" w:hAnsi="Times New Roman" w:cs="Times New Roman"/>
          <w:sz w:val="24"/>
          <w:szCs w:val="24"/>
          <w:lang w:eastAsia="en-IN" w:bidi="hi-IN"/>
        </w:rPr>
        <w:t xml:space="preserve">   </w:t>
      </w:r>
      <w:r w:rsidRPr="00FD7D50">
        <w:rPr>
          <w:rFonts w:ascii="Times New Roman" w:eastAsiaTheme="minorEastAsia" w:hAnsi="Times New Roman" w:cs="Times New Roman"/>
          <w:sz w:val="24"/>
          <w:szCs w:val="24"/>
          <w:lang w:eastAsia="en-IN" w:bidi="hi-IN"/>
        </w:rPr>
        <w:t>(Details at page No.27)</w:t>
      </w:r>
    </w:p>
    <w:p w14:paraId="3AF9C504" w14:textId="77777777" w:rsidR="007D2FA8" w:rsidRPr="00FD7D50" w:rsidRDefault="007D2FA8" w:rsidP="00EE278A">
      <w:pPr>
        <w:spacing w:after="0" w:line="240" w:lineRule="auto"/>
        <w:jc w:val="both"/>
        <w:rPr>
          <w:rFonts w:ascii="Times New Roman" w:eastAsiaTheme="minorEastAsia" w:hAnsi="Times New Roman" w:cs="Times New Roman"/>
          <w:sz w:val="24"/>
          <w:szCs w:val="24"/>
          <w:lang w:eastAsia="en-IN" w:bidi="hi-IN"/>
        </w:rPr>
      </w:pPr>
    </w:p>
    <w:p w14:paraId="1BD6373A" w14:textId="77777777" w:rsidR="007D2FA8" w:rsidRPr="00FD7D50" w:rsidRDefault="007D2FA8" w:rsidP="00EE278A">
      <w:pPr>
        <w:spacing w:after="0" w:line="240" w:lineRule="auto"/>
        <w:jc w:val="both"/>
        <w:rPr>
          <w:rFonts w:ascii="Times New Roman" w:eastAsiaTheme="minorEastAsia" w:hAnsi="Times New Roman" w:cs="Times New Roman"/>
          <w:sz w:val="24"/>
          <w:szCs w:val="24"/>
          <w:lang w:eastAsia="en-IN" w:bidi="hi-IN"/>
        </w:rPr>
      </w:pPr>
    </w:p>
    <w:p w14:paraId="508C9C36" w14:textId="45429D15" w:rsidR="00EE278A" w:rsidRPr="00FD7D50" w:rsidRDefault="00EE278A" w:rsidP="00EE278A">
      <w:pPr>
        <w:autoSpaceDE w:val="0"/>
        <w:autoSpaceDN w:val="0"/>
        <w:adjustRightInd w:val="0"/>
        <w:spacing w:after="0" w:line="240" w:lineRule="auto"/>
        <w:jc w:val="both"/>
        <w:rPr>
          <w:rFonts w:ascii="Times New Roman" w:eastAsiaTheme="minorEastAsia" w:hAnsi="Times New Roman" w:cs="Times New Roman"/>
          <w:b/>
          <w:bCs/>
          <w:sz w:val="24"/>
          <w:szCs w:val="24"/>
          <w:u w:val="single"/>
          <w:lang w:eastAsia="en-IN" w:bidi="hi-IN"/>
        </w:rPr>
      </w:pPr>
      <w:r w:rsidRPr="00FD7D50">
        <w:rPr>
          <w:rFonts w:ascii="Times New Roman" w:eastAsiaTheme="minorEastAsia" w:hAnsi="Times New Roman" w:cs="Times New Roman"/>
          <w:b/>
          <w:bCs/>
          <w:sz w:val="24"/>
          <w:szCs w:val="24"/>
          <w:u w:val="single"/>
          <w:lang w:val="en-US" w:eastAsia="en-IN" w:bidi="hi-IN"/>
        </w:rPr>
        <w:t xml:space="preserve">b) </w:t>
      </w:r>
      <w:r w:rsidRPr="00FD7D50">
        <w:rPr>
          <w:rFonts w:ascii="Times New Roman" w:eastAsiaTheme="minorEastAsia" w:hAnsi="Times New Roman" w:cs="Times New Roman"/>
          <w:b/>
          <w:bCs/>
          <w:sz w:val="24"/>
          <w:szCs w:val="24"/>
          <w:u w:val="single"/>
          <w:lang w:eastAsia="en-IN" w:bidi="hi-IN"/>
        </w:rPr>
        <w:t xml:space="preserve">PRIORITY SECTOR ADVANCES: SECTORAL POSITION AS ON </w:t>
      </w:r>
      <w:r w:rsidR="007E5944" w:rsidRPr="00FD7D50">
        <w:rPr>
          <w:rFonts w:ascii="Times New Roman" w:eastAsiaTheme="minorEastAsia" w:hAnsi="Times New Roman" w:cs="Times New Roman"/>
          <w:b/>
          <w:bCs/>
          <w:sz w:val="24"/>
          <w:szCs w:val="24"/>
          <w:u w:val="single"/>
          <w:lang w:eastAsia="en-IN" w:bidi="hi-IN"/>
        </w:rPr>
        <w:t>31.12.2023</w:t>
      </w:r>
    </w:p>
    <w:p w14:paraId="5EBBD378" w14:textId="77777777" w:rsidR="00811099" w:rsidRDefault="003D23B5" w:rsidP="00EE278A">
      <w:pPr>
        <w:spacing w:after="0" w:line="240" w:lineRule="auto"/>
        <w:rPr>
          <w:rFonts w:ascii="Times New Roman" w:eastAsiaTheme="minorEastAsia" w:hAnsi="Times New Roman" w:cs="Times New Roman"/>
          <w:b/>
          <w:bCs/>
          <w:sz w:val="24"/>
          <w:szCs w:val="24"/>
          <w:lang w:eastAsia="en-IN" w:bidi="hi-IN"/>
        </w:rPr>
      </w:pPr>
      <w:r w:rsidRPr="00FD7D50">
        <w:rPr>
          <w:rFonts w:ascii="Times New Roman" w:eastAsiaTheme="minorEastAsia" w:hAnsi="Times New Roman" w:cs="Times New Roman"/>
          <w:b/>
          <w:bCs/>
          <w:sz w:val="24"/>
          <w:szCs w:val="24"/>
          <w:lang w:eastAsia="en-IN" w:bidi="hi-IN"/>
        </w:rPr>
        <w:t xml:space="preserve"> </w:t>
      </w:r>
    </w:p>
    <w:p w14:paraId="49760B8E" w14:textId="12A86D34" w:rsidR="00147725" w:rsidRPr="00147725" w:rsidRDefault="00147725" w:rsidP="00EE278A">
      <w:pPr>
        <w:spacing w:after="0" w:line="240" w:lineRule="auto"/>
        <w:rPr>
          <w:rFonts w:ascii="Times New Roman" w:eastAsiaTheme="minorEastAsia" w:hAnsi="Times New Roman" w:cs="Times New Roman"/>
          <w:sz w:val="24"/>
          <w:szCs w:val="24"/>
          <w:lang w:eastAsia="en-IN" w:bidi="hi-IN"/>
        </w:rPr>
      </w:pPr>
      <w:r>
        <w:rPr>
          <w:rFonts w:ascii="Times New Roman" w:eastAsiaTheme="minorEastAsia" w:hAnsi="Times New Roman" w:cs="Times New Roman"/>
          <w:b/>
          <w:bCs/>
          <w:sz w:val="24"/>
          <w:szCs w:val="24"/>
          <w:lang w:eastAsia="en-IN" w:bidi="hi-IN"/>
        </w:rPr>
        <w:t xml:space="preserve">                   </w:t>
      </w:r>
      <w:r w:rsidR="00E1539F">
        <w:rPr>
          <w:rFonts w:ascii="Times New Roman" w:eastAsiaTheme="minorEastAsia" w:hAnsi="Times New Roman" w:cs="Times New Roman"/>
          <w:b/>
          <w:bCs/>
          <w:sz w:val="24"/>
          <w:szCs w:val="24"/>
          <w:lang w:eastAsia="en-IN" w:bidi="hi-IN"/>
        </w:rPr>
        <w:t xml:space="preserve">  </w:t>
      </w:r>
      <w:r>
        <w:rPr>
          <w:rFonts w:ascii="Times New Roman" w:eastAsiaTheme="minorEastAsia" w:hAnsi="Times New Roman" w:cs="Times New Roman"/>
          <w:b/>
          <w:bCs/>
          <w:sz w:val="24"/>
          <w:szCs w:val="24"/>
          <w:lang w:eastAsia="en-IN" w:bidi="hi-IN"/>
        </w:rPr>
        <w:t xml:space="preserve">                                                                                                 </w:t>
      </w:r>
      <w:r w:rsidRPr="00147725">
        <w:rPr>
          <w:rFonts w:ascii="Times New Roman" w:eastAsiaTheme="minorEastAsia" w:hAnsi="Times New Roman" w:cs="Times New Roman"/>
          <w:sz w:val="24"/>
          <w:szCs w:val="24"/>
          <w:lang w:eastAsia="en-IN" w:bidi="hi-IN"/>
        </w:rPr>
        <w:t>(</w:t>
      </w:r>
      <w:proofErr w:type="spellStart"/>
      <w:r w:rsidRPr="00147725">
        <w:rPr>
          <w:rFonts w:ascii="Times New Roman" w:eastAsiaTheme="minorEastAsia" w:hAnsi="Times New Roman" w:cs="Times New Roman"/>
          <w:sz w:val="24"/>
          <w:szCs w:val="24"/>
          <w:lang w:eastAsia="en-IN" w:bidi="hi-IN"/>
        </w:rPr>
        <w:t>Amt.Rs</w:t>
      </w:r>
      <w:proofErr w:type="spellEnd"/>
      <w:r w:rsidRPr="00147725">
        <w:rPr>
          <w:rFonts w:ascii="Times New Roman" w:eastAsiaTheme="minorEastAsia" w:hAnsi="Times New Roman" w:cs="Times New Roman"/>
          <w:sz w:val="24"/>
          <w:szCs w:val="24"/>
          <w:lang w:eastAsia="en-IN" w:bidi="hi-IN"/>
        </w:rPr>
        <w:t>. in Crores)</w:t>
      </w:r>
    </w:p>
    <w:tbl>
      <w:tblPr>
        <w:tblpPr w:leftFromText="180" w:rightFromText="180" w:vertAnchor="text" w:horzAnchor="margin" w:tblpXSpec="center" w:tblpY="162"/>
        <w:tblW w:w="9072" w:type="dxa"/>
        <w:tblLayout w:type="fixed"/>
        <w:tblCellMar>
          <w:left w:w="0" w:type="dxa"/>
          <w:right w:w="0" w:type="dxa"/>
        </w:tblCellMar>
        <w:tblLook w:val="04A0" w:firstRow="1" w:lastRow="0" w:firstColumn="1" w:lastColumn="0" w:noHBand="0" w:noVBand="1"/>
      </w:tblPr>
      <w:tblGrid>
        <w:gridCol w:w="1584"/>
        <w:gridCol w:w="1110"/>
        <w:gridCol w:w="1276"/>
        <w:gridCol w:w="1134"/>
        <w:gridCol w:w="992"/>
        <w:gridCol w:w="992"/>
        <w:gridCol w:w="992"/>
        <w:gridCol w:w="992"/>
      </w:tblGrid>
      <w:tr w:rsidR="00E3528B" w:rsidRPr="00FD7D50" w14:paraId="29EF6C15" w14:textId="77777777" w:rsidTr="00E3528B">
        <w:trPr>
          <w:trHeight w:val="605"/>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766C1D" w14:textId="77777777" w:rsidR="00E3528B" w:rsidRPr="00FD7D50" w:rsidRDefault="00E3528B" w:rsidP="00E3528B">
            <w:pPr>
              <w:spacing w:after="0" w:line="276" w:lineRule="auto"/>
              <w:jc w:val="center"/>
              <w:rPr>
                <w:rFonts w:ascii="Times New Roman" w:eastAsia="Times New Roman" w:hAnsi="Times New Roman" w:cs="Times New Roman"/>
                <w:sz w:val="28"/>
                <w:szCs w:val="28"/>
                <w:lang w:eastAsia="en-IN" w:bidi="hi-IN"/>
              </w:rPr>
            </w:pPr>
            <w:r w:rsidRPr="00FD7D50">
              <w:rPr>
                <w:rFonts w:ascii="Times New Roman" w:eastAsia="Times New Roman" w:hAnsi="Times New Roman" w:cs="Times New Roman"/>
                <w:b/>
                <w:bCs/>
                <w:color w:val="000000"/>
                <w:sz w:val="28"/>
                <w:szCs w:val="28"/>
                <w:lang w:eastAsia="en-IN" w:bidi="hi-IN"/>
              </w:rPr>
              <w:t>Sector</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61E787E" w14:textId="4AFBF9A7" w:rsidR="00E3528B" w:rsidRPr="00FD7D50" w:rsidRDefault="00E3528B" w:rsidP="007E5944">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 xml:space="preserve">O/S as on </w:t>
            </w:r>
            <w:r w:rsidR="007E5944" w:rsidRPr="00FD7D50">
              <w:rPr>
                <w:rFonts w:ascii="Times New Roman" w:eastAsia="Times New Roman" w:hAnsi="Times New Roman" w:cs="Times New Roman"/>
                <w:b/>
                <w:bCs/>
                <w:color w:val="000000"/>
                <w:sz w:val="24"/>
                <w:szCs w:val="24"/>
                <w:lang w:eastAsia="en-IN" w:bidi="hi-IN"/>
              </w:rPr>
              <w:t xml:space="preserve">Dec </w:t>
            </w:r>
            <w:r w:rsidRPr="00FD7D50">
              <w:rPr>
                <w:rFonts w:ascii="Times New Roman" w:eastAsia="Times New Roman" w:hAnsi="Times New Roman" w:cs="Times New Roman"/>
                <w:b/>
                <w:bCs/>
                <w:color w:val="000000"/>
                <w:sz w:val="24"/>
                <w:szCs w:val="24"/>
                <w:lang w:eastAsia="en-IN" w:bidi="hi-IN"/>
              </w:rPr>
              <w:t>2022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A01393D"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sz w:val="24"/>
                <w:szCs w:val="24"/>
                <w:lang w:eastAsia="en-IN" w:bidi="hi-IN"/>
              </w:rPr>
              <w:t>O/S as on March 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BFDAD3C" w14:textId="442909ED" w:rsidR="00E3528B" w:rsidRPr="00FD7D50" w:rsidRDefault="00E3528B" w:rsidP="007E5944">
            <w:pPr>
              <w:spacing w:after="0" w:line="276"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 xml:space="preserve">O/S as on </w:t>
            </w:r>
            <w:r w:rsidR="007E5944" w:rsidRPr="00FD7D50">
              <w:rPr>
                <w:rFonts w:ascii="Times New Roman" w:eastAsia="Times New Roman" w:hAnsi="Times New Roman" w:cs="Times New Roman"/>
                <w:b/>
                <w:bCs/>
                <w:sz w:val="24"/>
                <w:szCs w:val="24"/>
                <w:lang w:eastAsia="en-IN" w:bidi="hi-IN"/>
              </w:rPr>
              <w:t>Dec</w:t>
            </w:r>
            <w:r w:rsidRPr="00FD7D50">
              <w:rPr>
                <w:rFonts w:ascii="Times New Roman" w:eastAsia="Times New Roman" w:hAnsi="Times New Roman" w:cs="Times New Roman"/>
                <w:b/>
                <w:bCs/>
                <w:sz w:val="24"/>
                <w:szCs w:val="24"/>
                <w:lang w:eastAsia="en-IN" w:bidi="hi-IN"/>
              </w:rPr>
              <w:t xml:space="preserve"> 2023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DEB82A2" w14:textId="77777777" w:rsidR="00E3528B" w:rsidRPr="00FD7D50" w:rsidRDefault="00E3528B" w:rsidP="00E3528B">
            <w:pPr>
              <w:spacing w:after="0" w:line="276" w:lineRule="auto"/>
              <w:jc w:val="center"/>
              <w:rPr>
                <w:rFonts w:ascii="Times New Roman" w:eastAsia="Times New Roman" w:hAnsi="Times New Roman" w:cs="Times New Roman"/>
                <w:b/>
                <w:bCs/>
                <w:color w:val="000000"/>
                <w:sz w:val="24"/>
                <w:szCs w:val="24"/>
                <w:lang w:eastAsia="en-IN" w:bidi="hi-IN"/>
              </w:rPr>
            </w:pPr>
            <w:r w:rsidRPr="00FD7D50">
              <w:rPr>
                <w:rFonts w:ascii="Times New Roman" w:eastAsia="Times New Roman" w:hAnsi="Times New Roman" w:cs="Times New Roman"/>
                <w:b/>
                <w:bCs/>
                <w:color w:val="000000"/>
                <w:sz w:val="24"/>
                <w:szCs w:val="24"/>
                <w:lang w:eastAsia="en-IN" w:bidi="hi-IN"/>
              </w:rPr>
              <w:t>YoY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FF3E4A" w14:textId="77777777" w:rsidR="00E3528B" w:rsidRPr="00FD7D50" w:rsidRDefault="00E3528B" w:rsidP="00E3528B">
            <w:pPr>
              <w:spacing w:after="0" w:line="276" w:lineRule="auto"/>
              <w:jc w:val="center"/>
              <w:rPr>
                <w:rFonts w:ascii="Times New Roman" w:eastAsia="Times New Roman" w:hAnsi="Times New Roman" w:cs="Times New Roman"/>
                <w:b/>
                <w:bCs/>
                <w:color w:val="000000"/>
                <w:sz w:val="24"/>
                <w:szCs w:val="24"/>
                <w:lang w:eastAsia="en-IN" w:bidi="hi-IN"/>
              </w:rPr>
            </w:pPr>
            <w:r w:rsidRPr="00FD7D50">
              <w:rPr>
                <w:rFonts w:ascii="Times New Roman" w:eastAsia="Times New Roman" w:hAnsi="Times New Roman" w:cs="Times New Roman"/>
                <w:b/>
                <w:bCs/>
                <w:color w:val="000000"/>
                <w:sz w:val="24"/>
                <w:szCs w:val="24"/>
                <w:lang w:eastAsia="en-IN" w:bidi="hi-IN"/>
              </w:rPr>
              <w:t>YOY Growth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059AFD" w14:textId="77777777" w:rsidR="00E3528B" w:rsidRPr="00FD7D50" w:rsidRDefault="00E3528B" w:rsidP="00E3528B">
            <w:pPr>
              <w:spacing w:after="0" w:line="276" w:lineRule="auto"/>
              <w:jc w:val="center"/>
              <w:rPr>
                <w:rFonts w:ascii="Times New Roman" w:eastAsia="Times New Roman" w:hAnsi="Times New Roman" w:cs="Times New Roman"/>
                <w:b/>
                <w:bCs/>
                <w:color w:val="000000"/>
                <w:sz w:val="24"/>
                <w:szCs w:val="24"/>
                <w:lang w:eastAsia="en-IN" w:bidi="hi-IN"/>
              </w:rPr>
            </w:pPr>
            <w:r w:rsidRPr="00FD7D50">
              <w:rPr>
                <w:rFonts w:ascii="Times New Roman" w:eastAsia="Times New Roman" w:hAnsi="Times New Roman" w:cs="Times New Roman"/>
                <w:b/>
                <w:bCs/>
                <w:color w:val="000000"/>
                <w:sz w:val="24"/>
                <w:szCs w:val="24"/>
                <w:lang w:eastAsia="en-IN" w:bidi="hi-IN"/>
              </w:rPr>
              <w:t>YTD Growth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17AA5C" w14:textId="77777777" w:rsidR="00E3528B" w:rsidRPr="00FD7D50" w:rsidRDefault="00E3528B" w:rsidP="00E3528B">
            <w:pPr>
              <w:spacing w:after="0" w:line="276" w:lineRule="auto"/>
              <w:jc w:val="center"/>
              <w:rPr>
                <w:rFonts w:ascii="Times New Roman" w:eastAsia="Times New Roman" w:hAnsi="Times New Roman" w:cs="Times New Roman"/>
                <w:b/>
                <w:bCs/>
                <w:color w:val="000000"/>
                <w:sz w:val="24"/>
                <w:szCs w:val="24"/>
                <w:lang w:eastAsia="en-IN" w:bidi="hi-IN"/>
              </w:rPr>
            </w:pPr>
            <w:r w:rsidRPr="00FD7D50">
              <w:rPr>
                <w:rFonts w:ascii="Times New Roman" w:eastAsia="Times New Roman" w:hAnsi="Times New Roman" w:cs="Times New Roman"/>
                <w:b/>
                <w:bCs/>
                <w:color w:val="000000"/>
                <w:sz w:val="24"/>
                <w:szCs w:val="24"/>
                <w:lang w:eastAsia="en-IN" w:bidi="hi-IN"/>
              </w:rPr>
              <w:t>YTD%</w:t>
            </w:r>
          </w:p>
        </w:tc>
      </w:tr>
      <w:tr w:rsidR="00E3528B" w:rsidRPr="00FD7D50" w14:paraId="4FA6EC64" w14:textId="77777777" w:rsidTr="00E3528B">
        <w:trPr>
          <w:trHeight w:val="113"/>
        </w:trPr>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112213E" w14:textId="77777777" w:rsidR="00E3528B" w:rsidRPr="00FD7D50" w:rsidRDefault="00E3528B" w:rsidP="00E3528B">
            <w:pPr>
              <w:spacing w:after="0" w:line="113"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Agri Total</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F922988" w14:textId="6979338D" w:rsidR="00E3528B" w:rsidRPr="00FD7D50" w:rsidRDefault="007E5944" w:rsidP="00E3528B">
            <w:pPr>
              <w:spacing w:after="0" w:line="11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1508.15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550105C" w14:textId="77777777" w:rsidR="00E3528B" w:rsidRPr="00FD7D50" w:rsidRDefault="00E3528B" w:rsidP="00E3528B">
            <w:pPr>
              <w:spacing w:after="0" w:line="11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1680.51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B907DFA" w14:textId="7FAACD88" w:rsidR="00E3528B" w:rsidRPr="00FD7D50" w:rsidRDefault="007E19CF" w:rsidP="00E3528B">
            <w:pPr>
              <w:spacing w:after="0" w:line="113" w:lineRule="atLeast"/>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2098.85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13DB0AC" w14:textId="5E05D35A" w:rsidR="00E3528B" w:rsidRPr="00FD7D50" w:rsidRDefault="00E3528B" w:rsidP="007E19CF">
            <w:pPr>
              <w:spacing w:after="0" w:line="113" w:lineRule="atLeast"/>
              <w:jc w:val="center"/>
              <w:rPr>
                <w:rFonts w:ascii="Times New Roman" w:eastAsia="Calibri" w:hAnsi="Times New Roman" w:cs="Times New Roman"/>
                <w:color w:val="000000"/>
                <w:kern w:val="24"/>
                <w:sz w:val="24"/>
                <w:szCs w:val="24"/>
                <w:lang w:eastAsia="en-IN" w:bidi="hi-IN"/>
              </w:rPr>
            </w:pPr>
            <w:r w:rsidRPr="00FD7D50">
              <w:rPr>
                <w:rFonts w:ascii="Times New Roman" w:eastAsia="Calibri" w:hAnsi="Times New Roman" w:cs="Times New Roman"/>
                <w:color w:val="000000"/>
                <w:kern w:val="24"/>
                <w:sz w:val="24"/>
                <w:szCs w:val="24"/>
                <w:lang w:eastAsia="en-IN" w:bidi="hi-IN"/>
              </w:rPr>
              <w:t>590.</w:t>
            </w:r>
            <w:r w:rsidR="007E19CF" w:rsidRPr="00FD7D50">
              <w:rPr>
                <w:rFonts w:ascii="Times New Roman" w:eastAsia="Calibri" w:hAnsi="Times New Roman" w:cs="Times New Roman"/>
                <w:color w:val="000000"/>
                <w:kern w:val="24"/>
                <w:sz w:val="24"/>
                <w:szCs w:val="24"/>
                <w:lang w:eastAsia="en-IN" w:bidi="hi-IN"/>
              </w:rPr>
              <w:t>70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6AF6997" w14:textId="5946FA42" w:rsidR="00E3528B" w:rsidRPr="00FD7D50" w:rsidRDefault="007E19CF" w:rsidP="00E3528B">
            <w:pPr>
              <w:spacing w:after="0" w:line="113" w:lineRule="atLeast"/>
              <w:jc w:val="center"/>
              <w:rPr>
                <w:rFonts w:ascii="Times New Roman" w:eastAsia="Calibri" w:hAnsi="Times New Roman" w:cs="Times New Roman"/>
                <w:color w:val="000000"/>
                <w:kern w:val="24"/>
                <w:sz w:val="24"/>
                <w:szCs w:val="24"/>
                <w:lang w:eastAsia="en-IN" w:bidi="hi-IN"/>
              </w:rPr>
            </w:pPr>
            <w:r w:rsidRPr="00FD7D50">
              <w:rPr>
                <w:rFonts w:ascii="Times New Roman" w:eastAsia="Calibri" w:hAnsi="Times New Roman" w:cs="Times New Roman"/>
                <w:color w:val="000000"/>
                <w:kern w:val="24"/>
                <w:sz w:val="24"/>
                <w:szCs w:val="24"/>
                <w:lang w:eastAsia="en-IN" w:bidi="hi-IN"/>
              </w:rPr>
              <w:t>39.17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27274B0" w14:textId="00657D8E" w:rsidR="00E3528B" w:rsidRPr="00FD7D50" w:rsidRDefault="00482F01" w:rsidP="00E3528B">
            <w:pPr>
              <w:spacing w:after="0" w:line="113" w:lineRule="atLeast"/>
              <w:jc w:val="center"/>
              <w:rPr>
                <w:rFonts w:ascii="Times New Roman" w:eastAsia="Calibri" w:hAnsi="Times New Roman" w:cs="Times New Roman"/>
                <w:color w:val="000000"/>
                <w:kern w:val="24"/>
                <w:sz w:val="24"/>
                <w:szCs w:val="24"/>
                <w:lang w:eastAsia="en-IN" w:bidi="hi-IN"/>
              </w:rPr>
            </w:pPr>
            <w:r w:rsidRPr="00FD7D50">
              <w:rPr>
                <w:rFonts w:ascii="Times New Roman" w:eastAsia="Calibri" w:hAnsi="Times New Roman" w:cs="Times New Roman"/>
                <w:color w:val="000000"/>
                <w:kern w:val="24"/>
                <w:sz w:val="24"/>
                <w:szCs w:val="24"/>
                <w:lang w:eastAsia="en-IN" w:bidi="hi-IN"/>
              </w:rPr>
              <w:t>418.34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F34B92" w14:textId="416ECD51" w:rsidR="00E3528B" w:rsidRPr="00FD7D50" w:rsidRDefault="00482F01" w:rsidP="00E3528B">
            <w:pPr>
              <w:spacing w:after="0" w:line="113" w:lineRule="atLeast"/>
              <w:jc w:val="center"/>
              <w:rPr>
                <w:rFonts w:ascii="Times New Roman" w:eastAsia="Calibri" w:hAnsi="Times New Roman" w:cs="Times New Roman"/>
                <w:color w:val="000000"/>
                <w:kern w:val="24"/>
                <w:sz w:val="24"/>
                <w:szCs w:val="24"/>
                <w:lang w:eastAsia="en-IN" w:bidi="hi-IN"/>
              </w:rPr>
            </w:pPr>
            <w:r w:rsidRPr="00FD7D50">
              <w:rPr>
                <w:rFonts w:ascii="Times New Roman" w:eastAsia="Calibri" w:hAnsi="Times New Roman" w:cs="Times New Roman"/>
                <w:color w:val="000000"/>
                <w:kern w:val="24"/>
                <w:sz w:val="24"/>
                <w:szCs w:val="24"/>
                <w:lang w:eastAsia="en-IN" w:bidi="hi-IN"/>
              </w:rPr>
              <w:t>24.89</w:t>
            </w:r>
          </w:p>
        </w:tc>
      </w:tr>
      <w:tr w:rsidR="00E3528B" w:rsidRPr="00FD7D50" w14:paraId="457BCA5F"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1C795B0"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MSME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0C66736" w14:textId="39B70F19" w:rsidR="00E3528B" w:rsidRPr="00FD7D50" w:rsidRDefault="007E5944"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1681.26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6728080"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1706.19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1B867F8" w14:textId="5A54F07F" w:rsidR="00E3528B" w:rsidRPr="00FD7D50" w:rsidRDefault="007E19CF"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1995.11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A797B25" w14:textId="4A88F6FD" w:rsidR="00E3528B" w:rsidRPr="00FD7D50" w:rsidRDefault="007E19CF"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313.85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1762391" w14:textId="2414A9AA" w:rsidR="00E3528B" w:rsidRPr="00FD7D50" w:rsidRDefault="00E3528B" w:rsidP="007E19CF">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18.</w:t>
            </w:r>
            <w:r w:rsidR="007E19CF" w:rsidRPr="00FD7D50">
              <w:rPr>
                <w:rFonts w:ascii="Times New Roman" w:eastAsia="Calibri" w:hAnsi="Times New Roman" w:cs="Times New Roman"/>
                <w:color w:val="000000"/>
                <w:kern w:val="24"/>
                <w:sz w:val="24"/>
                <w:szCs w:val="24"/>
                <w:lang w:val="en-US" w:eastAsia="en-IN" w:bidi="hi-IN"/>
              </w:rPr>
              <w:t>67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C3F4573" w14:textId="3D23179C" w:rsidR="00E3528B" w:rsidRPr="00FD7D50" w:rsidRDefault="00482F01"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288.92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258031A" w14:textId="537BF365" w:rsidR="00E3528B" w:rsidRPr="00FD7D50" w:rsidRDefault="00482F01"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16.93</w:t>
            </w:r>
          </w:p>
        </w:tc>
      </w:tr>
      <w:tr w:rsidR="00E3528B" w:rsidRPr="00FD7D50" w14:paraId="0A304EBC"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90F74C1"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val="en-US" w:eastAsia="en-IN" w:bidi="hi-IN"/>
              </w:rPr>
              <w:t>Other Priority Sector</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0FEEC94" w14:textId="78DF0251" w:rsidR="00E3528B" w:rsidRPr="00FD7D50" w:rsidRDefault="007E5944"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287.50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EC6A2C9"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295.70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55FDBA0" w14:textId="5699FF8D" w:rsidR="00E3528B" w:rsidRPr="00FD7D50" w:rsidRDefault="007E19CF"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276.98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796476" w14:textId="60BF161B" w:rsidR="00E3528B" w:rsidRPr="00FD7D50" w:rsidRDefault="007E19CF"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-10.52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0FECD1" w14:textId="71067FB7" w:rsidR="00E3528B" w:rsidRPr="00FD7D50" w:rsidRDefault="00E3528B" w:rsidP="007E19CF">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w:t>
            </w:r>
            <w:r w:rsidR="007E19CF" w:rsidRPr="00FD7D50">
              <w:rPr>
                <w:rFonts w:ascii="Times New Roman" w:eastAsia="Calibri" w:hAnsi="Times New Roman" w:cs="Times New Roman"/>
                <w:color w:val="000000"/>
                <w:kern w:val="24"/>
                <w:sz w:val="24"/>
                <w:szCs w:val="24"/>
                <w:lang w:val="en-US" w:eastAsia="en-IN" w:bidi="hi-IN"/>
              </w:rPr>
              <w:t>3.66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FCE19E" w14:textId="3516E7FA" w:rsidR="00E3528B" w:rsidRPr="00FD7D50" w:rsidRDefault="00482F01"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-18.72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68667B" w14:textId="3B7188F9" w:rsidR="00E3528B" w:rsidRPr="00FD7D50" w:rsidRDefault="00482F01" w:rsidP="00E3528B">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-6.33</w:t>
            </w:r>
          </w:p>
        </w:tc>
      </w:tr>
      <w:tr w:rsidR="00E3528B" w:rsidRPr="00FD7D50" w14:paraId="3723D2D1" w14:textId="77777777" w:rsidTr="00E3528B">
        <w:tc>
          <w:tcPr>
            <w:tcW w:w="15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A4931CC" w14:textId="77777777" w:rsidR="00E3528B" w:rsidRPr="00FD7D50" w:rsidRDefault="00E3528B" w:rsidP="00E3528B">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Total</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086574" w14:textId="16A4F1C0" w:rsidR="00E3528B" w:rsidRPr="00FD7D50" w:rsidRDefault="007E5944" w:rsidP="00E3528B">
            <w:pPr>
              <w:spacing w:after="0" w:line="276"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3476.91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0E290735" w14:textId="77777777" w:rsidR="00E3528B" w:rsidRPr="00FD7D50" w:rsidRDefault="00E3528B" w:rsidP="00E3528B">
            <w:pPr>
              <w:spacing w:after="0" w:line="276"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3682.40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57063D97" w14:textId="68BE4688" w:rsidR="00E3528B" w:rsidRPr="00FD7D50" w:rsidRDefault="00482F01" w:rsidP="00E3528B">
            <w:pPr>
              <w:spacing w:after="0" w:line="276"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4370.94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575B2AF" w14:textId="30139538" w:rsidR="00E3528B" w:rsidRPr="00FD7D50" w:rsidRDefault="00482F01" w:rsidP="00E3528B">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894.03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F549B79" w14:textId="47D8452D" w:rsidR="00E3528B" w:rsidRPr="00FD7D50" w:rsidRDefault="00482F01" w:rsidP="00E3528B">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25.71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BDD37C3" w14:textId="3F6BCEE1" w:rsidR="00E3528B" w:rsidRPr="00FD7D50" w:rsidRDefault="00482F01" w:rsidP="00E3528B">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688.54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0B126A1" w14:textId="56682797" w:rsidR="00E3528B" w:rsidRPr="00FD7D50" w:rsidRDefault="00482F01" w:rsidP="00E3528B">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18.70</w:t>
            </w:r>
          </w:p>
        </w:tc>
      </w:tr>
    </w:tbl>
    <w:p w14:paraId="3D51972A" w14:textId="2E021FA2" w:rsidR="00EE278A" w:rsidRPr="00FD7D50" w:rsidRDefault="003D23B5" w:rsidP="00EE278A">
      <w:pPr>
        <w:spacing w:after="0" w:line="240" w:lineRule="auto"/>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eastAsia="en-IN" w:bidi="hi-IN"/>
        </w:rPr>
        <w:t xml:space="preserve">                                                                                                              </w:t>
      </w:r>
    </w:p>
    <w:p w14:paraId="215A160F" w14:textId="77777777" w:rsidR="00EE278A" w:rsidRPr="00FD7D50" w:rsidRDefault="00EE278A" w:rsidP="00EE278A">
      <w:pPr>
        <w:spacing w:after="0" w:line="240" w:lineRule="auto"/>
        <w:rPr>
          <w:rFonts w:ascii="Times New Roman" w:eastAsiaTheme="minorEastAsia" w:hAnsi="Times New Roman" w:cs="Times New Roman"/>
          <w:b/>
          <w:bCs/>
          <w:sz w:val="24"/>
          <w:szCs w:val="24"/>
          <w:lang w:eastAsia="en-IN" w:bidi="hi-IN"/>
        </w:rPr>
      </w:pPr>
    </w:p>
    <w:p w14:paraId="180D060F" w14:textId="7D63D64E" w:rsidR="00EE278A" w:rsidRPr="00FD7D50" w:rsidRDefault="00EE278A" w:rsidP="00EE278A">
      <w:p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sz w:val="24"/>
          <w:szCs w:val="24"/>
          <w:lang w:val="en-US" w:eastAsia="en-IN" w:bidi="hi-IN"/>
        </w:rPr>
        <w:t xml:space="preserve">1)  The PSL has increased from Rs. </w:t>
      </w:r>
      <w:r w:rsidR="00605EA1" w:rsidRPr="00FD7D50">
        <w:rPr>
          <w:rFonts w:ascii="Times New Roman" w:eastAsiaTheme="minorEastAsia" w:hAnsi="Times New Roman" w:cs="Times New Roman"/>
          <w:sz w:val="24"/>
          <w:szCs w:val="24"/>
          <w:lang w:val="en-US" w:eastAsia="en-IN" w:bidi="hi-IN"/>
        </w:rPr>
        <w:t>3682.40</w:t>
      </w:r>
      <w:r w:rsidRPr="00FD7D50">
        <w:rPr>
          <w:rFonts w:ascii="Times New Roman" w:eastAsiaTheme="minorEastAsia" w:hAnsi="Times New Roman" w:cs="Times New Roman"/>
          <w:sz w:val="24"/>
          <w:szCs w:val="24"/>
          <w:lang w:val="en-US" w:eastAsia="en-IN" w:bidi="hi-IN"/>
        </w:rPr>
        <w:t xml:space="preserve"> crores in </w:t>
      </w:r>
      <w:r w:rsidR="00BE52D9" w:rsidRPr="00FD7D50">
        <w:rPr>
          <w:rFonts w:ascii="Times New Roman" w:eastAsiaTheme="minorEastAsia" w:hAnsi="Times New Roman" w:cs="Times New Roman"/>
          <w:sz w:val="24"/>
          <w:szCs w:val="24"/>
          <w:lang w:val="en-US" w:eastAsia="en-IN" w:bidi="hi-IN"/>
        </w:rPr>
        <w:t>March 202</w:t>
      </w:r>
      <w:r w:rsidR="00E53CE9" w:rsidRPr="00FD7D50">
        <w:rPr>
          <w:rFonts w:ascii="Times New Roman" w:eastAsiaTheme="minorEastAsia" w:hAnsi="Times New Roman" w:cs="Times New Roman"/>
          <w:sz w:val="24"/>
          <w:szCs w:val="24"/>
          <w:lang w:val="en-US" w:eastAsia="en-IN" w:bidi="hi-IN"/>
        </w:rPr>
        <w:t>3</w:t>
      </w:r>
      <w:r w:rsidRPr="00FD7D50">
        <w:rPr>
          <w:rFonts w:ascii="Times New Roman" w:eastAsiaTheme="minorEastAsia" w:hAnsi="Times New Roman" w:cs="Times New Roman"/>
          <w:sz w:val="24"/>
          <w:szCs w:val="24"/>
          <w:lang w:val="en-US" w:eastAsia="en-IN" w:bidi="hi-IN"/>
        </w:rPr>
        <w:t xml:space="preserve"> to Rs. </w:t>
      </w:r>
      <w:r w:rsidR="00482F01" w:rsidRPr="00FD7D50">
        <w:rPr>
          <w:rFonts w:ascii="Times New Roman" w:eastAsiaTheme="minorEastAsia" w:hAnsi="Times New Roman" w:cs="Times New Roman"/>
          <w:sz w:val="24"/>
          <w:szCs w:val="24"/>
          <w:lang w:val="en-US" w:eastAsia="en-IN" w:bidi="hi-IN"/>
        </w:rPr>
        <w:t>4370.94</w:t>
      </w:r>
      <w:r w:rsidRPr="00FD7D50">
        <w:rPr>
          <w:rFonts w:ascii="Times New Roman" w:eastAsiaTheme="minorEastAsia" w:hAnsi="Times New Roman" w:cs="Times New Roman"/>
          <w:sz w:val="24"/>
          <w:szCs w:val="24"/>
          <w:lang w:val="en-US" w:eastAsia="en-IN" w:bidi="hi-IN"/>
        </w:rPr>
        <w:t xml:space="preserve"> crores as on </w:t>
      </w:r>
      <w:r w:rsidR="00482F01" w:rsidRPr="00FD7D50">
        <w:rPr>
          <w:rFonts w:ascii="Times New Roman" w:eastAsiaTheme="minorEastAsia" w:hAnsi="Times New Roman" w:cs="Times New Roman"/>
          <w:sz w:val="24"/>
          <w:szCs w:val="24"/>
          <w:lang w:val="en-US" w:eastAsia="en-IN" w:bidi="hi-IN"/>
        </w:rPr>
        <w:t>December</w:t>
      </w:r>
      <w:r w:rsidR="00BE52D9" w:rsidRPr="00FD7D50">
        <w:rPr>
          <w:rFonts w:ascii="Times New Roman" w:eastAsiaTheme="minorEastAsia" w:hAnsi="Times New Roman" w:cs="Times New Roman"/>
          <w:sz w:val="24"/>
          <w:szCs w:val="24"/>
          <w:lang w:val="en-US" w:eastAsia="en-IN" w:bidi="hi-IN"/>
        </w:rPr>
        <w:t xml:space="preserve"> 2023</w:t>
      </w:r>
      <w:r w:rsidRPr="00FD7D50">
        <w:rPr>
          <w:rFonts w:ascii="Times New Roman" w:eastAsiaTheme="minorEastAsia" w:hAnsi="Times New Roman" w:cs="Times New Roman"/>
          <w:sz w:val="24"/>
          <w:szCs w:val="24"/>
          <w:lang w:val="en-US" w:eastAsia="en-IN" w:bidi="hi-IN"/>
        </w:rPr>
        <w:t>.</w:t>
      </w:r>
    </w:p>
    <w:p w14:paraId="46AE214D"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p>
    <w:p w14:paraId="21405520" w14:textId="4ED30160" w:rsidR="00EE278A" w:rsidRPr="00FD7D50" w:rsidRDefault="00EE278A" w:rsidP="00EE278A">
      <w:p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sz w:val="24"/>
          <w:szCs w:val="24"/>
          <w:lang w:val="en-US" w:eastAsia="en-IN" w:bidi="hi-IN"/>
        </w:rPr>
        <w:t xml:space="preserve">2) The Priority Sector Advances as on </w:t>
      </w:r>
      <w:r w:rsidR="00482F01" w:rsidRPr="00FD7D50">
        <w:rPr>
          <w:rFonts w:ascii="Times New Roman" w:eastAsiaTheme="minorEastAsia" w:hAnsi="Times New Roman" w:cs="Times New Roman"/>
          <w:sz w:val="24"/>
          <w:szCs w:val="24"/>
          <w:lang w:val="en-US" w:eastAsia="en-IN" w:bidi="hi-IN"/>
        </w:rPr>
        <w:t>December</w:t>
      </w:r>
      <w:r w:rsidR="00605EA1" w:rsidRPr="00FD7D50">
        <w:rPr>
          <w:rFonts w:ascii="Times New Roman" w:eastAsiaTheme="minorEastAsia" w:hAnsi="Times New Roman" w:cs="Times New Roman"/>
          <w:sz w:val="24"/>
          <w:szCs w:val="24"/>
          <w:lang w:val="en-US" w:eastAsia="en-IN" w:bidi="hi-IN"/>
        </w:rPr>
        <w:t xml:space="preserve"> 2023</w:t>
      </w:r>
      <w:r w:rsidRPr="00FD7D50">
        <w:rPr>
          <w:rFonts w:ascii="Times New Roman" w:eastAsiaTheme="minorEastAsia" w:hAnsi="Times New Roman" w:cs="Times New Roman"/>
          <w:sz w:val="24"/>
          <w:szCs w:val="24"/>
          <w:lang w:val="en-US" w:eastAsia="en-IN" w:bidi="hi-IN"/>
        </w:rPr>
        <w:t>, is Rs.</w:t>
      </w:r>
      <w:r w:rsidR="00482F01" w:rsidRPr="00FD7D50">
        <w:rPr>
          <w:rFonts w:ascii="Times New Roman" w:eastAsiaTheme="minorEastAsia" w:hAnsi="Times New Roman" w:cs="Times New Roman"/>
          <w:sz w:val="24"/>
          <w:szCs w:val="24"/>
          <w:lang w:val="en-US" w:eastAsia="en-IN" w:bidi="hi-IN"/>
        </w:rPr>
        <w:t>4370.</w:t>
      </w:r>
      <w:proofErr w:type="gramStart"/>
      <w:r w:rsidR="00482F01" w:rsidRPr="00FD7D50">
        <w:rPr>
          <w:rFonts w:ascii="Times New Roman" w:eastAsiaTheme="minorEastAsia" w:hAnsi="Times New Roman" w:cs="Times New Roman"/>
          <w:sz w:val="24"/>
          <w:szCs w:val="24"/>
          <w:lang w:val="en-US" w:eastAsia="en-IN" w:bidi="hi-IN"/>
        </w:rPr>
        <w:t>94</w:t>
      </w:r>
      <w:r w:rsidRPr="00FD7D50">
        <w:rPr>
          <w:rFonts w:ascii="Times New Roman" w:eastAsiaTheme="minorEastAsia" w:hAnsi="Times New Roman" w:cs="Times New Roman"/>
          <w:sz w:val="24"/>
          <w:szCs w:val="24"/>
          <w:lang w:val="en-US" w:eastAsia="en-IN" w:bidi="hi-IN"/>
        </w:rPr>
        <w:t xml:space="preserve">  Crores</w:t>
      </w:r>
      <w:proofErr w:type="gramEnd"/>
      <w:r w:rsidRPr="00FD7D50">
        <w:rPr>
          <w:rFonts w:ascii="Times New Roman" w:eastAsiaTheme="minorEastAsia" w:hAnsi="Times New Roman" w:cs="Times New Roman"/>
          <w:sz w:val="24"/>
          <w:szCs w:val="24"/>
          <w:lang w:val="en-US" w:eastAsia="en-IN" w:bidi="hi-IN"/>
        </w:rPr>
        <w:t xml:space="preserve">, which stands at </w:t>
      </w:r>
      <w:r w:rsidR="00482F01" w:rsidRPr="00FD7D50">
        <w:rPr>
          <w:rFonts w:ascii="Times New Roman" w:eastAsiaTheme="minorEastAsia" w:hAnsi="Times New Roman" w:cs="Times New Roman"/>
          <w:sz w:val="24"/>
          <w:szCs w:val="24"/>
          <w:lang w:val="en-US" w:eastAsia="en-IN" w:bidi="hi-IN"/>
        </w:rPr>
        <w:t>38.86</w:t>
      </w:r>
      <w:r w:rsidRPr="00FD7D50">
        <w:rPr>
          <w:rFonts w:ascii="Times New Roman" w:eastAsiaTheme="minorEastAsia" w:hAnsi="Times New Roman" w:cs="Times New Roman"/>
          <w:sz w:val="24"/>
          <w:szCs w:val="24"/>
          <w:lang w:val="en-US" w:eastAsia="en-IN" w:bidi="hi-IN"/>
        </w:rPr>
        <w:t xml:space="preserve"> % of total advances of Rs.</w:t>
      </w:r>
      <w:r w:rsidR="00482F01" w:rsidRPr="00FD7D50">
        <w:rPr>
          <w:rFonts w:ascii="Times New Roman" w:eastAsiaTheme="minorEastAsia" w:hAnsi="Times New Roman" w:cs="Times New Roman"/>
          <w:sz w:val="24"/>
          <w:szCs w:val="24"/>
          <w:lang w:val="en-US" w:eastAsia="en-IN" w:bidi="hi-IN"/>
        </w:rPr>
        <w:t>11,246.26</w:t>
      </w:r>
      <w:r w:rsidRPr="00FD7D50">
        <w:rPr>
          <w:rFonts w:ascii="Times New Roman" w:eastAsiaTheme="minorEastAsia" w:hAnsi="Times New Roman" w:cs="Times New Roman"/>
          <w:sz w:val="24"/>
          <w:szCs w:val="24"/>
          <w:lang w:val="en-US" w:eastAsia="en-IN" w:bidi="hi-IN"/>
        </w:rPr>
        <w:t xml:space="preserve"> Crores. </w:t>
      </w:r>
      <w:r w:rsidRPr="00FD7D50">
        <w:rPr>
          <w:rFonts w:ascii="Times New Roman" w:eastAsiaTheme="minorEastAsia" w:hAnsi="Times New Roman" w:cs="Times New Roman"/>
          <w:b/>
          <w:bCs/>
          <w:sz w:val="24"/>
          <w:szCs w:val="24"/>
          <w:lang w:val="en-US" w:eastAsia="en-IN" w:bidi="hi-IN"/>
        </w:rPr>
        <w:t>(RBI benchmark: 40%)</w:t>
      </w:r>
    </w:p>
    <w:p w14:paraId="3C0E7169"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p>
    <w:p w14:paraId="22ED01A8" w14:textId="3EC4385C" w:rsidR="00E1539F" w:rsidRPr="00BC7298" w:rsidRDefault="00EE278A" w:rsidP="00E1539F">
      <w:pPr>
        <w:spacing w:after="0" w:line="36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val="en-US" w:eastAsia="en-IN" w:bidi="hi-IN"/>
        </w:rPr>
        <w:t xml:space="preserve">3) </w:t>
      </w:r>
      <w:r w:rsidRPr="00FD7D50">
        <w:rPr>
          <w:rFonts w:ascii="Times New Roman" w:eastAsiaTheme="minorEastAsia" w:hAnsi="Times New Roman" w:cs="Times New Roman"/>
          <w:sz w:val="24"/>
          <w:szCs w:val="24"/>
          <w:lang w:eastAsia="en-IN" w:bidi="hi-IN"/>
        </w:rPr>
        <w:t xml:space="preserve">The </w:t>
      </w:r>
      <w:r w:rsidR="002A0829" w:rsidRPr="00FD7D50">
        <w:rPr>
          <w:rFonts w:ascii="Times New Roman" w:eastAsiaTheme="minorEastAsia" w:hAnsi="Times New Roman" w:cs="Times New Roman"/>
          <w:sz w:val="24"/>
          <w:szCs w:val="24"/>
          <w:lang w:eastAsia="en-IN" w:bidi="hi-IN"/>
        </w:rPr>
        <w:t>P</w:t>
      </w:r>
      <w:r w:rsidRPr="00FD7D50">
        <w:rPr>
          <w:rFonts w:ascii="Times New Roman" w:eastAsiaTheme="minorEastAsia" w:hAnsi="Times New Roman" w:cs="Times New Roman"/>
          <w:sz w:val="24"/>
          <w:szCs w:val="24"/>
          <w:lang w:eastAsia="en-IN" w:bidi="hi-IN"/>
        </w:rPr>
        <w:t xml:space="preserve">riority </w:t>
      </w:r>
      <w:r w:rsidR="002A0829" w:rsidRPr="00FD7D50">
        <w:rPr>
          <w:rFonts w:ascii="Times New Roman" w:eastAsiaTheme="minorEastAsia" w:hAnsi="Times New Roman" w:cs="Times New Roman"/>
          <w:sz w:val="24"/>
          <w:szCs w:val="24"/>
          <w:lang w:eastAsia="en-IN" w:bidi="hi-IN"/>
        </w:rPr>
        <w:t>s</w:t>
      </w:r>
      <w:r w:rsidRPr="00FD7D50">
        <w:rPr>
          <w:rFonts w:ascii="Times New Roman" w:eastAsiaTheme="minorEastAsia" w:hAnsi="Times New Roman" w:cs="Times New Roman"/>
          <w:sz w:val="24"/>
          <w:szCs w:val="24"/>
          <w:lang w:eastAsia="en-IN" w:bidi="hi-IN"/>
        </w:rPr>
        <w:t>ector Agricultural Advances of Rs.</w:t>
      </w:r>
      <w:r w:rsidR="00482F01" w:rsidRPr="00FD7D50">
        <w:rPr>
          <w:rFonts w:ascii="Times New Roman" w:eastAsiaTheme="minorEastAsia" w:hAnsi="Times New Roman" w:cs="Times New Roman"/>
          <w:sz w:val="24"/>
          <w:szCs w:val="24"/>
          <w:lang w:eastAsia="en-IN" w:bidi="hi-IN"/>
        </w:rPr>
        <w:t>2098.85</w:t>
      </w:r>
      <w:r w:rsidRPr="00FD7D50">
        <w:rPr>
          <w:rFonts w:ascii="Times New Roman" w:eastAsiaTheme="minorEastAsia" w:hAnsi="Times New Roman" w:cs="Times New Roman"/>
          <w:sz w:val="24"/>
          <w:szCs w:val="24"/>
          <w:lang w:eastAsia="en-IN" w:bidi="hi-IN"/>
        </w:rPr>
        <w:t xml:space="preserve"> Cr. as on </w:t>
      </w:r>
      <w:r w:rsidR="00482F01" w:rsidRPr="00FD7D50">
        <w:rPr>
          <w:rFonts w:ascii="Times New Roman" w:eastAsiaTheme="minorEastAsia" w:hAnsi="Times New Roman" w:cs="Times New Roman"/>
          <w:sz w:val="24"/>
          <w:szCs w:val="24"/>
          <w:lang w:eastAsia="en-IN" w:bidi="hi-IN"/>
        </w:rPr>
        <w:t>December</w:t>
      </w:r>
      <w:r w:rsidR="00815D36" w:rsidRPr="00FD7D50">
        <w:rPr>
          <w:rFonts w:ascii="Times New Roman" w:eastAsiaTheme="minorEastAsia" w:hAnsi="Times New Roman" w:cs="Times New Roman"/>
          <w:sz w:val="24"/>
          <w:szCs w:val="24"/>
          <w:lang w:eastAsia="en-IN" w:bidi="hi-IN"/>
        </w:rPr>
        <w:t xml:space="preserve"> </w:t>
      </w:r>
      <w:proofErr w:type="gramStart"/>
      <w:r w:rsidR="00815D36" w:rsidRPr="00FD7D50">
        <w:rPr>
          <w:rFonts w:ascii="Times New Roman" w:eastAsiaTheme="minorEastAsia" w:hAnsi="Times New Roman" w:cs="Times New Roman"/>
          <w:sz w:val="24"/>
          <w:szCs w:val="24"/>
          <w:lang w:eastAsia="en-IN" w:bidi="hi-IN"/>
        </w:rPr>
        <w:t>2023</w:t>
      </w:r>
      <w:r w:rsidRPr="00FD7D50">
        <w:rPr>
          <w:rFonts w:ascii="Times New Roman" w:eastAsiaTheme="minorEastAsia" w:hAnsi="Times New Roman" w:cs="Times New Roman"/>
          <w:sz w:val="24"/>
          <w:szCs w:val="24"/>
          <w:lang w:eastAsia="en-IN" w:bidi="hi-IN"/>
        </w:rPr>
        <w:t xml:space="preserve">  stands</w:t>
      </w:r>
      <w:proofErr w:type="gramEnd"/>
      <w:r w:rsidRPr="00FD7D50">
        <w:rPr>
          <w:rFonts w:ascii="Times New Roman" w:eastAsiaTheme="minorEastAsia" w:hAnsi="Times New Roman" w:cs="Times New Roman"/>
          <w:sz w:val="24"/>
          <w:szCs w:val="24"/>
          <w:lang w:eastAsia="en-IN" w:bidi="hi-IN"/>
        </w:rPr>
        <w:t xml:space="preserve"> at </w:t>
      </w:r>
      <w:r w:rsidR="00A35391" w:rsidRPr="00FD7D50">
        <w:rPr>
          <w:rFonts w:ascii="Times New Roman" w:eastAsiaTheme="minorEastAsia" w:hAnsi="Times New Roman" w:cs="Times New Roman"/>
          <w:sz w:val="24"/>
          <w:szCs w:val="24"/>
          <w:lang w:eastAsia="en-IN" w:bidi="hi-IN"/>
        </w:rPr>
        <w:t>18.</w:t>
      </w:r>
      <w:r w:rsidR="00014EFE">
        <w:rPr>
          <w:rFonts w:ascii="Times New Roman" w:eastAsiaTheme="minorEastAsia" w:hAnsi="Times New Roman" w:cs="Times New Roman"/>
          <w:sz w:val="24"/>
          <w:szCs w:val="24"/>
          <w:lang w:eastAsia="en-IN" w:bidi="hi-IN"/>
        </w:rPr>
        <w:t>66</w:t>
      </w:r>
      <w:r w:rsidRPr="00FD7D50">
        <w:rPr>
          <w:rFonts w:ascii="Times New Roman" w:eastAsiaTheme="minorEastAsia" w:hAnsi="Times New Roman" w:cs="Times New Roman"/>
          <w:sz w:val="24"/>
          <w:szCs w:val="24"/>
          <w:lang w:eastAsia="en-IN" w:bidi="hi-IN"/>
        </w:rPr>
        <w:t>% of the total advances against the RBI benchmark of 18%.</w:t>
      </w:r>
    </w:p>
    <w:p w14:paraId="45306476" w14:textId="5D21720E" w:rsidR="00EE278A" w:rsidRPr="00FD7D50" w:rsidRDefault="00EE278A" w:rsidP="00EE278A">
      <w:pPr>
        <w:numPr>
          <w:ilvl w:val="0"/>
          <w:numId w:val="10"/>
        </w:numPr>
        <w:spacing w:after="0" w:line="240" w:lineRule="auto"/>
        <w:jc w:val="both"/>
        <w:rPr>
          <w:rFonts w:ascii="Times New Roman" w:eastAsiaTheme="minorEastAsia" w:hAnsi="Times New Roman" w:cs="Times New Roman"/>
          <w:b/>
          <w:bCs/>
          <w:sz w:val="24"/>
          <w:szCs w:val="24"/>
          <w:lang w:eastAsia="en-IN" w:bidi="hi-IN"/>
        </w:rPr>
      </w:pPr>
      <w:r w:rsidRPr="00FD7D50">
        <w:rPr>
          <w:rFonts w:ascii="Times New Roman" w:eastAsiaTheme="minorEastAsia" w:hAnsi="Times New Roman" w:cs="Times New Roman"/>
          <w:b/>
          <w:bCs/>
          <w:sz w:val="24"/>
          <w:szCs w:val="24"/>
          <w:u w:val="single"/>
          <w:lang w:eastAsia="en-IN" w:bidi="hi-IN"/>
        </w:rPr>
        <w:lastRenderedPageBreak/>
        <w:t xml:space="preserve">PROGRESS UNDER KCC AS ON </w:t>
      </w:r>
      <w:r w:rsidR="001C1769" w:rsidRPr="00FD7D50">
        <w:rPr>
          <w:rFonts w:ascii="Times New Roman" w:eastAsiaTheme="minorEastAsia" w:hAnsi="Times New Roman" w:cs="Times New Roman"/>
          <w:b/>
          <w:bCs/>
          <w:sz w:val="24"/>
          <w:szCs w:val="24"/>
          <w:u w:val="single"/>
          <w:lang w:eastAsia="en-IN" w:bidi="hi-IN"/>
        </w:rPr>
        <w:t>31.12.2023</w:t>
      </w:r>
      <w:r w:rsidRPr="00FD7D50">
        <w:rPr>
          <w:rFonts w:ascii="Times New Roman" w:eastAsiaTheme="minorEastAsia" w:hAnsi="Times New Roman" w:cs="Times New Roman"/>
          <w:b/>
          <w:bCs/>
          <w:sz w:val="24"/>
          <w:szCs w:val="24"/>
          <w:lang w:eastAsia="en-IN" w:bidi="hi-IN"/>
        </w:rPr>
        <w:t>:</w:t>
      </w:r>
    </w:p>
    <w:p w14:paraId="6C8AEE89" w14:textId="64AD212A" w:rsidR="00EE278A" w:rsidRPr="00FD7D50" w:rsidRDefault="0061571D"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eastAsia="en-IN" w:bidi="hi-IN"/>
        </w:rPr>
        <w:t xml:space="preserve">                                                                                                      </w:t>
      </w:r>
      <w:r w:rsidR="00811099" w:rsidRPr="00FD7D50">
        <w:rPr>
          <w:rFonts w:ascii="Times New Roman" w:eastAsiaTheme="minorEastAsia" w:hAnsi="Times New Roman" w:cs="Times New Roman"/>
          <w:b/>
          <w:bCs/>
          <w:sz w:val="24"/>
          <w:szCs w:val="24"/>
          <w:lang w:eastAsia="en-IN" w:bidi="hi-IN"/>
        </w:rPr>
        <w:t xml:space="preserve">       </w:t>
      </w:r>
      <w:r w:rsidR="00CC03A6" w:rsidRPr="00FD7D50">
        <w:rPr>
          <w:rFonts w:ascii="Times New Roman" w:eastAsiaTheme="minorEastAsia" w:hAnsi="Times New Roman" w:cs="Times New Roman"/>
          <w:b/>
          <w:bCs/>
          <w:sz w:val="24"/>
          <w:szCs w:val="24"/>
          <w:lang w:eastAsia="en-IN" w:bidi="hi-IN"/>
        </w:rPr>
        <w:t xml:space="preserve">    </w:t>
      </w:r>
      <w:r w:rsidR="00811099" w:rsidRPr="00FD7D50">
        <w:rPr>
          <w:rFonts w:ascii="Times New Roman" w:eastAsiaTheme="minorEastAsia" w:hAnsi="Times New Roman" w:cs="Times New Roman"/>
          <w:b/>
          <w:bCs/>
          <w:sz w:val="24"/>
          <w:szCs w:val="24"/>
          <w:lang w:eastAsia="en-IN" w:bidi="hi-IN"/>
        </w:rPr>
        <w:t xml:space="preserve">  </w:t>
      </w:r>
      <w:r w:rsidRPr="00FD7D50">
        <w:rPr>
          <w:rFonts w:ascii="Times New Roman" w:eastAsiaTheme="minorEastAsia" w:hAnsi="Times New Roman" w:cs="Times New Roman"/>
          <w:b/>
          <w:bCs/>
          <w:sz w:val="24"/>
          <w:szCs w:val="24"/>
          <w:lang w:eastAsia="en-IN" w:bidi="hi-IN"/>
        </w:rPr>
        <w:t xml:space="preserve"> </w:t>
      </w:r>
      <w:r w:rsidR="00EE278A" w:rsidRPr="00FD7D50">
        <w:rPr>
          <w:rFonts w:ascii="Times New Roman" w:eastAsiaTheme="minorEastAsia" w:hAnsi="Times New Roman" w:cs="Times New Roman"/>
          <w:sz w:val="24"/>
          <w:szCs w:val="24"/>
          <w:lang w:eastAsia="en-IN" w:bidi="hi-IN"/>
        </w:rPr>
        <w:t>(</w:t>
      </w:r>
      <w:proofErr w:type="spellStart"/>
      <w:r w:rsidR="00EE278A" w:rsidRPr="00FD7D50">
        <w:rPr>
          <w:rFonts w:ascii="Times New Roman" w:eastAsiaTheme="minorEastAsia" w:hAnsi="Times New Roman" w:cs="Times New Roman"/>
          <w:sz w:val="24"/>
          <w:szCs w:val="24"/>
          <w:lang w:eastAsia="en-IN" w:bidi="hi-IN"/>
        </w:rPr>
        <w:t>Amt.</w:t>
      </w:r>
      <w:r w:rsidR="00443A23" w:rsidRPr="00FD7D50">
        <w:rPr>
          <w:rFonts w:ascii="Times New Roman" w:eastAsiaTheme="minorEastAsia" w:hAnsi="Times New Roman" w:cs="Times New Roman"/>
          <w:sz w:val="24"/>
          <w:szCs w:val="24"/>
          <w:lang w:eastAsia="en-IN" w:bidi="hi-IN"/>
        </w:rPr>
        <w:t>Rs</w:t>
      </w:r>
      <w:proofErr w:type="spellEnd"/>
      <w:r w:rsidR="00443A23" w:rsidRPr="00FD7D50">
        <w:rPr>
          <w:rFonts w:ascii="Times New Roman" w:eastAsiaTheme="minorEastAsia" w:hAnsi="Times New Roman" w:cs="Times New Roman"/>
          <w:sz w:val="24"/>
          <w:szCs w:val="24"/>
          <w:lang w:eastAsia="en-IN" w:bidi="hi-IN"/>
        </w:rPr>
        <w:t>.</w:t>
      </w:r>
      <w:r w:rsidR="00EE278A" w:rsidRPr="00FD7D50">
        <w:rPr>
          <w:rFonts w:ascii="Times New Roman" w:eastAsiaTheme="minorEastAsia" w:hAnsi="Times New Roman" w:cs="Times New Roman"/>
          <w:sz w:val="24"/>
          <w:szCs w:val="24"/>
          <w:lang w:eastAsia="en-IN" w:bidi="hi-IN"/>
        </w:rPr>
        <w:t xml:space="preserve"> in Crores)</w:t>
      </w:r>
    </w:p>
    <w:tbl>
      <w:tblPr>
        <w:tblW w:w="9640" w:type="dxa"/>
        <w:tblLayout w:type="fixed"/>
        <w:tblCellMar>
          <w:left w:w="0" w:type="dxa"/>
          <w:right w:w="0" w:type="dxa"/>
        </w:tblCellMar>
        <w:tblLook w:val="04A0" w:firstRow="1" w:lastRow="0" w:firstColumn="1" w:lastColumn="0" w:noHBand="0" w:noVBand="1"/>
      </w:tblPr>
      <w:tblGrid>
        <w:gridCol w:w="851"/>
        <w:gridCol w:w="1276"/>
        <w:gridCol w:w="851"/>
        <w:gridCol w:w="992"/>
        <w:gridCol w:w="992"/>
        <w:gridCol w:w="992"/>
        <w:gridCol w:w="851"/>
        <w:gridCol w:w="992"/>
        <w:gridCol w:w="921"/>
        <w:gridCol w:w="922"/>
      </w:tblGrid>
      <w:tr w:rsidR="008F3A5E" w:rsidRPr="00FD7D50" w14:paraId="6C094AAE" w14:textId="2EA7F3D3" w:rsidTr="00E3528B">
        <w:trPr>
          <w:trHeight w:val="240"/>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8EDFEA6" w14:textId="77777777" w:rsidR="008F3A5E" w:rsidRPr="00FD7D50" w:rsidRDefault="008F3A5E" w:rsidP="00EE278A">
            <w:pPr>
              <w:spacing w:after="0" w:line="24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31.03.2020</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D4EE9F7" w14:textId="77777777" w:rsidR="008F3A5E" w:rsidRPr="00FD7D50" w:rsidRDefault="008F3A5E" w:rsidP="00EE278A">
            <w:pPr>
              <w:spacing w:after="0" w:line="24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31.03.2021</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7728364" w14:textId="77777777" w:rsidR="008F3A5E" w:rsidRPr="00FD7D50" w:rsidRDefault="008F3A5E" w:rsidP="00EE278A">
            <w:pPr>
              <w:spacing w:after="0" w:line="24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31.03.2022</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F278B4A" w14:textId="630B9BE5" w:rsidR="008F3A5E" w:rsidRPr="00FD7D50" w:rsidRDefault="008F3A5E" w:rsidP="00A63566">
            <w:pPr>
              <w:spacing w:after="0" w:line="24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31.03.2023</w:t>
            </w:r>
          </w:p>
        </w:tc>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14:paraId="7C41A3FD" w14:textId="7B779414" w:rsidR="008F3A5E" w:rsidRPr="00FD7D50" w:rsidRDefault="008F3A5E" w:rsidP="00A63566">
            <w:pPr>
              <w:spacing w:after="0" w:line="240" w:lineRule="atLeast"/>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30.09.2023</w:t>
            </w:r>
          </w:p>
        </w:tc>
      </w:tr>
      <w:tr w:rsidR="008F3A5E" w:rsidRPr="00FD7D50" w14:paraId="4B3F1014" w14:textId="7D3D25E8" w:rsidTr="00E3528B">
        <w:trPr>
          <w:trHeight w:val="290"/>
        </w:trPr>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B82E6F4"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E2EE4B"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DC69F2"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DD93351"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92926D"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2083DEE"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Amt.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13CC79A"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C22741" w14:textId="77777777" w:rsidR="008F3A5E" w:rsidRPr="00FD7D50" w:rsidRDefault="008F3A5E" w:rsidP="008F3A5E">
            <w:pPr>
              <w:spacing w:after="0" w:line="290" w:lineRule="atLeast"/>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Amt.</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7273AB" w14:textId="0D0D341B" w:rsidR="008F3A5E" w:rsidRPr="00FD7D50" w:rsidRDefault="008F3A5E" w:rsidP="008F3A5E">
            <w:pPr>
              <w:spacing w:after="0" w:line="290" w:lineRule="atLeast"/>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No.</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DE41F02" w14:textId="4E94B946" w:rsidR="008F3A5E" w:rsidRPr="00FD7D50" w:rsidRDefault="008F3A5E" w:rsidP="008F3A5E">
            <w:pPr>
              <w:spacing w:after="0" w:line="290" w:lineRule="atLeast"/>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Amt.</w:t>
            </w:r>
          </w:p>
        </w:tc>
      </w:tr>
      <w:tr w:rsidR="008F3A5E" w:rsidRPr="00FD7D50" w14:paraId="10499D62" w14:textId="23864E98" w:rsidTr="00E3528B">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D58AD73"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12004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E02FAFA"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91.56</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3633FBC"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14451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90CCE4"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101.23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B110625"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14803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7F93" w14:textId="77777777"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104.90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9C1059" w14:textId="5BD520E8"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13232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22BCB58" w14:textId="6E439339" w:rsidR="008F3A5E" w:rsidRPr="00FD7D50" w:rsidRDefault="008F3A5E" w:rsidP="008F3A5E">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92.69</w:t>
            </w:r>
          </w:p>
        </w:tc>
        <w:tc>
          <w:tcPr>
            <w:tcW w:w="9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4918BB" w14:textId="6E9D9F86" w:rsidR="008F3A5E" w:rsidRPr="00FD7D50" w:rsidRDefault="00466D5E" w:rsidP="008F3A5E">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13734</w:t>
            </w:r>
          </w:p>
        </w:tc>
        <w:tc>
          <w:tcPr>
            <w:tcW w:w="92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281DFE7" w14:textId="74C642A4" w:rsidR="008F3A5E" w:rsidRPr="00FD7D50" w:rsidRDefault="00466D5E" w:rsidP="008F3A5E">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93.16</w:t>
            </w:r>
          </w:p>
        </w:tc>
      </w:tr>
    </w:tbl>
    <w:p w14:paraId="7327755E" w14:textId="2050A87F"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0061571D" w:rsidRPr="00FD7D50">
        <w:rPr>
          <w:rFonts w:ascii="Times New Roman" w:eastAsiaTheme="minorEastAsia" w:hAnsi="Times New Roman" w:cs="Times New Roman"/>
          <w:sz w:val="24"/>
          <w:szCs w:val="24"/>
          <w:lang w:eastAsia="en-IN" w:bidi="hi-IN"/>
        </w:rPr>
        <w:t xml:space="preserve">     </w:t>
      </w:r>
      <w:r w:rsidRPr="00FD7D50">
        <w:rPr>
          <w:rFonts w:ascii="Times New Roman" w:eastAsiaTheme="minorEastAsia" w:hAnsi="Times New Roman" w:cs="Times New Roman"/>
          <w:sz w:val="24"/>
          <w:szCs w:val="24"/>
          <w:lang w:eastAsia="en-IN" w:bidi="hi-IN"/>
        </w:rPr>
        <w:tab/>
      </w:r>
      <w:r w:rsidR="0061571D" w:rsidRPr="00FD7D50">
        <w:rPr>
          <w:rFonts w:ascii="Times New Roman" w:eastAsiaTheme="minorEastAsia" w:hAnsi="Times New Roman" w:cs="Times New Roman"/>
          <w:sz w:val="24"/>
          <w:szCs w:val="24"/>
          <w:lang w:eastAsia="en-IN" w:bidi="hi-IN"/>
        </w:rPr>
        <w:t xml:space="preserve">   </w:t>
      </w:r>
      <w:r w:rsidR="00CC03A6" w:rsidRPr="00FD7D50">
        <w:rPr>
          <w:rFonts w:ascii="Times New Roman" w:eastAsiaTheme="minorEastAsia" w:hAnsi="Times New Roman" w:cs="Times New Roman"/>
          <w:sz w:val="24"/>
          <w:szCs w:val="24"/>
          <w:lang w:eastAsia="en-IN" w:bidi="hi-IN"/>
        </w:rPr>
        <w:t xml:space="preserve">            </w:t>
      </w:r>
      <w:r w:rsidR="0061571D" w:rsidRPr="00FD7D50">
        <w:rPr>
          <w:rFonts w:ascii="Times New Roman" w:eastAsiaTheme="minorEastAsia" w:hAnsi="Times New Roman" w:cs="Times New Roman"/>
          <w:sz w:val="24"/>
          <w:szCs w:val="24"/>
          <w:lang w:eastAsia="en-IN" w:bidi="hi-IN"/>
        </w:rPr>
        <w:t xml:space="preserve"> </w:t>
      </w:r>
      <w:r w:rsidRPr="00FD7D50">
        <w:rPr>
          <w:rFonts w:ascii="Times New Roman" w:eastAsiaTheme="minorEastAsia" w:hAnsi="Times New Roman" w:cs="Times New Roman"/>
          <w:sz w:val="24"/>
          <w:szCs w:val="24"/>
          <w:lang w:eastAsia="en-IN" w:bidi="hi-IN"/>
        </w:rPr>
        <w:t xml:space="preserve">(Details at page </w:t>
      </w:r>
      <w:r w:rsidR="0061571D" w:rsidRPr="00FD7D50">
        <w:rPr>
          <w:rFonts w:ascii="Times New Roman" w:eastAsiaTheme="minorEastAsia" w:hAnsi="Times New Roman" w:cs="Times New Roman"/>
          <w:sz w:val="24"/>
          <w:szCs w:val="24"/>
          <w:lang w:eastAsia="en-IN" w:bidi="hi-IN"/>
        </w:rPr>
        <w:t>n</w:t>
      </w:r>
      <w:r w:rsidRPr="00FD7D50">
        <w:rPr>
          <w:rFonts w:ascii="Times New Roman" w:eastAsiaTheme="minorEastAsia" w:hAnsi="Times New Roman" w:cs="Times New Roman"/>
          <w:sz w:val="24"/>
          <w:szCs w:val="24"/>
          <w:lang w:eastAsia="en-IN" w:bidi="hi-IN"/>
        </w:rPr>
        <w:t>o.46)</w:t>
      </w:r>
    </w:p>
    <w:p w14:paraId="3EDEADAB" w14:textId="77777777" w:rsidR="0022535E" w:rsidRPr="00FD7D50" w:rsidRDefault="0022535E" w:rsidP="00EE278A">
      <w:pPr>
        <w:spacing w:after="0" w:line="240" w:lineRule="auto"/>
        <w:jc w:val="both"/>
        <w:rPr>
          <w:rFonts w:ascii="Times New Roman" w:eastAsiaTheme="minorEastAsia" w:hAnsi="Times New Roman" w:cs="Times New Roman"/>
          <w:b/>
          <w:bCs/>
          <w:sz w:val="24"/>
          <w:szCs w:val="24"/>
          <w:u w:val="single"/>
          <w:lang w:eastAsia="en-IN" w:bidi="hi-IN"/>
        </w:rPr>
      </w:pPr>
    </w:p>
    <w:p w14:paraId="058DA393" w14:textId="79B6152C" w:rsidR="00EE278A" w:rsidRPr="00FD7D50" w:rsidRDefault="00EE278A" w:rsidP="00EE278A">
      <w:pPr>
        <w:spacing w:after="0" w:line="240" w:lineRule="auto"/>
        <w:jc w:val="both"/>
        <w:rPr>
          <w:rFonts w:ascii="Times New Roman" w:eastAsiaTheme="minorEastAsia" w:hAnsi="Times New Roman" w:cs="Times New Roman"/>
          <w:b/>
          <w:bCs/>
          <w:sz w:val="24"/>
          <w:szCs w:val="24"/>
          <w:u w:val="single"/>
          <w:lang w:eastAsia="en-IN" w:bidi="hi-IN"/>
        </w:rPr>
      </w:pPr>
      <w:r w:rsidRPr="00FD7D50">
        <w:rPr>
          <w:rFonts w:ascii="Times New Roman" w:eastAsiaTheme="minorEastAsia" w:hAnsi="Times New Roman" w:cs="Times New Roman"/>
          <w:b/>
          <w:bCs/>
          <w:sz w:val="24"/>
          <w:szCs w:val="24"/>
          <w:u w:val="single"/>
          <w:lang w:eastAsia="en-IN" w:bidi="hi-IN"/>
        </w:rPr>
        <w:t>AGENDA</w:t>
      </w:r>
      <w:r w:rsidR="0061571D" w:rsidRPr="00FD7D50">
        <w:rPr>
          <w:rFonts w:ascii="Times New Roman" w:eastAsiaTheme="minorEastAsia" w:hAnsi="Times New Roman" w:cs="Times New Roman"/>
          <w:b/>
          <w:bCs/>
          <w:sz w:val="24"/>
          <w:szCs w:val="24"/>
          <w:u w:val="single"/>
          <w:lang w:eastAsia="en-IN" w:bidi="hi-IN"/>
        </w:rPr>
        <w:t>-</w:t>
      </w:r>
      <w:r w:rsidRPr="00FD7D50">
        <w:rPr>
          <w:rFonts w:ascii="Times New Roman" w:eastAsiaTheme="minorEastAsia" w:hAnsi="Times New Roman" w:cs="Times New Roman"/>
          <w:b/>
          <w:bCs/>
          <w:sz w:val="24"/>
          <w:szCs w:val="24"/>
          <w:u w:val="single"/>
          <w:lang w:eastAsia="en-IN" w:bidi="hi-IN"/>
        </w:rPr>
        <w:t xml:space="preserve"> 4</w:t>
      </w:r>
    </w:p>
    <w:p w14:paraId="29DA0C11" w14:textId="77777777" w:rsidR="00EE278A" w:rsidRPr="00FD7D50" w:rsidRDefault="00EE278A" w:rsidP="00EE278A">
      <w:pPr>
        <w:spacing w:after="0" w:line="240" w:lineRule="auto"/>
        <w:jc w:val="both"/>
        <w:rPr>
          <w:rFonts w:ascii="Times New Roman" w:eastAsiaTheme="minorEastAsia" w:hAnsi="Times New Roman" w:cs="Times New Roman"/>
          <w:b/>
          <w:bCs/>
          <w:sz w:val="24"/>
          <w:szCs w:val="24"/>
          <w:u w:val="single"/>
          <w:lang w:eastAsia="en-IN" w:bidi="hi-IN"/>
        </w:rPr>
      </w:pPr>
      <w:r w:rsidRPr="00FD7D50">
        <w:rPr>
          <w:rFonts w:ascii="Times New Roman" w:eastAsiaTheme="minorEastAsia" w:hAnsi="Times New Roman" w:cs="Times New Roman"/>
          <w:b/>
          <w:bCs/>
          <w:sz w:val="24"/>
          <w:szCs w:val="24"/>
          <w:u w:val="single"/>
          <w:lang w:eastAsia="en-IN" w:bidi="hi-IN"/>
        </w:rPr>
        <w:t xml:space="preserve">PROGRESS UNDER GOVT. SPONSORED SCHEMES: </w:t>
      </w:r>
    </w:p>
    <w:p w14:paraId="2D0DAACA" w14:textId="77777777" w:rsidR="00EE278A" w:rsidRPr="00FD7D50" w:rsidRDefault="00EE278A" w:rsidP="00EE278A">
      <w:pPr>
        <w:spacing w:after="0" w:line="240" w:lineRule="auto"/>
        <w:jc w:val="both"/>
        <w:rPr>
          <w:rFonts w:ascii="Times New Roman" w:eastAsiaTheme="minorEastAsia" w:hAnsi="Times New Roman" w:cs="Times New Roman"/>
          <w:b/>
          <w:bCs/>
          <w:sz w:val="24"/>
          <w:szCs w:val="24"/>
          <w:u w:val="single"/>
          <w:lang w:val="en-US" w:eastAsia="en-IN" w:bidi="hi-IN"/>
        </w:rPr>
      </w:pPr>
    </w:p>
    <w:p w14:paraId="005DCD38" w14:textId="1B436531" w:rsidR="00EE278A" w:rsidRPr="00FD7D50" w:rsidRDefault="00EE278A" w:rsidP="00EE278A">
      <w:pPr>
        <w:numPr>
          <w:ilvl w:val="0"/>
          <w:numId w:val="5"/>
        </w:num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b/>
          <w:bCs/>
          <w:sz w:val="24"/>
          <w:szCs w:val="24"/>
          <w:u w:val="single"/>
          <w:lang w:val="en-US" w:eastAsia="en-IN" w:bidi="hi-IN"/>
        </w:rPr>
        <w:t>Prime Minister Mudra Yojana (PMMY</w:t>
      </w:r>
      <w:proofErr w:type="gramStart"/>
      <w:r w:rsidRPr="00FD7D50">
        <w:rPr>
          <w:rFonts w:ascii="Times New Roman" w:eastAsiaTheme="minorEastAsia" w:hAnsi="Times New Roman" w:cs="Times New Roman"/>
          <w:b/>
          <w:bCs/>
          <w:sz w:val="24"/>
          <w:szCs w:val="24"/>
          <w:u w:val="single"/>
          <w:lang w:val="en-US" w:eastAsia="en-IN" w:bidi="hi-IN"/>
        </w:rPr>
        <w:t>)</w:t>
      </w:r>
      <w:r w:rsidRPr="00FD7D50">
        <w:rPr>
          <w:rFonts w:ascii="Times New Roman" w:eastAsiaTheme="minorEastAsia" w:hAnsi="Times New Roman" w:cs="Times New Roman"/>
          <w:b/>
          <w:bCs/>
          <w:sz w:val="24"/>
          <w:szCs w:val="24"/>
          <w:lang w:val="en-US" w:eastAsia="en-IN" w:bidi="hi-IN"/>
        </w:rPr>
        <w:t xml:space="preserve"> :</w:t>
      </w:r>
      <w:proofErr w:type="gramEnd"/>
      <w:r w:rsidRPr="00FD7D50">
        <w:rPr>
          <w:rFonts w:ascii="Times New Roman" w:eastAsiaTheme="minorEastAsia" w:hAnsi="Times New Roman" w:cs="Times New Roman"/>
          <w:b/>
          <w:bCs/>
          <w:sz w:val="24"/>
          <w:szCs w:val="24"/>
          <w:lang w:val="en-US" w:eastAsia="en-IN" w:bidi="hi-IN"/>
        </w:rPr>
        <w:t>-</w:t>
      </w:r>
      <w:r w:rsidR="00CC03A6"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b/>
          <w:bCs/>
          <w:sz w:val="24"/>
          <w:szCs w:val="24"/>
          <w:lang w:val="en-US" w:eastAsia="en-IN" w:bidi="hi-IN"/>
        </w:rPr>
        <w:t xml:space="preserve">Sanction and </w:t>
      </w:r>
      <w:r w:rsidR="00CC03A6" w:rsidRPr="00FD7D50">
        <w:rPr>
          <w:rFonts w:ascii="Times New Roman" w:eastAsiaTheme="minorEastAsia" w:hAnsi="Times New Roman" w:cs="Times New Roman"/>
          <w:b/>
          <w:bCs/>
          <w:sz w:val="24"/>
          <w:szCs w:val="24"/>
          <w:lang w:val="en-US" w:eastAsia="en-IN" w:bidi="hi-IN"/>
        </w:rPr>
        <w:t>D</w:t>
      </w:r>
      <w:r w:rsidRPr="00FD7D50">
        <w:rPr>
          <w:rFonts w:ascii="Times New Roman" w:eastAsiaTheme="minorEastAsia" w:hAnsi="Times New Roman" w:cs="Times New Roman"/>
          <w:b/>
          <w:bCs/>
          <w:sz w:val="24"/>
          <w:szCs w:val="24"/>
          <w:lang w:val="en-US" w:eastAsia="en-IN" w:bidi="hi-IN"/>
        </w:rPr>
        <w:t>isbursement of Mudra loan during the year 2023</w:t>
      </w:r>
      <w:r w:rsidR="00B37925" w:rsidRPr="00FD7D50">
        <w:rPr>
          <w:rFonts w:ascii="Times New Roman" w:eastAsiaTheme="minorEastAsia" w:hAnsi="Times New Roman" w:cs="Times New Roman"/>
          <w:b/>
          <w:bCs/>
          <w:sz w:val="24"/>
          <w:szCs w:val="24"/>
          <w:lang w:val="en-US" w:eastAsia="en-IN" w:bidi="hi-IN"/>
        </w:rPr>
        <w:t>-24</w:t>
      </w:r>
      <w:r w:rsidRPr="00FD7D50">
        <w:rPr>
          <w:rFonts w:ascii="Times New Roman" w:eastAsiaTheme="minorEastAsia" w:hAnsi="Times New Roman" w:cs="Times New Roman"/>
          <w:b/>
          <w:bCs/>
          <w:sz w:val="24"/>
          <w:szCs w:val="24"/>
          <w:lang w:val="en-US" w:eastAsia="en-IN" w:bidi="hi-IN"/>
        </w:rPr>
        <w:t xml:space="preserve"> &amp; Outstanding as on </w:t>
      </w:r>
      <w:r w:rsidR="00343506" w:rsidRPr="00FD7D50">
        <w:rPr>
          <w:rFonts w:ascii="Times New Roman" w:eastAsiaTheme="minorEastAsia" w:hAnsi="Times New Roman" w:cs="Times New Roman"/>
          <w:b/>
          <w:bCs/>
          <w:sz w:val="24"/>
          <w:szCs w:val="24"/>
          <w:lang w:val="en-US" w:eastAsia="en-IN" w:bidi="hi-IN"/>
        </w:rPr>
        <w:t>31.12.2023</w:t>
      </w:r>
      <w:r w:rsidRPr="00FD7D50">
        <w:rPr>
          <w:rFonts w:ascii="Times New Roman" w:eastAsiaTheme="minorEastAsia" w:hAnsi="Times New Roman" w:cs="Times New Roman"/>
          <w:b/>
          <w:bCs/>
          <w:sz w:val="24"/>
          <w:szCs w:val="24"/>
          <w:lang w:val="en-US" w:eastAsia="en-IN" w:bidi="hi-IN"/>
        </w:rPr>
        <w:t xml:space="preserve"> is as under:</w:t>
      </w:r>
    </w:p>
    <w:p w14:paraId="29969BE9"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val="en-US" w:eastAsia="en-IN" w:bidi="hi-IN"/>
        </w:rPr>
      </w:pPr>
    </w:p>
    <w:p w14:paraId="11E806D3" w14:textId="2484EBCF" w:rsidR="00EE278A" w:rsidRPr="00FD7D50" w:rsidRDefault="008D7AAC"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 xml:space="preserve">                                                                                                                     </w:t>
      </w:r>
      <w:r w:rsidR="00EE278A" w:rsidRPr="00FD7D50">
        <w:rPr>
          <w:rFonts w:ascii="Times New Roman" w:eastAsiaTheme="minorEastAsia" w:hAnsi="Times New Roman" w:cs="Times New Roman"/>
          <w:sz w:val="24"/>
          <w:szCs w:val="24"/>
          <w:lang w:eastAsia="en-IN" w:bidi="hi-IN"/>
        </w:rPr>
        <w:t xml:space="preserve">(Amt. </w:t>
      </w:r>
      <w:r w:rsidR="0022535E" w:rsidRPr="00FD7D50">
        <w:rPr>
          <w:rFonts w:ascii="Times New Roman" w:eastAsiaTheme="minorEastAsia" w:hAnsi="Times New Roman" w:cs="Times New Roman"/>
          <w:sz w:val="24"/>
          <w:szCs w:val="24"/>
          <w:lang w:eastAsia="en-IN" w:bidi="hi-IN"/>
        </w:rPr>
        <w:t xml:space="preserve">Rs. </w:t>
      </w:r>
      <w:r w:rsidR="00EE278A" w:rsidRPr="00FD7D50">
        <w:rPr>
          <w:rFonts w:ascii="Times New Roman" w:eastAsiaTheme="minorEastAsia" w:hAnsi="Times New Roman" w:cs="Times New Roman"/>
          <w:sz w:val="24"/>
          <w:szCs w:val="24"/>
          <w:lang w:eastAsia="en-IN" w:bidi="hi-IN"/>
        </w:rPr>
        <w:t xml:space="preserve">in </w:t>
      </w:r>
      <w:r w:rsidR="00E84C68" w:rsidRPr="00FD7D50">
        <w:rPr>
          <w:rFonts w:ascii="Times New Roman" w:eastAsiaTheme="minorEastAsia" w:hAnsi="Times New Roman" w:cs="Times New Roman"/>
          <w:sz w:val="24"/>
          <w:szCs w:val="24"/>
          <w:lang w:eastAsia="en-IN" w:bidi="hi-IN"/>
        </w:rPr>
        <w:t>crore</w:t>
      </w:r>
      <w:r w:rsidR="0022535E" w:rsidRPr="00FD7D50">
        <w:rPr>
          <w:rFonts w:ascii="Times New Roman" w:eastAsiaTheme="minorEastAsia" w:hAnsi="Times New Roman" w:cs="Times New Roman"/>
          <w:sz w:val="24"/>
          <w:szCs w:val="24"/>
          <w:lang w:eastAsia="en-IN" w:bidi="hi-IN"/>
        </w:rPr>
        <w:t>s</w:t>
      </w:r>
      <w:r w:rsidR="00EE278A" w:rsidRPr="00FD7D50">
        <w:rPr>
          <w:rFonts w:ascii="Times New Roman" w:eastAsiaTheme="minorEastAsia" w:hAnsi="Times New Roman" w:cs="Times New Roman"/>
          <w:sz w:val="24"/>
          <w:szCs w:val="24"/>
          <w:lang w:eastAsia="en-IN" w:bidi="hi-IN"/>
        </w:rPr>
        <w:t>)</w:t>
      </w:r>
    </w:p>
    <w:tbl>
      <w:tblPr>
        <w:tblW w:w="10088" w:type="dxa"/>
        <w:tblLayout w:type="fixed"/>
        <w:tblCellMar>
          <w:left w:w="0" w:type="dxa"/>
          <w:right w:w="0" w:type="dxa"/>
        </w:tblCellMar>
        <w:tblLook w:val="04A0" w:firstRow="1" w:lastRow="0" w:firstColumn="1" w:lastColumn="0" w:noHBand="0" w:noVBand="1"/>
      </w:tblPr>
      <w:tblGrid>
        <w:gridCol w:w="1134"/>
        <w:gridCol w:w="1276"/>
        <w:gridCol w:w="992"/>
        <w:gridCol w:w="1134"/>
        <w:gridCol w:w="1276"/>
        <w:gridCol w:w="1016"/>
        <w:gridCol w:w="1134"/>
        <w:gridCol w:w="992"/>
        <w:gridCol w:w="1134"/>
      </w:tblGrid>
      <w:tr w:rsidR="00CC03A6" w:rsidRPr="00FD7D50" w14:paraId="76BD0349" w14:textId="77777777" w:rsidTr="00E3528B">
        <w:trPr>
          <w:trHeight w:val="600"/>
        </w:trPr>
        <w:tc>
          <w:tcPr>
            <w:tcW w:w="113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D5A91F7"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kern w:val="24"/>
                <w:sz w:val="24"/>
                <w:szCs w:val="24"/>
                <w:lang w:val="en-US" w:eastAsia="en-IN" w:bidi="hi-IN"/>
              </w:rPr>
              <w:t>Type</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69E64E1" w14:textId="27798BCA" w:rsidR="00CC03A6" w:rsidRPr="00FD7D50" w:rsidRDefault="00CC03A6" w:rsidP="00B37925">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kern w:val="24"/>
                <w:sz w:val="24"/>
                <w:szCs w:val="24"/>
                <w:lang w:val="en-US" w:eastAsia="en-IN" w:bidi="hi-IN"/>
              </w:rPr>
              <w:t>Disbursement during FY 2021-22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590F5C3" w14:textId="31890E5A" w:rsidR="00CC03A6" w:rsidRPr="00FD7D50" w:rsidRDefault="00CC03A6" w:rsidP="00B37925">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kern w:val="24"/>
                <w:sz w:val="24"/>
                <w:szCs w:val="24"/>
                <w:lang w:val="en-US" w:eastAsia="en-IN" w:bidi="hi-IN"/>
              </w:rPr>
              <w:t>Disbursement during FY 2022-23</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5311482" w14:textId="044DA394" w:rsidR="00CC03A6" w:rsidRPr="00FD7D50" w:rsidRDefault="00CC03A6" w:rsidP="00B37925">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kern w:val="24"/>
                <w:sz w:val="24"/>
                <w:szCs w:val="24"/>
                <w:lang w:val="en-US" w:eastAsia="en-IN" w:bidi="hi-IN"/>
              </w:rPr>
              <w:t>Disbursement during FY 2023-24</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6EC6A76" w14:textId="3F209E2D" w:rsidR="00CC03A6" w:rsidRPr="00FD7D50" w:rsidRDefault="00CC03A6" w:rsidP="00343506">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kern w:val="24"/>
                <w:sz w:val="24"/>
                <w:szCs w:val="24"/>
                <w:lang w:val="en-US" w:eastAsia="en-IN" w:bidi="hi-IN"/>
              </w:rPr>
              <w:t xml:space="preserve">Outstanding as on </w:t>
            </w:r>
            <w:r w:rsidR="00343506" w:rsidRPr="00FD7D50">
              <w:rPr>
                <w:rFonts w:ascii="Times New Roman" w:eastAsia="Times New Roman" w:hAnsi="Times New Roman" w:cs="Times New Roman"/>
                <w:b/>
                <w:bCs/>
                <w:kern w:val="24"/>
                <w:sz w:val="24"/>
                <w:szCs w:val="24"/>
                <w:lang w:val="en-US" w:eastAsia="en-IN" w:bidi="hi-IN"/>
              </w:rPr>
              <w:t>31.12.2023</w:t>
            </w:r>
          </w:p>
        </w:tc>
      </w:tr>
      <w:tr w:rsidR="00CC03A6" w:rsidRPr="00FD7D50" w14:paraId="01F2348C" w14:textId="77777777" w:rsidTr="00E3528B">
        <w:trPr>
          <w:trHeight w:val="146"/>
        </w:trPr>
        <w:tc>
          <w:tcPr>
            <w:tcW w:w="113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C34003B"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01F9A2E4"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tcPr>
          <w:p w14:paraId="60EAB4EE"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Amt.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2BFFD5"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No.</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E02520A"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Amt.</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A12244C"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5074935"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39048AD"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No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140E732" w14:textId="77777777" w:rsidR="00CC03A6" w:rsidRPr="00FD7D50" w:rsidRDefault="00CC03A6" w:rsidP="00EE278A">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Amount</w:t>
            </w:r>
          </w:p>
        </w:tc>
      </w:tr>
      <w:tr w:rsidR="00B37925" w:rsidRPr="00FD7D50" w14:paraId="4AF5AB67" w14:textId="77777777" w:rsidTr="00E3528B">
        <w:trPr>
          <w:trHeight w:val="257"/>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3D687FF" w14:textId="77777777" w:rsidR="00B37925" w:rsidRPr="00FD7D50" w:rsidRDefault="00B37925" w:rsidP="00B37925">
            <w:pPr>
              <w:spacing w:after="0" w:line="240" w:lineRule="auto"/>
              <w:rPr>
                <w:rFonts w:ascii="Times New Roman" w:eastAsia="Times New Roman" w:hAnsi="Times New Roman" w:cs="Times New Roman"/>
                <w:b/>
                <w:bCs/>
                <w:sz w:val="24"/>
                <w:szCs w:val="24"/>
                <w:lang w:eastAsia="en-IN" w:bidi="hi-IN"/>
              </w:rPr>
            </w:pPr>
            <w:proofErr w:type="spellStart"/>
            <w:r w:rsidRPr="00FD7D50">
              <w:rPr>
                <w:rFonts w:ascii="Times New Roman" w:eastAsia="Calibri" w:hAnsi="Times New Roman" w:cs="Times New Roman"/>
                <w:b/>
                <w:bCs/>
                <w:kern w:val="24"/>
                <w:sz w:val="24"/>
                <w:szCs w:val="24"/>
                <w:lang w:val="en-US" w:eastAsia="en-IN" w:bidi="hi-IN"/>
              </w:rPr>
              <w:t>Shishu</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2C10C4" w14:textId="3910FD19"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1885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8BF27C" w14:textId="5BCA6AB1"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5.77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E28399" w14:textId="19DDBBDE"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2277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8DF4480" w14:textId="6A7CE33A"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5.86</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5393A6" w14:textId="737D7E42"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2234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9544D81" w14:textId="5355CB55"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7.47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22E0DA0" w14:textId="395D0041"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5739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BCDA311" w14:textId="31CE6455"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17.97</w:t>
            </w:r>
          </w:p>
        </w:tc>
      </w:tr>
      <w:tr w:rsidR="00B37925" w:rsidRPr="00FD7D50" w14:paraId="5B3ECB49" w14:textId="77777777" w:rsidTr="00E3528B">
        <w:trPr>
          <w:trHeight w:val="189"/>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4DBD5B5E" w14:textId="77777777" w:rsidR="00B37925" w:rsidRPr="00FD7D50" w:rsidRDefault="00B37925" w:rsidP="00B37925">
            <w:pPr>
              <w:spacing w:after="0" w:line="240" w:lineRule="auto"/>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Kishore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6713E4" w14:textId="7F6BF47E"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1347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72FD80" w14:textId="6B8F9110"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22.08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73F217" w14:textId="54260F05"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3828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1B26FC" w14:textId="531B22AF"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73.24</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6B36817" w14:textId="363CC9A7"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2526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AD0C54" w14:textId="0D764357"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50.42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BEC169" w14:textId="49542D07"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11086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0EE39D" w14:textId="356DCA37"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187.69</w:t>
            </w:r>
          </w:p>
        </w:tc>
      </w:tr>
      <w:tr w:rsidR="00B37925" w:rsidRPr="00FD7D50" w14:paraId="52A826F4" w14:textId="77777777" w:rsidTr="00E3528B">
        <w:trPr>
          <w:trHeight w:val="122"/>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30993C7" w14:textId="77777777" w:rsidR="00B37925" w:rsidRPr="00FD7D50" w:rsidRDefault="00B37925" w:rsidP="00B37925">
            <w:pPr>
              <w:spacing w:after="0" w:line="240" w:lineRule="auto"/>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Tarun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176EE1D" w14:textId="7DBD066C"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772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A99D0E8" w14:textId="57AC67ED"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39.71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F05694" w14:textId="530E74AE"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710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436672D" w14:textId="6C9F20A2" w:rsidR="00B37925" w:rsidRPr="00FD7D50" w:rsidRDefault="00B37925"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kern w:val="24"/>
                <w:sz w:val="24"/>
                <w:szCs w:val="24"/>
                <w:lang w:val="en-US" w:eastAsia="en-IN" w:bidi="hi-IN"/>
              </w:rPr>
              <w:t>54.10</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20E31F" w14:textId="5003C080"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815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B5D176" w14:textId="24DA5F67"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57.80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31745B" w14:textId="04EFA7CD" w:rsidR="00B37925" w:rsidRPr="00FD7D50" w:rsidRDefault="00343506" w:rsidP="00343506">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2860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C49B4C2" w14:textId="4B7AC593" w:rsidR="00B37925" w:rsidRPr="00FD7D50" w:rsidRDefault="00343506" w:rsidP="00B37925">
            <w:pPr>
              <w:spacing w:after="0" w:line="240" w:lineRule="auto"/>
              <w:jc w:val="right"/>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168.50</w:t>
            </w:r>
          </w:p>
        </w:tc>
      </w:tr>
      <w:tr w:rsidR="00B37925" w:rsidRPr="00FD7D50" w14:paraId="184933AC" w14:textId="77777777" w:rsidTr="00E3528B">
        <w:trPr>
          <w:trHeight w:val="174"/>
        </w:trPr>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bottom"/>
            <w:hideMark/>
          </w:tcPr>
          <w:p w14:paraId="17EB4C7D" w14:textId="77777777" w:rsidR="00B37925" w:rsidRPr="00FD7D50" w:rsidRDefault="00B37925" w:rsidP="00B37925">
            <w:pPr>
              <w:spacing w:after="0" w:line="240" w:lineRule="auto"/>
              <w:jc w:val="center"/>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Total</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E215D4" w14:textId="0C1BD155" w:rsidR="00B37925" w:rsidRPr="00FD7D50" w:rsidRDefault="00B37925"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4004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6C2541" w14:textId="223A6261" w:rsidR="00B37925" w:rsidRPr="00FD7D50" w:rsidRDefault="00B37925"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Calibri" w:hAnsi="Times New Roman" w:cs="Times New Roman"/>
                <w:b/>
                <w:bCs/>
                <w:kern w:val="24"/>
                <w:sz w:val="24"/>
                <w:szCs w:val="24"/>
                <w:lang w:val="en-US" w:eastAsia="en-IN" w:bidi="hi-IN"/>
              </w:rPr>
              <w:t>67.57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3DE1424" w14:textId="2FB3D67F" w:rsidR="00B37925" w:rsidRPr="00FD7D50" w:rsidRDefault="00B37925"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6815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B787A4" w14:textId="2138927E" w:rsidR="00B37925" w:rsidRPr="00FD7D50" w:rsidRDefault="00B37925"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133.21</w:t>
            </w:r>
          </w:p>
        </w:tc>
        <w:tc>
          <w:tcPr>
            <w:tcW w:w="10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0DB5AE5" w14:textId="1336FE05" w:rsidR="00B37925" w:rsidRPr="00FD7D50" w:rsidRDefault="00343506"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5575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3AE57F" w14:textId="04D28F5B" w:rsidR="00B37925" w:rsidRPr="00FD7D50" w:rsidRDefault="00343506"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115.70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0831EF7" w14:textId="3CFD47E9" w:rsidR="00B37925" w:rsidRPr="00FD7D50" w:rsidRDefault="00343506"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19865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147BDCC" w14:textId="731DB7F9" w:rsidR="00B37925" w:rsidRPr="00FD7D50" w:rsidRDefault="00343506" w:rsidP="00B37925">
            <w:pPr>
              <w:spacing w:after="0" w:line="240" w:lineRule="auto"/>
              <w:jc w:val="right"/>
              <w:rPr>
                <w:rFonts w:ascii="Times New Roman" w:eastAsia="Times New Roman" w:hAnsi="Times New Roman" w:cs="Times New Roman"/>
                <w:b/>
                <w:bCs/>
                <w:sz w:val="24"/>
                <w:szCs w:val="24"/>
                <w:lang w:eastAsia="en-IN" w:bidi="hi-IN"/>
              </w:rPr>
            </w:pPr>
            <w:r w:rsidRPr="00FD7D50">
              <w:rPr>
                <w:rFonts w:ascii="Times New Roman" w:eastAsia="Times New Roman" w:hAnsi="Times New Roman" w:cs="Times New Roman"/>
                <w:b/>
                <w:bCs/>
                <w:sz w:val="24"/>
                <w:szCs w:val="24"/>
                <w:lang w:eastAsia="en-IN" w:bidi="hi-IN"/>
              </w:rPr>
              <w:t>374.16</w:t>
            </w:r>
          </w:p>
        </w:tc>
      </w:tr>
    </w:tbl>
    <w:p w14:paraId="58E51B5F" w14:textId="7C54EF71"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r>
      <w:r w:rsidRPr="00FD7D50">
        <w:rPr>
          <w:rFonts w:ascii="Times New Roman" w:eastAsiaTheme="minorEastAsia" w:hAnsi="Times New Roman" w:cs="Times New Roman"/>
          <w:sz w:val="24"/>
          <w:szCs w:val="24"/>
          <w:lang w:eastAsia="en-IN" w:bidi="hi-IN"/>
        </w:rPr>
        <w:tab/>
        <w:t>(Details at pages 58 to 61</w:t>
      </w:r>
      <w:r w:rsidR="00775708" w:rsidRPr="00FD7D50">
        <w:rPr>
          <w:rFonts w:ascii="Times New Roman" w:eastAsiaTheme="minorEastAsia" w:hAnsi="Times New Roman" w:cs="Times New Roman"/>
          <w:sz w:val="24"/>
          <w:szCs w:val="24"/>
          <w:lang w:eastAsia="en-IN" w:bidi="hi-IN"/>
        </w:rPr>
        <w:t>)</w:t>
      </w:r>
    </w:p>
    <w:p w14:paraId="25855B27" w14:textId="77777777" w:rsidR="008C0C51" w:rsidRPr="00FD7D50" w:rsidRDefault="008C0C51" w:rsidP="00EE278A">
      <w:pPr>
        <w:spacing w:after="0" w:line="240" w:lineRule="auto"/>
        <w:jc w:val="both"/>
        <w:rPr>
          <w:rFonts w:ascii="Times New Roman" w:eastAsiaTheme="minorEastAsia" w:hAnsi="Times New Roman" w:cs="Times New Roman"/>
          <w:sz w:val="24"/>
          <w:szCs w:val="24"/>
          <w:lang w:eastAsia="en-IN" w:bidi="hi-IN"/>
        </w:rPr>
      </w:pPr>
    </w:p>
    <w:p w14:paraId="0806BC11" w14:textId="411CFF28" w:rsidR="008C0C51" w:rsidRPr="00FD7D50" w:rsidRDefault="008C0C51"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eastAsia="en-IN" w:bidi="hi-IN"/>
        </w:rPr>
        <w:t>The Achievement is against a target of 7710 numbers and Rs.154.20 crores in amount with an achievement of 75.03%.</w:t>
      </w:r>
    </w:p>
    <w:p w14:paraId="2A59BCF3" w14:textId="77777777" w:rsidR="0070635D" w:rsidRPr="00FD7D50" w:rsidRDefault="0070635D" w:rsidP="00EE278A">
      <w:pPr>
        <w:spacing w:after="0" w:line="240" w:lineRule="auto"/>
        <w:rPr>
          <w:rFonts w:ascii="Times New Roman" w:eastAsiaTheme="minorEastAsia" w:hAnsi="Times New Roman" w:cs="Times New Roman"/>
          <w:b/>
          <w:bCs/>
          <w:sz w:val="24"/>
          <w:szCs w:val="24"/>
          <w:u w:val="single"/>
          <w:lang w:val="en-US" w:eastAsia="en-IN" w:bidi="hi-IN"/>
        </w:rPr>
      </w:pPr>
    </w:p>
    <w:p w14:paraId="3655A7E6" w14:textId="77777777" w:rsidR="000041EA" w:rsidRPr="00FD7D50" w:rsidRDefault="000041EA" w:rsidP="000041EA">
      <w:pPr>
        <w:spacing w:after="0" w:line="240" w:lineRule="auto"/>
        <w:jc w:val="both"/>
        <w:rPr>
          <w:rFonts w:ascii="Arial" w:eastAsiaTheme="minorEastAsia" w:hAnsi="Arial" w:cs="Arial"/>
          <w:sz w:val="26"/>
          <w:szCs w:val="26"/>
          <w:lang w:eastAsia="en-IN" w:bidi="hi-IN"/>
        </w:rPr>
      </w:pPr>
      <w:r w:rsidRPr="00FD7D50">
        <w:rPr>
          <w:rFonts w:ascii="Times New Roman" w:eastAsiaTheme="minorEastAsia" w:hAnsi="Times New Roman" w:cs="Times New Roman"/>
          <w:b/>
          <w:bCs/>
          <w:sz w:val="24"/>
          <w:szCs w:val="24"/>
          <w:u w:val="single"/>
          <w:lang w:val="en-US" w:eastAsia="en-IN" w:bidi="hi-IN"/>
        </w:rPr>
        <w:t>(b)</w:t>
      </w:r>
      <w:r w:rsidRPr="00FD7D50">
        <w:rPr>
          <w:rFonts w:ascii="Arial" w:eastAsiaTheme="minorEastAsia" w:hAnsi="Arial" w:cs="Arial"/>
          <w:b/>
          <w:bCs/>
          <w:sz w:val="26"/>
          <w:szCs w:val="26"/>
          <w:u w:val="single"/>
          <w:lang w:val="en-US" w:eastAsia="en-IN" w:bidi="hi-IN"/>
        </w:rPr>
        <w:t xml:space="preserve"> Deen Dayal Upadhyay </w:t>
      </w:r>
      <w:proofErr w:type="spellStart"/>
      <w:r w:rsidRPr="00FD7D50">
        <w:rPr>
          <w:rFonts w:ascii="Arial" w:eastAsiaTheme="minorEastAsia" w:hAnsi="Arial" w:cs="Arial"/>
          <w:b/>
          <w:bCs/>
          <w:sz w:val="26"/>
          <w:szCs w:val="26"/>
          <w:u w:val="single"/>
          <w:lang w:val="en-US" w:eastAsia="en-IN" w:bidi="hi-IN"/>
        </w:rPr>
        <w:t>Swavalamban</w:t>
      </w:r>
      <w:proofErr w:type="spellEnd"/>
      <w:r w:rsidRPr="00FD7D50">
        <w:rPr>
          <w:rFonts w:ascii="Arial" w:eastAsiaTheme="minorEastAsia" w:hAnsi="Arial" w:cs="Arial"/>
          <w:b/>
          <w:bCs/>
          <w:sz w:val="26"/>
          <w:szCs w:val="26"/>
          <w:u w:val="single"/>
          <w:lang w:val="en-US" w:eastAsia="en-IN" w:bidi="hi-IN"/>
        </w:rPr>
        <w:t xml:space="preserve"> Yojna (DDUSY) Performance</w:t>
      </w:r>
    </w:p>
    <w:p w14:paraId="0F17005E" w14:textId="77777777" w:rsidR="000041EA" w:rsidRPr="00FD7D50" w:rsidRDefault="000041EA" w:rsidP="000041EA">
      <w:pPr>
        <w:spacing w:after="0" w:line="240" w:lineRule="auto"/>
        <w:jc w:val="both"/>
        <w:rPr>
          <w:rFonts w:ascii="Arial" w:eastAsiaTheme="minorEastAsia" w:hAnsi="Arial" w:cs="Arial"/>
          <w:b/>
          <w:bCs/>
          <w:sz w:val="20"/>
          <w:szCs w:val="20"/>
          <w:u w:val="single"/>
          <w:lang w:val="en-US" w:eastAsia="en-IN" w:bidi="hi-IN"/>
        </w:rPr>
      </w:pPr>
    </w:p>
    <w:p w14:paraId="0075D983" w14:textId="64EB3539" w:rsidR="000041EA" w:rsidRPr="00FD7D50" w:rsidRDefault="000041EA" w:rsidP="000041EA">
      <w:pPr>
        <w:spacing w:after="0" w:line="240" w:lineRule="auto"/>
        <w:jc w:val="both"/>
        <w:rPr>
          <w:rFonts w:ascii="Arial" w:eastAsiaTheme="minorEastAsia" w:hAnsi="Arial" w:cs="Arial"/>
          <w:b/>
          <w:bCs/>
          <w:sz w:val="20"/>
          <w:szCs w:val="20"/>
          <w:lang w:val="en-US" w:eastAsia="en-IN" w:bidi="hi-IN"/>
        </w:rPr>
      </w:pPr>
      <w:r w:rsidRPr="00FD7D50">
        <w:rPr>
          <w:rFonts w:ascii="Arial" w:eastAsiaTheme="minorEastAsia" w:hAnsi="Arial" w:cs="Arial"/>
          <w:b/>
          <w:bCs/>
          <w:sz w:val="20"/>
          <w:szCs w:val="20"/>
          <w:lang w:val="en-US" w:eastAsia="en-IN" w:bidi="hi-IN"/>
        </w:rPr>
        <w:t xml:space="preserve">DDUSY Report Bank wise as on </w:t>
      </w:r>
      <w:r w:rsidR="00527F17" w:rsidRPr="00FD7D50">
        <w:rPr>
          <w:rFonts w:ascii="Arial" w:eastAsiaTheme="minorEastAsia" w:hAnsi="Arial" w:cs="Arial"/>
          <w:b/>
          <w:bCs/>
          <w:sz w:val="20"/>
          <w:szCs w:val="20"/>
          <w:lang w:val="en-US" w:eastAsia="en-IN" w:bidi="hi-IN"/>
        </w:rPr>
        <w:t>15.02.2024</w:t>
      </w:r>
    </w:p>
    <w:p w14:paraId="44263561" w14:textId="7612D313" w:rsidR="000041EA" w:rsidRPr="00FD7D50" w:rsidRDefault="000041EA" w:rsidP="000041EA">
      <w:pPr>
        <w:spacing w:after="0" w:line="240" w:lineRule="auto"/>
        <w:jc w:val="both"/>
        <w:rPr>
          <w:rFonts w:ascii="Times New Roman" w:eastAsiaTheme="minorEastAsia" w:hAnsi="Times New Roman" w:cs="Times New Roman"/>
          <w:sz w:val="24"/>
          <w:szCs w:val="24"/>
          <w:lang w:eastAsia="en-IN" w:bidi="hi-IN"/>
        </w:rPr>
      </w:pPr>
      <w:r w:rsidRPr="00FD7D50">
        <w:rPr>
          <w:rFonts w:ascii="Arial" w:eastAsiaTheme="minorEastAsia" w:hAnsi="Arial" w:cs="Arial"/>
          <w:bCs/>
          <w:sz w:val="20"/>
          <w:szCs w:val="20"/>
          <w:lang w:eastAsia="en-IN" w:bidi="hi-IN"/>
        </w:rPr>
        <w:t xml:space="preserve">                                                                                                                       </w:t>
      </w:r>
      <w:r w:rsidR="00811099" w:rsidRPr="00FD7D50">
        <w:rPr>
          <w:rFonts w:ascii="Arial" w:eastAsiaTheme="minorEastAsia" w:hAnsi="Arial" w:cs="Arial"/>
          <w:bCs/>
          <w:sz w:val="20"/>
          <w:szCs w:val="20"/>
          <w:lang w:eastAsia="en-IN" w:bidi="hi-IN"/>
        </w:rPr>
        <w:t xml:space="preserve">      </w:t>
      </w:r>
      <w:r w:rsidRPr="00FD7D50">
        <w:rPr>
          <w:rFonts w:ascii="Arial" w:eastAsiaTheme="minorEastAsia" w:hAnsi="Arial" w:cs="Arial"/>
          <w:bCs/>
          <w:sz w:val="20"/>
          <w:szCs w:val="20"/>
          <w:lang w:eastAsia="en-IN" w:bidi="hi-IN"/>
        </w:rPr>
        <w:t xml:space="preserve">    </w:t>
      </w:r>
      <w:r w:rsidR="00811099" w:rsidRPr="00FD7D50">
        <w:rPr>
          <w:rFonts w:ascii="Arial" w:eastAsiaTheme="minorEastAsia" w:hAnsi="Arial" w:cs="Arial"/>
          <w:bCs/>
          <w:sz w:val="20"/>
          <w:szCs w:val="20"/>
          <w:lang w:eastAsia="en-IN" w:bidi="hi-IN"/>
        </w:rPr>
        <w:t xml:space="preserve">   </w:t>
      </w:r>
      <w:r w:rsidR="00811099" w:rsidRPr="00FD7D50">
        <w:rPr>
          <w:rFonts w:ascii="Times New Roman" w:eastAsiaTheme="minorEastAsia" w:hAnsi="Times New Roman" w:cs="Times New Roman"/>
          <w:bCs/>
          <w:sz w:val="24"/>
          <w:szCs w:val="24"/>
          <w:lang w:eastAsia="en-IN" w:bidi="hi-IN"/>
        </w:rPr>
        <w:t xml:space="preserve">  </w:t>
      </w:r>
      <w:r w:rsidRPr="00FD7D50">
        <w:rPr>
          <w:rFonts w:ascii="Times New Roman" w:eastAsiaTheme="minorEastAsia" w:hAnsi="Times New Roman" w:cs="Times New Roman"/>
          <w:bCs/>
          <w:sz w:val="24"/>
          <w:szCs w:val="24"/>
          <w:lang w:eastAsia="en-IN" w:bidi="hi-IN"/>
        </w:rPr>
        <w:t xml:space="preserve"> (</w:t>
      </w:r>
      <w:proofErr w:type="spellStart"/>
      <w:r w:rsidRPr="00FD7D50">
        <w:rPr>
          <w:rFonts w:ascii="Times New Roman" w:eastAsiaTheme="minorEastAsia" w:hAnsi="Times New Roman" w:cs="Times New Roman"/>
          <w:bCs/>
          <w:sz w:val="24"/>
          <w:szCs w:val="24"/>
          <w:lang w:eastAsia="en-IN" w:bidi="hi-IN"/>
        </w:rPr>
        <w:t>Amt.</w:t>
      </w:r>
      <w:r w:rsidR="00811099" w:rsidRPr="00FD7D50">
        <w:rPr>
          <w:rFonts w:ascii="Times New Roman" w:eastAsiaTheme="minorEastAsia" w:hAnsi="Times New Roman" w:cs="Times New Roman"/>
          <w:bCs/>
          <w:sz w:val="24"/>
          <w:szCs w:val="24"/>
          <w:lang w:eastAsia="en-IN" w:bidi="hi-IN"/>
        </w:rPr>
        <w:t>Rs</w:t>
      </w:r>
      <w:proofErr w:type="spellEnd"/>
      <w:r w:rsidR="00811099" w:rsidRPr="00FD7D50">
        <w:rPr>
          <w:rFonts w:ascii="Times New Roman" w:eastAsiaTheme="minorEastAsia" w:hAnsi="Times New Roman" w:cs="Times New Roman"/>
          <w:bCs/>
          <w:sz w:val="24"/>
          <w:szCs w:val="24"/>
          <w:lang w:eastAsia="en-IN" w:bidi="hi-IN"/>
        </w:rPr>
        <w:t>.</w:t>
      </w:r>
      <w:r w:rsidRPr="00FD7D50">
        <w:rPr>
          <w:rFonts w:ascii="Times New Roman" w:eastAsiaTheme="minorEastAsia" w:hAnsi="Times New Roman" w:cs="Times New Roman"/>
          <w:bCs/>
          <w:sz w:val="24"/>
          <w:szCs w:val="24"/>
          <w:lang w:eastAsia="en-IN" w:bidi="hi-IN"/>
        </w:rPr>
        <w:t xml:space="preserve"> in Crores)</w:t>
      </w:r>
    </w:p>
    <w:tbl>
      <w:tblPr>
        <w:tblW w:w="9496" w:type="dxa"/>
        <w:jc w:val="center"/>
        <w:tblCellMar>
          <w:left w:w="0" w:type="dxa"/>
          <w:right w:w="0" w:type="dxa"/>
        </w:tblCellMar>
        <w:tblLook w:val="04A0" w:firstRow="1" w:lastRow="0" w:firstColumn="1" w:lastColumn="0" w:noHBand="0" w:noVBand="1"/>
      </w:tblPr>
      <w:tblGrid>
        <w:gridCol w:w="562"/>
        <w:gridCol w:w="2187"/>
        <w:gridCol w:w="1061"/>
        <w:gridCol w:w="1079"/>
        <w:gridCol w:w="994"/>
        <w:gridCol w:w="1313"/>
        <w:gridCol w:w="989"/>
        <w:gridCol w:w="1311"/>
      </w:tblGrid>
      <w:tr w:rsidR="000041EA" w:rsidRPr="00FD7D50" w14:paraId="4539EC00" w14:textId="77777777" w:rsidTr="00E1539F">
        <w:trPr>
          <w:trHeight w:val="240"/>
          <w:jc w:val="center"/>
        </w:trPr>
        <w:tc>
          <w:tcPr>
            <w:tcW w:w="562"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8DAAC53" w14:textId="77777777" w:rsidR="000041EA" w:rsidRPr="00FD7D50" w:rsidRDefault="000041EA" w:rsidP="001C60CA">
            <w:pPr>
              <w:spacing w:after="0" w:line="240" w:lineRule="atLeast"/>
              <w:jc w:val="center"/>
              <w:rPr>
                <w:rFonts w:ascii="Arial" w:eastAsia="Times New Roman" w:hAnsi="Arial" w:cs="Arial"/>
                <w:sz w:val="20"/>
                <w:szCs w:val="20"/>
                <w:lang w:eastAsia="en-IN" w:bidi="hi-IN"/>
              </w:rPr>
            </w:pPr>
            <w:r w:rsidRPr="00FD7D50">
              <w:rPr>
                <w:rFonts w:ascii="Arial" w:eastAsia="Calibri" w:hAnsi="Arial" w:cs="Arial"/>
                <w:b/>
                <w:bCs/>
                <w:color w:val="000000"/>
                <w:kern w:val="24"/>
                <w:sz w:val="20"/>
                <w:szCs w:val="20"/>
                <w:lang w:val="en-US" w:eastAsia="en-IN" w:bidi="hi-IN"/>
              </w:rPr>
              <w:t>Sl. No.</w:t>
            </w:r>
          </w:p>
        </w:tc>
        <w:tc>
          <w:tcPr>
            <w:tcW w:w="2187"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811A22D" w14:textId="2F5E2954" w:rsidR="000041EA" w:rsidRPr="00FD7D50" w:rsidRDefault="000041EA" w:rsidP="001C60CA">
            <w:pPr>
              <w:spacing w:after="0" w:line="240" w:lineRule="atLeast"/>
              <w:jc w:val="center"/>
              <w:rPr>
                <w:rFonts w:ascii="Arial" w:eastAsia="Times New Roman" w:hAnsi="Arial" w:cs="Arial"/>
                <w:sz w:val="20"/>
                <w:szCs w:val="20"/>
                <w:lang w:eastAsia="en-IN" w:bidi="hi-IN"/>
              </w:rPr>
            </w:pPr>
            <w:r w:rsidRPr="00FD7D50">
              <w:rPr>
                <w:rFonts w:ascii="Arial" w:eastAsia="Calibri" w:hAnsi="Arial" w:cs="Arial"/>
                <w:b/>
                <w:bCs/>
                <w:color w:val="000000"/>
                <w:kern w:val="24"/>
                <w:sz w:val="20"/>
                <w:szCs w:val="20"/>
                <w:lang w:val="en-US" w:eastAsia="en-IN" w:bidi="hi-IN"/>
              </w:rPr>
              <w:t>Bank</w:t>
            </w:r>
            <w:r w:rsidR="00E1539F">
              <w:rPr>
                <w:rFonts w:ascii="Arial" w:eastAsia="Calibri" w:hAnsi="Arial" w:cs="Arial"/>
                <w:b/>
                <w:bCs/>
                <w:color w:val="000000"/>
                <w:kern w:val="24"/>
                <w:sz w:val="20"/>
                <w:szCs w:val="20"/>
                <w:lang w:val="en-US" w:eastAsia="en-IN" w:bidi="hi-IN"/>
              </w:rPr>
              <w:t>s</w:t>
            </w:r>
          </w:p>
        </w:tc>
        <w:tc>
          <w:tcPr>
            <w:tcW w:w="1061"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78770C3" w14:textId="77777777" w:rsidR="000041EA" w:rsidRPr="00FD7D50" w:rsidRDefault="000041EA" w:rsidP="001C60CA">
            <w:pPr>
              <w:spacing w:after="0" w:line="240" w:lineRule="atLeast"/>
              <w:jc w:val="center"/>
              <w:rPr>
                <w:rFonts w:ascii="Arial" w:eastAsia="Times New Roman" w:hAnsi="Arial" w:cs="Arial"/>
                <w:sz w:val="20"/>
                <w:szCs w:val="20"/>
                <w:lang w:eastAsia="en-IN" w:bidi="hi-IN"/>
              </w:rPr>
            </w:pPr>
            <w:r w:rsidRPr="00FD7D50">
              <w:rPr>
                <w:rFonts w:ascii="Arial" w:eastAsia="Calibri" w:hAnsi="Arial" w:cs="Arial"/>
                <w:b/>
                <w:bCs/>
                <w:color w:val="000000"/>
                <w:kern w:val="24"/>
                <w:sz w:val="20"/>
                <w:szCs w:val="20"/>
                <w:lang w:val="en-US" w:eastAsia="en-IN" w:bidi="hi-IN"/>
              </w:rPr>
              <w:t>Sanction No.</w:t>
            </w:r>
          </w:p>
        </w:tc>
        <w:tc>
          <w:tcPr>
            <w:tcW w:w="1079"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1FDCF91" w14:textId="77777777" w:rsidR="000041EA" w:rsidRPr="00FD7D50" w:rsidRDefault="000041EA" w:rsidP="001C60CA">
            <w:pPr>
              <w:spacing w:after="0" w:line="240" w:lineRule="atLeast"/>
              <w:jc w:val="center"/>
              <w:rPr>
                <w:rFonts w:ascii="Arial" w:eastAsia="Times New Roman" w:hAnsi="Arial" w:cs="Arial"/>
                <w:sz w:val="20"/>
                <w:szCs w:val="20"/>
                <w:lang w:eastAsia="en-IN" w:bidi="hi-IN"/>
              </w:rPr>
            </w:pPr>
            <w:r w:rsidRPr="00FD7D50">
              <w:rPr>
                <w:rFonts w:ascii="Arial" w:eastAsia="Calibri" w:hAnsi="Arial" w:cs="Arial"/>
                <w:b/>
                <w:bCs/>
                <w:color w:val="000000"/>
                <w:kern w:val="24"/>
                <w:sz w:val="20"/>
                <w:szCs w:val="20"/>
                <w:lang w:val="en-US" w:eastAsia="en-IN" w:bidi="hi-IN"/>
              </w:rPr>
              <w:t>Sanction Amount</w:t>
            </w:r>
          </w:p>
        </w:tc>
        <w:tc>
          <w:tcPr>
            <w:tcW w:w="994" w:type="dxa"/>
            <w:vMerge w:val="restart"/>
            <w:tcBorders>
              <w:top w:val="single" w:sz="8" w:space="0" w:color="000000"/>
              <w:left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110C8A4" w14:textId="77777777" w:rsidR="000041EA" w:rsidRPr="00FD7D50" w:rsidRDefault="000041EA" w:rsidP="001C60CA">
            <w:pPr>
              <w:spacing w:after="0" w:line="240" w:lineRule="atLeast"/>
              <w:jc w:val="center"/>
              <w:rPr>
                <w:rFonts w:ascii="Arial" w:eastAsia="Times New Roman" w:hAnsi="Arial" w:cs="Arial"/>
                <w:sz w:val="20"/>
                <w:szCs w:val="20"/>
                <w:lang w:eastAsia="en-IN" w:bidi="hi-IN"/>
              </w:rPr>
            </w:pPr>
            <w:r w:rsidRPr="00FD7D50">
              <w:rPr>
                <w:rFonts w:ascii="Arial" w:eastAsia="Calibri" w:hAnsi="Arial" w:cs="Arial"/>
                <w:b/>
                <w:bCs/>
                <w:color w:val="000000"/>
                <w:kern w:val="24"/>
                <w:sz w:val="20"/>
                <w:szCs w:val="20"/>
                <w:lang w:val="en-US" w:eastAsia="en-IN" w:bidi="hi-IN"/>
              </w:rPr>
              <w:t>Subsidy Amount</w:t>
            </w:r>
          </w:p>
        </w:tc>
        <w:tc>
          <w:tcPr>
            <w:tcW w:w="230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EE02AF"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Sanctioned but Subsidy not received</w:t>
            </w:r>
          </w:p>
        </w:tc>
        <w:tc>
          <w:tcPr>
            <w:tcW w:w="1311" w:type="dxa"/>
            <w:vMerge w:val="restart"/>
            <w:tcBorders>
              <w:top w:val="single" w:sz="8" w:space="0" w:color="000000"/>
              <w:left w:val="single" w:sz="8" w:space="0" w:color="000000"/>
              <w:right w:val="single" w:sz="8" w:space="0" w:color="000000"/>
            </w:tcBorders>
            <w:shd w:val="clear" w:color="auto" w:fill="FFFFFF" w:themeFill="background1"/>
            <w:vAlign w:val="center"/>
          </w:tcPr>
          <w:p w14:paraId="04E9DBE1"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Pending</w:t>
            </w:r>
          </w:p>
          <w:p w14:paraId="3E9D6C9D"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No.</w:t>
            </w:r>
          </w:p>
          <w:p w14:paraId="1AA4F439" w14:textId="3439E5E5" w:rsidR="00031DF3" w:rsidRPr="00FD7D50" w:rsidRDefault="00031DF3"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For 2022-23</w:t>
            </w:r>
          </w:p>
        </w:tc>
      </w:tr>
      <w:tr w:rsidR="000041EA" w:rsidRPr="00FD7D50" w14:paraId="056C500F" w14:textId="77777777" w:rsidTr="00E1539F">
        <w:trPr>
          <w:trHeight w:val="240"/>
          <w:jc w:val="center"/>
        </w:trPr>
        <w:tc>
          <w:tcPr>
            <w:tcW w:w="562"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1F85CE"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2187"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5D0675"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061"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9CD6915"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079"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451569"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994" w:type="dxa"/>
            <w:vMerge/>
            <w:tcBorders>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D531B43"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49A311"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No.</w:t>
            </w: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C01B92F"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r w:rsidRPr="00FD7D50">
              <w:rPr>
                <w:rFonts w:ascii="Arial" w:eastAsia="Calibri" w:hAnsi="Arial" w:cs="Arial"/>
                <w:b/>
                <w:bCs/>
                <w:color w:val="000000"/>
                <w:kern w:val="24"/>
                <w:sz w:val="20"/>
                <w:szCs w:val="20"/>
                <w:lang w:val="en-US" w:eastAsia="en-IN" w:bidi="hi-IN"/>
              </w:rPr>
              <w:t>Amount</w:t>
            </w:r>
          </w:p>
        </w:tc>
        <w:tc>
          <w:tcPr>
            <w:tcW w:w="1311" w:type="dxa"/>
            <w:vMerge/>
            <w:tcBorders>
              <w:left w:val="single" w:sz="8" w:space="0" w:color="000000"/>
              <w:bottom w:val="single" w:sz="8" w:space="0" w:color="000000"/>
              <w:right w:val="single" w:sz="8" w:space="0" w:color="000000"/>
            </w:tcBorders>
            <w:shd w:val="clear" w:color="auto" w:fill="FFFFFF" w:themeFill="background1"/>
          </w:tcPr>
          <w:p w14:paraId="192A4380" w14:textId="77777777" w:rsidR="000041EA" w:rsidRPr="00FD7D50" w:rsidRDefault="000041EA" w:rsidP="001C60CA">
            <w:pPr>
              <w:spacing w:after="0" w:line="240" w:lineRule="atLeast"/>
              <w:jc w:val="center"/>
              <w:rPr>
                <w:rFonts w:ascii="Arial" w:eastAsia="Calibri" w:hAnsi="Arial" w:cs="Arial"/>
                <w:b/>
                <w:bCs/>
                <w:color w:val="000000"/>
                <w:kern w:val="24"/>
                <w:sz w:val="20"/>
                <w:szCs w:val="20"/>
                <w:lang w:val="en-US" w:eastAsia="en-IN" w:bidi="hi-IN"/>
              </w:rPr>
            </w:pPr>
          </w:p>
        </w:tc>
      </w:tr>
      <w:tr w:rsidR="000041EA" w:rsidRPr="00FD7D50" w14:paraId="127A992D" w14:textId="77777777" w:rsidTr="00E1539F">
        <w:trPr>
          <w:trHeight w:val="269"/>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747F8A9" w14:textId="77777777" w:rsidR="000041EA" w:rsidRPr="00FD7D50" w:rsidRDefault="000041EA" w:rsidP="001C60CA">
            <w:pPr>
              <w:spacing w:after="0" w:line="269"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1</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F1B417E" w14:textId="77777777" w:rsidR="000041EA" w:rsidRPr="00FD7D50" w:rsidRDefault="000041EA" w:rsidP="001C60CA">
            <w:pPr>
              <w:spacing w:after="0" w:line="269"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Bank of Baroda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AC26F0" w14:textId="258A6E73" w:rsidR="000041EA" w:rsidRPr="00FD7D50" w:rsidRDefault="00247585" w:rsidP="001C60CA">
            <w:pPr>
              <w:spacing w:after="0" w:line="26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9</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5E8674" w14:textId="5614FBD5" w:rsidR="000041EA" w:rsidRPr="00FD7D50" w:rsidRDefault="00247585" w:rsidP="001C60CA">
            <w:pPr>
              <w:spacing w:after="0" w:line="26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1.22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B58CBA3" w14:textId="77777777" w:rsidR="000041EA" w:rsidRPr="00FD7D50" w:rsidRDefault="000041EA" w:rsidP="001C60CA">
            <w:pPr>
              <w:spacing w:after="0" w:line="269"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888E83C" w14:textId="77777777" w:rsidR="000041EA" w:rsidRPr="00FD7D50" w:rsidRDefault="000041EA" w:rsidP="001C60CA">
            <w:pPr>
              <w:spacing w:after="0" w:line="269"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420C3C" w14:textId="77777777" w:rsidR="000041EA" w:rsidRPr="00FD7D50" w:rsidRDefault="000041EA" w:rsidP="001C60CA">
            <w:pPr>
              <w:spacing w:after="0" w:line="269"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DC0363" w14:textId="3C79C9FC" w:rsidR="000041EA" w:rsidRPr="00FD7D50" w:rsidRDefault="005A1B47" w:rsidP="001C60CA">
            <w:pPr>
              <w:spacing w:after="0" w:line="269"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45B50145" w14:textId="77777777" w:rsidTr="00E1539F">
        <w:trPr>
          <w:trHeight w:val="201"/>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4530D45" w14:textId="77777777" w:rsidR="000041EA" w:rsidRPr="00FD7D50" w:rsidRDefault="000041EA" w:rsidP="001C60CA">
            <w:pPr>
              <w:spacing w:after="0" w:line="201"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2</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130D335" w14:textId="77777777" w:rsidR="000041EA" w:rsidRPr="00FD7D50" w:rsidRDefault="000041EA" w:rsidP="001C60CA">
            <w:pPr>
              <w:spacing w:after="0" w:line="201"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Bank of India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34223" w14:textId="609F949D" w:rsidR="000041EA" w:rsidRPr="00FD7D50" w:rsidRDefault="00527F17" w:rsidP="001C60CA">
            <w:pPr>
              <w:spacing w:after="0" w:line="201"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AD2728" w14:textId="7CE06FC7" w:rsidR="000041EA" w:rsidRPr="00FD7D50" w:rsidRDefault="00527F17" w:rsidP="001C60CA">
            <w:pPr>
              <w:spacing w:after="0" w:line="201"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0.95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C42B28" w14:textId="77777777" w:rsidR="000041EA" w:rsidRPr="00FD7D50" w:rsidRDefault="000041EA" w:rsidP="001C60CA">
            <w:pPr>
              <w:spacing w:after="0" w:line="201"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B88083" w14:textId="77777777" w:rsidR="000041EA" w:rsidRPr="00FD7D50" w:rsidRDefault="000041EA" w:rsidP="001C60CA">
            <w:pPr>
              <w:spacing w:after="0" w:line="201"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26F967" w14:textId="77777777" w:rsidR="000041EA" w:rsidRPr="00FD7D50" w:rsidRDefault="000041EA" w:rsidP="001C60CA">
            <w:pPr>
              <w:spacing w:after="0" w:line="201"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3AE020" w14:textId="7C47C7B2" w:rsidR="000041EA" w:rsidRPr="00FD7D50" w:rsidRDefault="00031DF3" w:rsidP="001C60CA">
            <w:pPr>
              <w:spacing w:after="0" w:line="201"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273C7E9F" w14:textId="77777777" w:rsidTr="00E1539F">
        <w:trPr>
          <w:trHeight w:val="134"/>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BFE7F25" w14:textId="77777777" w:rsidR="000041EA" w:rsidRPr="00FD7D50" w:rsidRDefault="000041EA" w:rsidP="001C60CA">
            <w:pPr>
              <w:spacing w:after="0" w:line="134"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3</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D60886D" w14:textId="77777777" w:rsidR="000041EA" w:rsidRPr="00FD7D50" w:rsidRDefault="000041EA" w:rsidP="001C60CA">
            <w:pPr>
              <w:spacing w:after="0" w:line="134"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 xml:space="preserve">Bank of </w:t>
            </w:r>
            <w:proofErr w:type="spellStart"/>
            <w:r w:rsidRPr="00FD7D50">
              <w:rPr>
                <w:rFonts w:ascii="Arial" w:eastAsia="Calibri" w:hAnsi="Arial" w:cs="Arial"/>
                <w:color w:val="000000"/>
                <w:kern w:val="24"/>
                <w:sz w:val="20"/>
                <w:szCs w:val="20"/>
                <w:lang w:val="en-US" w:eastAsia="en-IN" w:bidi="hi-IN"/>
              </w:rPr>
              <w:t>Maharastra</w:t>
            </w:r>
            <w:proofErr w:type="spellEnd"/>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B5EC391" w14:textId="77777777" w:rsidR="000041EA" w:rsidRPr="00FD7D50" w:rsidRDefault="000041EA" w:rsidP="001C60CA">
            <w:pPr>
              <w:spacing w:after="0" w:line="134"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2</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D81892F" w14:textId="4DBCAAAB" w:rsidR="000041EA" w:rsidRPr="00FD7D50" w:rsidRDefault="000041EA" w:rsidP="001C60CA">
            <w:pPr>
              <w:spacing w:after="0" w:line="134"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0.19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D78C57C" w14:textId="77777777" w:rsidR="000041EA" w:rsidRPr="00FD7D50" w:rsidRDefault="000041EA" w:rsidP="001C60CA">
            <w:pPr>
              <w:spacing w:after="0" w:line="134"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D3D182A" w14:textId="77777777" w:rsidR="000041EA" w:rsidRPr="00FD7D50" w:rsidRDefault="000041EA" w:rsidP="001C60CA">
            <w:pPr>
              <w:spacing w:after="0" w:line="134"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D4CF50" w14:textId="77777777" w:rsidR="000041EA" w:rsidRPr="00FD7D50" w:rsidRDefault="000041EA" w:rsidP="001C60CA">
            <w:pPr>
              <w:spacing w:after="0" w:line="134"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E21F18C" w14:textId="167CD74B" w:rsidR="000041EA" w:rsidRPr="00FD7D50" w:rsidRDefault="000041EA" w:rsidP="001C60CA">
            <w:pPr>
              <w:spacing w:after="0" w:line="134" w:lineRule="atLeast"/>
              <w:jc w:val="center"/>
              <w:rPr>
                <w:rFonts w:ascii="Arial" w:eastAsia="Calibri" w:hAnsi="Arial" w:cs="Arial"/>
                <w:color w:val="000000"/>
                <w:kern w:val="24"/>
                <w:sz w:val="20"/>
                <w:szCs w:val="20"/>
                <w:lang w:val="en-US" w:eastAsia="en-IN" w:bidi="hi-IN"/>
              </w:rPr>
            </w:pPr>
          </w:p>
        </w:tc>
      </w:tr>
      <w:tr w:rsidR="000041EA" w:rsidRPr="00FD7D50" w14:paraId="2E548663" w14:textId="77777777" w:rsidTr="00E1539F">
        <w:trPr>
          <w:trHeight w:val="186"/>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6D26FDA" w14:textId="77777777" w:rsidR="000041EA" w:rsidRPr="00FD7D50" w:rsidRDefault="000041EA" w:rsidP="001C60CA">
            <w:pPr>
              <w:spacing w:after="0" w:line="186"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4</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219F315" w14:textId="77777777" w:rsidR="000041EA" w:rsidRPr="00FD7D50" w:rsidRDefault="000041EA" w:rsidP="001C60CA">
            <w:pPr>
              <w:spacing w:after="0" w:line="186"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Canara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8F5442" w14:textId="615DE967" w:rsidR="000041EA" w:rsidRPr="00FD7D50" w:rsidRDefault="00247585" w:rsidP="00527F17">
            <w:pPr>
              <w:spacing w:after="0" w:line="186"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2</w:t>
            </w:r>
            <w:r w:rsidR="00527F17" w:rsidRPr="00FD7D50">
              <w:rPr>
                <w:rFonts w:ascii="Arial" w:eastAsia="Times New Roman" w:hAnsi="Arial" w:cs="Arial"/>
                <w:sz w:val="20"/>
                <w:szCs w:val="20"/>
                <w:lang w:eastAsia="en-IN" w:bidi="hi-IN"/>
              </w:rPr>
              <w:t>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A02378" w14:textId="46ABC993" w:rsidR="000041EA" w:rsidRPr="00FD7D50" w:rsidRDefault="00527F17" w:rsidP="001C60CA">
            <w:pPr>
              <w:spacing w:after="0" w:line="186"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3.14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7D94FA" w14:textId="77777777" w:rsidR="000041EA" w:rsidRPr="00FD7D50" w:rsidRDefault="000041EA" w:rsidP="001C60CA">
            <w:pPr>
              <w:spacing w:after="0" w:line="186"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C90141" w14:textId="77777777" w:rsidR="000041EA" w:rsidRPr="00FD7D50" w:rsidRDefault="000041EA" w:rsidP="001C60CA">
            <w:pPr>
              <w:spacing w:after="0" w:line="186"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41EA8F" w14:textId="77777777" w:rsidR="000041EA" w:rsidRPr="00FD7D50" w:rsidRDefault="000041EA" w:rsidP="001C60CA">
            <w:pPr>
              <w:spacing w:after="0" w:line="186"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D068E2" w14:textId="5B4967B7" w:rsidR="000041EA" w:rsidRPr="00FD7D50" w:rsidRDefault="005A1B47" w:rsidP="001C60CA">
            <w:pPr>
              <w:spacing w:after="0" w:line="186"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1D5E5665" w14:textId="77777777" w:rsidTr="00E1539F">
        <w:trPr>
          <w:trHeight w:val="239"/>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BB44719" w14:textId="77777777" w:rsidR="000041EA" w:rsidRPr="00FD7D50" w:rsidRDefault="000041EA" w:rsidP="001C60CA">
            <w:pPr>
              <w:spacing w:after="0" w:line="239"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5</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E1880B1" w14:textId="77777777" w:rsidR="000041EA" w:rsidRPr="00FD7D50" w:rsidRDefault="000041EA" w:rsidP="001C60CA">
            <w:pPr>
              <w:spacing w:after="0" w:line="239"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Central Bank of India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0DF4D3" w14:textId="63CCA167" w:rsidR="000041EA" w:rsidRPr="00FD7D50" w:rsidRDefault="00247585" w:rsidP="001C60CA">
            <w:pPr>
              <w:spacing w:after="0" w:line="23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24</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75F30E" w14:textId="1203A3CE" w:rsidR="000041EA" w:rsidRPr="00FD7D50" w:rsidRDefault="00247585" w:rsidP="001C60CA">
            <w:pPr>
              <w:spacing w:after="0" w:line="23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3.01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FA46F7" w14:textId="77777777" w:rsidR="000041EA" w:rsidRPr="00FD7D50" w:rsidRDefault="000041EA" w:rsidP="001C60CA">
            <w:pPr>
              <w:spacing w:after="0" w:line="239"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813444" w14:textId="77777777" w:rsidR="000041EA" w:rsidRPr="00FD7D50" w:rsidRDefault="000041EA" w:rsidP="001C60CA">
            <w:pPr>
              <w:spacing w:after="0" w:line="239"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9BEF9EF" w14:textId="77777777" w:rsidR="000041EA" w:rsidRPr="00FD7D50" w:rsidRDefault="000041EA" w:rsidP="001C60CA">
            <w:pPr>
              <w:spacing w:after="0" w:line="239"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870882" w14:textId="6874053D" w:rsidR="000041EA" w:rsidRPr="00FD7D50" w:rsidRDefault="00031DF3" w:rsidP="001C60CA">
            <w:pPr>
              <w:spacing w:after="0" w:line="239"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3</w:t>
            </w:r>
          </w:p>
        </w:tc>
      </w:tr>
      <w:tr w:rsidR="000041EA" w:rsidRPr="00FD7D50" w14:paraId="6E7736BC" w14:textId="77777777" w:rsidTr="00E1539F">
        <w:trPr>
          <w:trHeight w:val="171"/>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7251B36" w14:textId="77777777" w:rsidR="000041EA" w:rsidRPr="00FD7D50" w:rsidRDefault="000041EA" w:rsidP="001C60CA">
            <w:pPr>
              <w:spacing w:after="0" w:line="171"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6</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7591BB22" w14:textId="77777777" w:rsidR="000041EA" w:rsidRPr="00FD7D50" w:rsidRDefault="000041EA" w:rsidP="001C60CA">
            <w:pPr>
              <w:spacing w:after="0" w:line="171"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Indian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2C5035B" w14:textId="1A64AAFA" w:rsidR="000041EA" w:rsidRPr="00FD7D50" w:rsidRDefault="00815D36" w:rsidP="001C60CA">
            <w:pPr>
              <w:spacing w:after="0" w:line="171"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9</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1EAB94" w14:textId="0A3281E8" w:rsidR="000041EA" w:rsidRPr="00FD7D50" w:rsidRDefault="00815D36" w:rsidP="001C60CA">
            <w:pPr>
              <w:spacing w:after="0" w:line="171"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1.23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2A90770" w14:textId="77777777" w:rsidR="000041EA" w:rsidRPr="00FD7D50" w:rsidRDefault="000041EA" w:rsidP="001C60CA">
            <w:pPr>
              <w:spacing w:after="0" w:line="171"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8F0FC8" w14:textId="77777777" w:rsidR="000041EA" w:rsidRPr="00FD7D50" w:rsidRDefault="000041EA" w:rsidP="001C60CA">
            <w:pPr>
              <w:spacing w:after="0" w:line="171"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5D390F" w14:textId="77777777" w:rsidR="000041EA" w:rsidRPr="00FD7D50" w:rsidRDefault="000041EA" w:rsidP="001C60CA">
            <w:pPr>
              <w:spacing w:after="0" w:line="171"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362C047" w14:textId="1BF15FE4" w:rsidR="000041EA" w:rsidRPr="00FD7D50" w:rsidRDefault="00031DF3" w:rsidP="001C60CA">
            <w:pPr>
              <w:spacing w:after="0" w:line="171"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0DE88B3F" w14:textId="77777777" w:rsidTr="00E1539F">
        <w:trPr>
          <w:trHeight w:val="156"/>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E7BCD6B" w14:textId="135F4FBB" w:rsidR="000041EA" w:rsidRPr="00FD7D50" w:rsidRDefault="00CD1466" w:rsidP="001C60CA">
            <w:pPr>
              <w:spacing w:after="0" w:line="156"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7</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847D48" w14:textId="77777777" w:rsidR="000041EA" w:rsidRPr="00FD7D50" w:rsidRDefault="000041EA" w:rsidP="001C60CA">
            <w:pPr>
              <w:spacing w:after="0" w:line="224"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IDBI</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BC6ECED" w14:textId="77777777" w:rsidR="000041EA" w:rsidRPr="00FD7D50" w:rsidRDefault="000041EA" w:rsidP="001C60CA">
            <w:pPr>
              <w:spacing w:after="0" w:line="156"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2</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7C1BA8" w14:textId="77777777" w:rsidR="000041EA" w:rsidRPr="00FD7D50" w:rsidRDefault="000041EA" w:rsidP="001C60CA">
            <w:pPr>
              <w:spacing w:after="0" w:line="156"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3DFAE3" w14:textId="77777777" w:rsidR="000041EA" w:rsidRPr="00FD7D50" w:rsidRDefault="000041EA" w:rsidP="001C60CA">
            <w:pPr>
              <w:spacing w:after="0" w:line="156"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9CE9DDF" w14:textId="77777777" w:rsidR="000041EA" w:rsidRPr="00FD7D50" w:rsidRDefault="000041EA" w:rsidP="001C60CA">
            <w:pPr>
              <w:spacing w:after="0" w:line="156"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8B51D3" w14:textId="77777777" w:rsidR="000041EA" w:rsidRPr="00FD7D50" w:rsidRDefault="000041EA" w:rsidP="001C60CA">
            <w:pPr>
              <w:spacing w:after="0" w:line="156"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CECF02" w14:textId="77777777" w:rsidR="000041EA" w:rsidRPr="00FD7D50" w:rsidRDefault="000041EA" w:rsidP="001C60CA">
            <w:pPr>
              <w:spacing w:after="0" w:line="156" w:lineRule="atLeast"/>
              <w:jc w:val="center"/>
              <w:rPr>
                <w:rFonts w:ascii="Arial" w:eastAsia="Calibri" w:hAnsi="Arial" w:cs="Arial"/>
                <w:color w:val="000000"/>
                <w:kern w:val="24"/>
                <w:sz w:val="20"/>
                <w:szCs w:val="20"/>
                <w:lang w:val="en-US" w:eastAsia="en-IN" w:bidi="hi-IN"/>
              </w:rPr>
            </w:pPr>
          </w:p>
        </w:tc>
      </w:tr>
      <w:tr w:rsidR="000041EA" w:rsidRPr="00FD7D50" w14:paraId="4BB38345" w14:textId="77777777" w:rsidTr="00E1539F">
        <w:trPr>
          <w:trHeight w:val="209"/>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D32ABC2" w14:textId="09044421" w:rsidR="000041EA" w:rsidRPr="00FD7D50" w:rsidRDefault="00CD1466" w:rsidP="001C60CA">
            <w:pPr>
              <w:spacing w:after="0" w:line="209"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8</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F3E9FA" w14:textId="77777777" w:rsidR="000041EA" w:rsidRPr="00FD7D50" w:rsidRDefault="000041EA" w:rsidP="001C60CA">
            <w:pPr>
              <w:spacing w:after="0" w:line="156"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Indian Overseas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763CDA6" w14:textId="77777777" w:rsidR="000041EA" w:rsidRPr="00FD7D50" w:rsidRDefault="000041EA" w:rsidP="001C60CA">
            <w:pPr>
              <w:spacing w:after="0" w:line="20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3</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AD52B21" w14:textId="77777777" w:rsidR="000041EA" w:rsidRPr="00FD7D50" w:rsidRDefault="000041EA" w:rsidP="001C60CA">
            <w:pPr>
              <w:spacing w:after="0" w:line="209"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0.23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E451F4" w14:textId="77777777" w:rsidR="000041EA" w:rsidRPr="00FD7D50" w:rsidRDefault="000041EA" w:rsidP="001C60CA">
            <w:pPr>
              <w:spacing w:after="0" w:line="209"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C3A0" w14:textId="77777777" w:rsidR="000041EA" w:rsidRPr="00FD7D50" w:rsidRDefault="000041EA" w:rsidP="001C60CA">
            <w:pPr>
              <w:spacing w:after="0" w:line="209"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E59DA1" w14:textId="77777777" w:rsidR="000041EA" w:rsidRPr="00FD7D50" w:rsidRDefault="000041EA" w:rsidP="001C60CA">
            <w:pPr>
              <w:spacing w:after="0" w:line="209"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DCEE6D" w14:textId="77777777" w:rsidR="000041EA" w:rsidRPr="00FD7D50" w:rsidRDefault="000041EA" w:rsidP="001C60CA">
            <w:pPr>
              <w:spacing w:after="0" w:line="209" w:lineRule="atLeast"/>
              <w:jc w:val="center"/>
              <w:rPr>
                <w:rFonts w:ascii="Arial" w:eastAsia="Calibri" w:hAnsi="Arial" w:cs="Arial"/>
                <w:color w:val="000000"/>
                <w:kern w:val="24"/>
                <w:sz w:val="20"/>
                <w:szCs w:val="20"/>
                <w:lang w:val="en-US" w:eastAsia="en-IN" w:bidi="hi-IN"/>
              </w:rPr>
            </w:pPr>
          </w:p>
        </w:tc>
      </w:tr>
      <w:tr w:rsidR="000041EA" w:rsidRPr="00FD7D50" w14:paraId="0F5C63A8" w14:textId="77777777" w:rsidTr="00E1539F">
        <w:trPr>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0BFC655" w14:textId="07142A94" w:rsidR="000041EA" w:rsidRPr="00FD7D50" w:rsidRDefault="00CD1466" w:rsidP="001C60CA">
            <w:pPr>
              <w:spacing w:after="0" w:line="276" w:lineRule="auto"/>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9</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2883AC" w14:textId="77777777" w:rsidR="000041EA" w:rsidRPr="00FD7D50" w:rsidRDefault="000041EA" w:rsidP="001C60CA">
            <w:pPr>
              <w:spacing w:after="0" w:line="209"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Punjab National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501A53" w14:textId="13DEE6A8" w:rsidR="000041EA" w:rsidRPr="00FD7D50" w:rsidRDefault="00815D36" w:rsidP="001C60CA">
            <w:pPr>
              <w:spacing w:after="0" w:line="276" w:lineRule="auto"/>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6</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D0ECEDF" w14:textId="5EBB73A6" w:rsidR="000041EA" w:rsidRPr="00FD7D50" w:rsidRDefault="00815D36" w:rsidP="001C60CA">
            <w:pPr>
              <w:spacing w:after="0" w:line="276" w:lineRule="auto"/>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0.50</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C23305B" w14:textId="77777777" w:rsidR="000041EA" w:rsidRPr="00FD7D50" w:rsidRDefault="000041EA" w:rsidP="001C60CA">
            <w:pPr>
              <w:spacing w:after="0" w:line="276" w:lineRule="auto"/>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D02E9BF" w14:textId="77777777" w:rsidR="000041EA" w:rsidRPr="00FD7D50" w:rsidRDefault="000041EA" w:rsidP="001C60CA">
            <w:pPr>
              <w:spacing w:after="0" w:line="276" w:lineRule="auto"/>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CE4AA8" w14:textId="77777777" w:rsidR="000041EA" w:rsidRPr="00FD7D50" w:rsidRDefault="000041EA" w:rsidP="001C60CA">
            <w:pPr>
              <w:spacing w:after="0" w:line="276" w:lineRule="auto"/>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C12FC0D" w14:textId="74CDDE19" w:rsidR="000041EA" w:rsidRPr="00FD7D50" w:rsidRDefault="00031DF3" w:rsidP="001C60CA">
            <w:pPr>
              <w:spacing w:after="0" w:line="276" w:lineRule="auto"/>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2701AE4E" w14:textId="77777777" w:rsidTr="00E1539F">
        <w:trPr>
          <w:trHeight w:val="194"/>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667CAD8" w14:textId="69A8EE18" w:rsidR="000041EA" w:rsidRPr="00FD7D50" w:rsidRDefault="00CD1466" w:rsidP="001C60CA">
            <w:pPr>
              <w:spacing w:after="0" w:line="194" w:lineRule="atLeast"/>
              <w:jc w:val="center"/>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10</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6DD9DC1" w14:textId="77777777" w:rsidR="000041EA" w:rsidRPr="00FD7D50" w:rsidRDefault="000041EA" w:rsidP="001C60CA">
            <w:pPr>
              <w:spacing w:after="0" w:line="276" w:lineRule="auto"/>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Punjab &amp; Sind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EF9D46B" w14:textId="0DE7A9E0" w:rsidR="000041EA" w:rsidRPr="00FD7D50" w:rsidRDefault="000041EA" w:rsidP="001C60CA">
            <w:pPr>
              <w:spacing w:after="0" w:line="194"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4</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570EE0" w14:textId="101F2293" w:rsidR="000041EA" w:rsidRPr="00FD7D50" w:rsidRDefault="000041EA" w:rsidP="001C60CA">
            <w:pPr>
              <w:spacing w:after="0" w:line="194" w:lineRule="atLeast"/>
              <w:jc w:val="center"/>
              <w:rPr>
                <w:rFonts w:ascii="Arial" w:eastAsia="Times New Roman" w:hAnsi="Arial" w:cs="Arial"/>
                <w:sz w:val="20"/>
                <w:szCs w:val="20"/>
                <w:lang w:eastAsia="en-IN" w:bidi="hi-IN"/>
              </w:rPr>
            </w:pPr>
            <w:r w:rsidRPr="00FD7D50">
              <w:rPr>
                <w:rFonts w:ascii="Arial" w:eastAsia="Times New Roman" w:hAnsi="Arial" w:cs="Arial"/>
                <w:sz w:val="20"/>
                <w:szCs w:val="20"/>
                <w:lang w:eastAsia="en-IN" w:bidi="hi-IN"/>
              </w:rPr>
              <w:t>0.42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E2608D" w14:textId="77777777" w:rsidR="000041EA" w:rsidRPr="00FD7D50" w:rsidRDefault="000041EA" w:rsidP="001C60CA">
            <w:pPr>
              <w:spacing w:after="0" w:line="194" w:lineRule="atLeast"/>
              <w:jc w:val="center"/>
              <w:rPr>
                <w:rFonts w:ascii="Arial" w:eastAsia="Times New Roman" w:hAnsi="Arial" w:cs="Arial"/>
                <w:sz w:val="20"/>
                <w:szCs w:val="20"/>
                <w:lang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E9EA50B"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2E4F3A"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A22F69"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r>
      <w:tr w:rsidR="000041EA" w:rsidRPr="00FD7D50" w14:paraId="440D2D7A" w14:textId="77777777" w:rsidTr="00E1539F">
        <w:trPr>
          <w:trHeight w:val="194"/>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688B40A" w14:textId="224931A3" w:rsidR="000041EA" w:rsidRPr="00FD7D50"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11</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6FA4F8" w14:textId="77777777" w:rsidR="000041EA" w:rsidRPr="00FD7D50" w:rsidRDefault="000041EA" w:rsidP="001C60CA">
            <w:pPr>
              <w:spacing w:after="0" w:line="194" w:lineRule="atLeast"/>
              <w:jc w:val="both"/>
              <w:rPr>
                <w:rFonts w:ascii="Arial" w:eastAsia="Times New Roman" w:hAnsi="Arial" w:cs="Arial"/>
                <w:sz w:val="20"/>
                <w:szCs w:val="20"/>
                <w:lang w:eastAsia="en-IN" w:bidi="hi-IN"/>
              </w:rPr>
            </w:pPr>
            <w:r w:rsidRPr="00FD7D50">
              <w:rPr>
                <w:rFonts w:ascii="Arial" w:eastAsia="Calibri" w:hAnsi="Arial" w:cs="Arial"/>
                <w:color w:val="000000"/>
                <w:kern w:val="24"/>
                <w:sz w:val="20"/>
                <w:szCs w:val="20"/>
                <w:lang w:val="en-US" w:eastAsia="en-IN" w:bidi="hi-IN"/>
              </w:rPr>
              <w:t>State Bank of India</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718A6EB" w14:textId="2BA41855" w:rsidR="000041EA" w:rsidRPr="00FD7D50" w:rsidRDefault="00527F17"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676</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7C863A2" w14:textId="1F4E8BE4" w:rsidR="000041EA" w:rsidRPr="00FD7D50" w:rsidRDefault="00527F17"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74.58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A304A9"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1F693D3" w14:textId="0A0BE162"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B91C39E" w14:textId="21277601"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0A668E" w14:textId="129798EE" w:rsidR="000041EA" w:rsidRPr="00FD7D50" w:rsidRDefault="00031DF3"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3</w:t>
            </w:r>
          </w:p>
        </w:tc>
      </w:tr>
      <w:tr w:rsidR="000041EA" w:rsidRPr="00FD7D50" w14:paraId="78D37089" w14:textId="77777777" w:rsidTr="00E1539F">
        <w:trPr>
          <w:trHeight w:val="194"/>
          <w:jc w:val="center"/>
        </w:trPr>
        <w:tc>
          <w:tcPr>
            <w:tcW w:w="5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967DA2" w14:textId="0235C0DE" w:rsidR="000041EA" w:rsidRPr="00FD7D50"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12</w:t>
            </w:r>
          </w:p>
        </w:tc>
        <w:tc>
          <w:tcPr>
            <w:tcW w:w="21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05E814C" w14:textId="77777777" w:rsidR="000041EA" w:rsidRPr="00FD7D50" w:rsidRDefault="000041EA" w:rsidP="001C60CA">
            <w:pPr>
              <w:spacing w:after="0" w:line="194" w:lineRule="atLeast"/>
              <w:jc w:val="both"/>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APRB</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932B75" w14:textId="38711315" w:rsidR="000041EA" w:rsidRPr="00FD7D50" w:rsidRDefault="00247585" w:rsidP="00527F17">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w:t>
            </w:r>
            <w:r w:rsidR="00527F17" w:rsidRPr="00FD7D50">
              <w:rPr>
                <w:rFonts w:ascii="Arial" w:eastAsia="Calibri" w:hAnsi="Arial" w:cs="Arial"/>
                <w:color w:val="000000"/>
                <w:kern w:val="24"/>
                <w:sz w:val="20"/>
                <w:szCs w:val="20"/>
                <w:lang w:val="en-US" w:eastAsia="en-IN" w:bidi="hi-IN"/>
              </w:rPr>
              <w:t>6</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CF70218" w14:textId="5BCF80A4" w:rsidR="000041EA" w:rsidRPr="00FD7D50" w:rsidRDefault="00527F17"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1.79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B181D5A"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72AB5E1"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C90245A"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CF393C" w14:textId="7FC4F543" w:rsidR="000041EA" w:rsidRPr="00FD7D50" w:rsidRDefault="00031DF3"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w:t>
            </w:r>
          </w:p>
        </w:tc>
      </w:tr>
      <w:tr w:rsidR="000041EA" w:rsidRPr="00FD7D50" w14:paraId="6E0F74B8" w14:textId="77777777" w:rsidTr="00E1539F">
        <w:trPr>
          <w:trHeight w:val="194"/>
          <w:jc w:val="center"/>
        </w:trPr>
        <w:tc>
          <w:tcPr>
            <w:tcW w:w="56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62912B62" w14:textId="78B6733A" w:rsidR="000041EA" w:rsidRPr="00FD7D50" w:rsidRDefault="00CD1466"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13</w:t>
            </w:r>
          </w:p>
        </w:tc>
        <w:tc>
          <w:tcPr>
            <w:tcW w:w="2187" w:type="dxa"/>
            <w:tcBorders>
              <w:top w:val="single" w:sz="8" w:space="0" w:color="000000"/>
              <w:left w:val="single" w:sz="4" w:space="0" w:color="auto"/>
              <w:bottom w:val="single" w:sz="8" w:space="0" w:color="000000"/>
              <w:right w:val="single" w:sz="8" w:space="0" w:color="000000"/>
            </w:tcBorders>
            <w:shd w:val="clear" w:color="auto" w:fill="FFFFFF" w:themeFill="background1"/>
            <w:tcMar>
              <w:top w:w="13" w:type="dxa"/>
              <w:left w:w="108" w:type="dxa"/>
              <w:bottom w:w="0" w:type="dxa"/>
              <w:right w:w="108" w:type="dxa"/>
            </w:tcMar>
          </w:tcPr>
          <w:p w14:paraId="763A32ED" w14:textId="77777777" w:rsidR="000041EA" w:rsidRPr="00FD7D50" w:rsidRDefault="000041EA" w:rsidP="001C60CA">
            <w:pPr>
              <w:spacing w:after="0" w:line="194" w:lineRule="atLeast"/>
              <w:jc w:val="both"/>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Axis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C0B69E"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1</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2AA370"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0.02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3CCE9F1"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376564"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33998ED" w14:textId="77777777" w:rsidR="000041EA" w:rsidRPr="00FD7D50" w:rsidRDefault="000041EA" w:rsidP="001C60CA">
            <w:pPr>
              <w:spacing w:after="0" w:line="194" w:lineRule="atLeast"/>
              <w:jc w:val="center"/>
              <w:rPr>
                <w:rFonts w:ascii="Arial" w:eastAsia="Calibri" w:hAnsi="Arial" w:cs="Arial"/>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AC8FA4" w14:textId="2384E810" w:rsidR="000041EA" w:rsidRPr="00FD7D50" w:rsidRDefault="00F973F2" w:rsidP="001C60CA">
            <w:pPr>
              <w:spacing w:after="0" w:line="194" w:lineRule="atLeast"/>
              <w:jc w:val="center"/>
              <w:rPr>
                <w:rFonts w:ascii="Arial" w:eastAsia="Calibri" w:hAnsi="Arial" w:cs="Arial"/>
                <w:color w:val="000000"/>
                <w:kern w:val="24"/>
                <w:sz w:val="20"/>
                <w:szCs w:val="20"/>
                <w:lang w:val="en-US" w:eastAsia="en-IN" w:bidi="hi-IN"/>
              </w:rPr>
            </w:pPr>
            <w:r w:rsidRPr="00FD7D50">
              <w:rPr>
                <w:rFonts w:ascii="Arial" w:eastAsia="Calibri" w:hAnsi="Arial" w:cs="Arial"/>
                <w:color w:val="000000"/>
                <w:kern w:val="24"/>
                <w:sz w:val="20"/>
                <w:szCs w:val="20"/>
                <w:lang w:val="en-US" w:eastAsia="en-IN" w:bidi="hi-IN"/>
              </w:rPr>
              <w:t>4</w:t>
            </w:r>
          </w:p>
        </w:tc>
      </w:tr>
      <w:tr w:rsidR="00504471" w:rsidRPr="00FD7D50" w14:paraId="61FC0349" w14:textId="77777777" w:rsidTr="00E1539F">
        <w:trPr>
          <w:trHeight w:val="194"/>
          <w:jc w:val="center"/>
        </w:trPr>
        <w:tc>
          <w:tcPr>
            <w:tcW w:w="562" w:type="dxa"/>
            <w:tcBorders>
              <w:top w:val="single" w:sz="8" w:space="0" w:color="000000"/>
              <w:left w:val="single" w:sz="8" w:space="0" w:color="000000"/>
              <w:bottom w:val="single" w:sz="8" w:space="0" w:color="000000"/>
              <w:right w:val="single" w:sz="4" w:space="0" w:color="auto"/>
            </w:tcBorders>
            <w:shd w:val="clear" w:color="auto" w:fill="FFFFFF" w:themeFill="background1"/>
            <w:tcMar>
              <w:top w:w="13" w:type="dxa"/>
              <w:left w:w="108" w:type="dxa"/>
              <w:bottom w:w="0" w:type="dxa"/>
              <w:right w:w="108" w:type="dxa"/>
            </w:tcMar>
          </w:tcPr>
          <w:p w14:paraId="3E07DD00" w14:textId="6BB219C2" w:rsidR="00504471" w:rsidRPr="00FD7D50" w:rsidRDefault="00504471" w:rsidP="00504471">
            <w:pPr>
              <w:spacing w:after="0" w:line="194" w:lineRule="atLeast"/>
              <w:rPr>
                <w:rFonts w:ascii="Arial" w:eastAsia="Calibri" w:hAnsi="Arial" w:cs="Arial"/>
                <w:bCs/>
                <w:color w:val="000000"/>
                <w:kern w:val="24"/>
                <w:sz w:val="20"/>
                <w:szCs w:val="20"/>
                <w:lang w:val="en-US" w:eastAsia="en-IN" w:bidi="hi-IN"/>
              </w:rPr>
            </w:pPr>
            <w:r w:rsidRPr="00FD7D50">
              <w:rPr>
                <w:rFonts w:ascii="Arial" w:eastAsia="Calibri" w:hAnsi="Arial" w:cs="Arial"/>
                <w:bCs/>
                <w:color w:val="000000"/>
                <w:kern w:val="24"/>
                <w:sz w:val="20"/>
                <w:szCs w:val="20"/>
                <w:lang w:val="en-US" w:eastAsia="en-IN" w:bidi="hi-IN"/>
              </w:rPr>
              <w:t xml:space="preserve"> 14</w:t>
            </w:r>
          </w:p>
        </w:tc>
        <w:tc>
          <w:tcPr>
            <w:tcW w:w="2187" w:type="dxa"/>
            <w:tcBorders>
              <w:top w:val="single" w:sz="8" w:space="0" w:color="000000"/>
              <w:left w:val="single" w:sz="4" w:space="0" w:color="auto"/>
              <w:bottom w:val="single" w:sz="8" w:space="0" w:color="000000"/>
              <w:right w:val="single" w:sz="8" w:space="0" w:color="000000"/>
            </w:tcBorders>
            <w:shd w:val="clear" w:color="auto" w:fill="FFFFFF" w:themeFill="background1"/>
          </w:tcPr>
          <w:p w14:paraId="61FDB77E" w14:textId="6A35DAE2" w:rsidR="00504471" w:rsidRPr="00FD7D50" w:rsidRDefault="00504471" w:rsidP="00B830DD">
            <w:pPr>
              <w:spacing w:after="0" w:line="194" w:lineRule="atLeast"/>
              <w:rPr>
                <w:rFonts w:ascii="Arial" w:eastAsia="Calibri" w:hAnsi="Arial" w:cs="Arial"/>
                <w:color w:val="000000"/>
                <w:kern w:val="24"/>
                <w:sz w:val="20"/>
                <w:szCs w:val="20"/>
                <w:lang w:val="en-US" w:eastAsia="en-IN" w:bidi="hi-IN"/>
              </w:rPr>
            </w:pPr>
            <w:r w:rsidRPr="00FD7D50">
              <w:rPr>
                <w:rFonts w:eastAsia="Calibri" w:cstheme="minorHAnsi"/>
                <w:color w:val="000000"/>
                <w:kern w:val="24"/>
                <w:sz w:val="20"/>
                <w:szCs w:val="20"/>
                <w:lang w:val="en-US" w:eastAsia="en-IN" w:bidi="hi-IN"/>
              </w:rPr>
              <w:t xml:space="preserve"> </w:t>
            </w:r>
            <w:r w:rsidR="00EF7E21" w:rsidRPr="00FD7D50">
              <w:rPr>
                <w:rFonts w:eastAsia="Calibri" w:cstheme="minorHAnsi"/>
                <w:color w:val="000000"/>
                <w:kern w:val="24"/>
                <w:sz w:val="20"/>
                <w:szCs w:val="20"/>
                <w:lang w:val="en-US" w:eastAsia="en-IN" w:bidi="hi-IN"/>
              </w:rPr>
              <w:t xml:space="preserve"> </w:t>
            </w:r>
            <w:r w:rsidRPr="00FD7D50">
              <w:rPr>
                <w:rFonts w:ascii="Arial" w:eastAsia="Calibri" w:hAnsi="Arial" w:cs="Arial"/>
                <w:color w:val="000000"/>
                <w:kern w:val="24"/>
                <w:sz w:val="20"/>
                <w:szCs w:val="20"/>
                <w:lang w:val="en-US" w:eastAsia="en-IN" w:bidi="hi-IN"/>
              </w:rPr>
              <w:t>HDFC Bank</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D755854" w14:textId="2B929836" w:rsidR="00504471" w:rsidRPr="00FD7D50"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9CA7C82" w14:textId="6C6CF8D3" w:rsidR="00504471" w:rsidRPr="00FD7D50"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81779F1" w14:textId="69F4B913" w:rsidR="00504471" w:rsidRPr="00FD7D50"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7ADEFFC" w14:textId="7E67AA14" w:rsidR="00504471" w:rsidRPr="00FD7D50"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DC83CC" w14:textId="6C5B1CAB" w:rsidR="00504471" w:rsidRPr="00FD7D50" w:rsidRDefault="00504471" w:rsidP="001C60CA">
            <w:pPr>
              <w:spacing w:after="0" w:line="194" w:lineRule="atLeast"/>
              <w:jc w:val="center"/>
              <w:rPr>
                <w:rFonts w:ascii="Arial" w:eastAsia="Calibri" w:hAnsi="Arial" w:cs="Arial"/>
                <w:b/>
                <w:color w:val="000000"/>
                <w:kern w:val="24"/>
                <w:sz w:val="20"/>
                <w:szCs w:val="20"/>
                <w:lang w:val="en-US" w:eastAsia="en-IN" w:bidi="hi-IN"/>
              </w:rPr>
            </w:pP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4B8D625" w14:textId="07932690" w:rsidR="00504471" w:rsidRPr="00E1539F" w:rsidRDefault="00031DF3" w:rsidP="001C60CA">
            <w:pPr>
              <w:spacing w:after="0" w:line="194" w:lineRule="atLeast"/>
              <w:jc w:val="center"/>
              <w:rPr>
                <w:rFonts w:ascii="Arial" w:eastAsia="Calibri" w:hAnsi="Arial" w:cs="Arial"/>
                <w:bCs/>
                <w:color w:val="000000"/>
                <w:kern w:val="24"/>
                <w:sz w:val="20"/>
                <w:szCs w:val="20"/>
                <w:lang w:val="en-US" w:eastAsia="en-IN" w:bidi="hi-IN"/>
              </w:rPr>
            </w:pPr>
            <w:r w:rsidRPr="00E1539F">
              <w:rPr>
                <w:rFonts w:ascii="Arial" w:eastAsia="Calibri" w:hAnsi="Arial" w:cs="Arial"/>
                <w:bCs/>
                <w:color w:val="000000"/>
                <w:kern w:val="24"/>
                <w:sz w:val="20"/>
                <w:szCs w:val="20"/>
                <w:lang w:val="en-US" w:eastAsia="en-IN" w:bidi="hi-IN"/>
              </w:rPr>
              <w:t>1</w:t>
            </w:r>
          </w:p>
        </w:tc>
      </w:tr>
      <w:tr w:rsidR="00504471" w:rsidRPr="00FD7D50" w14:paraId="6306138F" w14:textId="77777777" w:rsidTr="00E1539F">
        <w:trPr>
          <w:trHeight w:val="194"/>
          <w:jc w:val="center"/>
        </w:trPr>
        <w:tc>
          <w:tcPr>
            <w:tcW w:w="274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38926A" w14:textId="77777777" w:rsidR="00504471" w:rsidRPr="00FD7D50"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Total</w:t>
            </w:r>
          </w:p>
        </w:tc>
        <w:tc>
          <w:tcPr>
            <w:tcW w:w="10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E06A942" w14:textId="3763DD94" w:rsidR="00504471" w:rsidRPr="00FD7D50" w:rsidRDefault="00247585" w:rsidP="00527F17">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7</w:t>
            </w:r>
            <w:r w:rsidR="00527F17" w:rsidRPr="00FD7D50">
              <w:rPr>
                <w:rFonts w:ascii="Arial" w:eastAsia="Calibri" w:hAnsi="Arial" w:cs="Arial"/>
                <w:b/>
                <w:color w:val="000000"/>
                <w:kern w:val="24"/>
                <w:sz w:val="20"/>
                <w:szCs w:val="20"/>
                <w:lang w:val="en-US" w:eastAsia="en-IN" w:bidi="hi-IN"/>
              </w:rPr>
              <w:t>90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0981316" w14:textId="2C46EBF7" w:rsidR="00504471" w:rsidRPr="00FD7D50" w:rsidRDefault="00527F17"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87.49</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20D8C1" w14:textId="6F390869" w:rsidR="00504471" w:rsidRPr="00FD7D50" w:rsidRDefault="00527F17"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116.46</w:t>
            </w:r>
          </w:p>
        </w:tc>
        <w:tc>
          <w:tcPr>
            <w:tcW w:w="131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82852EF" w14:textId="78473501" w:rsidR="00504471" w:rsidRPr="00FD7D50"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0</w:t>
            </w:r>
          </w:p>
        </w:tc>
        <w:tc>
          <w:tcPr>
            <w:tcW w:w="98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E027290" w14:textId="5EC951FC" w:rsidR="00504471" w:rsidRPr="00FD7D50" w:rsidRDefault="00504471"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0</w:t>
            </w:r>
          </w:p>
        </w:tc>
        <w:tc>
          <w:tcPr>
            <w:tcW w:w="131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F1F30D" w14:textId="18B4887F" w:rsidR="00504471" w:rsidRPr="00FD7D50" w:rsidRDefault="00031DF3" w:rsidP="00C33EE3">
            <w:pPr>
              <w:spacing w:after="0" w:line="194" w:lineRule="atLeast"/>
              <w:jc w:val="center"/>
              <w:rPr>
                <w:rFonts w:ascii="Arial" w:eastAsia="Calibri" w:hAnsi="Arial" w:cs="Arial"/>
                <w:b/>
                <w:color w:val="000000"/>
                <w:kern w:val="24"/>
                <w:sz w:val="20"/>
                <w:szCs w:val="20"/>
                <w:lang w:val="en-US" w:eastAsia="en-IN" w:bidi="hi-IN"/>
              </w:rPr>
            </w:pPr>
            <w:r w:rsidRPr="00FD7D50">
              <w:rPr>
                <w:rFonts w:ascii="Arial" w:eastAsia="Calibri" w:hAnsi="Arial" w:cs="Arial"/>
                <w:b/>
                <w:color w:val="000000"/>
                <w:kern w:val="24"/>
                <w:sz w:val="20"/>
                <w:szCs w:val="20"/>
                <w:lang w:val="en-US" w:eastAsia="en-IN" w:bidi="hi-IN"/>
              </w:rPr>
              <w:t>11</w:t>
            </w:r>
          </w:p>
        </w:tc>
      </w:tr>
    </w:tbl>
    <w:p w14:paraId="5B6B5EAD" w14:textId="5039F9F5" w:rsidR="00B830DD" w:rsidRPr="00FD7D50" w:rsidRDefault="000041EA" w:rsidP="00680715">
      <w:pPr>
        <w:spacing w:after="0" w:line="240" w:lineRule="auto"/>
        <w:jc w:val="both"/>
        <w:rPr>
          <w:rFonts w:ascii="Times New Roman" w:eastAsiaTheme="minorEastAsia" w:hAnsi="Times New Roman" w:cs="Times New Roman"/>
          <w:b/>
          <w:bCs/>
          <w:sz w:val="24"/>
          <w:szCs w:val="24"/>
          <w:lang w:val="en-US" w:eastAsia="en-IN" w:bidi="hi-IN"/>
        </w:rPr>
      </w:pPr>
      <w:r w:rsidRPr="00FD7D50">
        <w:rPr>
          <w:rFonts w:ascii="Times New Roman" w:eastAsiaTheme="minorEastAsia" w:hAnsi="Times New Roman" w:cs="Times New Roman"/>
          <w:b/>
          <w:bCs/>
          <w:sz w:val="24"/>
          <w:szCs w:val="24"/>
          <w:lang w:val="en-US" w:eastAsia="en-IN" w:bidi="hi-IN"/>
        </w:rPr>
        <w:t xml:space="preserve">                                                                                     </w:t>
      </w:r>
      <w:r w:rsidR="00595999"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bCs/>
          <w:sz w:val="24"/>
          <w:szCs w:val="24"/>
          <w:lang w:val="en-US" w:eastAsia="en-IN" w:bidi="hi-IN"/>
        </w:rPr>
        <w:t>District wise details is at page no.100</w:t>
      </w:r>
      <w:r w:rsidR="007977C9" w:rsidRPr="00FD7D50">
        <w:rPr>
          <w:rFonts w:ascii="Times New Roman" w:eastAsiaTheme="minorEastAsia" w:hAnsi="Times New Roman" w:cs="Times New Roman"/>
          <w:bCs/>
          <w:sz w:val="24"/>
          <w:szCs w:val="24"/>
          <w:lang w:val="en-US" w:eastAsia="en-IN" w:bidi="hi-IN"/>
        </w:rPr>
        <w:t>)</w:t>
      </w:r>
    </w:p>
    <w:p w14:paraId="0654B764" w14:textId="77777777" w:rsidR="00B830DD" w:rsidRPr="00FD7D50" w:rsidRDefault="00B830DD" w:rsidP="00EE278A">
      <w:pPr>
        <w:spacing w:after="0" w:line="240" w:lineRule="auto"/>
        <w:rPr>
          <w:rFonts w:ascii="Times New Roman" w:eastAsiaTheme="minorEastAsia" w:hAnsi="Times New Roman" w:cs="Times New Roman"/>
          <w:b/>
          <w:bCs/>
          <w:sz w:val="24"/>
          <w:szCs w:val="24"/>
          <w:u w:val="single"/>
          <w:lang w:val="en-US" w:eastAsia="en-IN" w:bidi="hi-IN"/>
        </w:rPr>
      </w:pPr>
    </w:p>
    <w:p w14:paraId="6857F59C" w14:textId="0F4DF1BE" w:rsidR="00EE278A" w:rsidRPr="00FD7D50" w:rsidRDefault="00393E65" w:rsidP="00EE278A">
      <w:pPr>
        <w:spacing w:after="0" w:line="240" w:lineRule="auto"/>
        <w:rPr>
          <w:rFonts w:ascii="Times New Roman" w:eastAsiaTheme="minorEastAsia" w:hAnsi="Times New Roman" w:cs="Times New Roman"/>
          <w:b/>
          <w:bCs/>
          <w:sz w:val="24"/>
          <w:szCs w:val="24"/>
          <w:lang w:eastAsia="en-IN" w:bidi="hi-IN"/>
        </w:rPr>
      </w:pPr>
      <w:r w:rsidRPr="00FD7D50">
        <w:rPr>
          <w:rFonts w:ascii="Times New Roman" w:eastAsiaTheme="minorEastAsia" w:hAnsi="Times New Roman" w:cs="Times New Roman"/>
          <w:b/>
          <w:bCs/>
          <w:sz w:val="24"/>
          <w:szCs w:val="24"/>
          <w:lang w:val="en-US" w:eastAsia="en-IN" w:bidi="hi-IN"/>
        </w:rPr>
        <w:t>(</w:t>
      </w:r>
      <w:r w:rsidR="000041EA" w:rsidRPr="00FD7D50">
        <w:rPr>
          <w:rFonts w:ascii="Times New Roman" w:eastAsiaTheme="minorEastAsia" w:hAnsi="Times New Roman" w:cs="Times New Roman"/>
          <w:b/>
          <w:bCs/>
          <w:sz w:val="24"/>
          <w:szCs w:val="24"/>
          <w:lang w:val="en-US" w:eastAsia="en-IN" w:bidi="hi-IN"/>
        </w:rPr>
        <w:t>c</w:t>
      </w:r>
      <w:r w:rsidR="00EE278A" w:rsidRPr="00FD7D50">
        <w:rPr>
          <w:rFonts w:ascii="Times New Roman" w:eastAsiaTheme="minorEastAsia" w:hAnsi="Times New Roman" w:cs="Times New Roman"/>
          <w:b/>
          <w:bCs/>
          <w:sz w:val="24"/>
          <w:szCs w:val="24"/>
          <w:lang w:val="en-US" w:eastAsia="en-IN" w:bidi="hi-IN"/>
        </w:rPr>
        <w:t>)</w:t>
      </w:r>
      <w:r w:rsidR="00EE278A" w:rsidRPr="00FD7D50">
        <w:rPr>
          <w:rFonts w:ascii="Times New Roman" w:eastAsiaTheme="minorEastAsia" w:hAnsi="Times New Roman" w:cs="Times New Roman"/>
          <w:b/>
          <w:bCs/>
          <w:sz w:val="24"/>
          <w:szCs w:val="24"/>
          <w:u w:val="single"/>
          <w:lang w:val="en-US" w:eastAsia="en-IN" w:bidi="hi-IN"/>
        </w:rPr>
        <w:t xml:space="preserve"> PMEGP:</w:t>
      </w:r>
      <w:r w:rsidR="00EE278A" w:rsidRPr="00FD7D50">
        <w:rPr>
          <w:rFonts w:ascii="Times New Roman" w:eastAsiaTheme="minorEastAsia" w:hAnsi="Times New Roman" w:cs="Times New Roman"/>
          <w:b/>
          <w:bCs/>
          <w:sz w:val="24"/>
          <w:szCs w:val="24"/>
          <w:lang w:val="en-US" w:eastAsia="en-IN" w:bidi="hi-IN"/>
        </w:rPr>
        <w:t xml:space="preserve">  Performance vis-a-vis target in 202</w:t>
      </w:r>
      <w:r w:rsidR="003A2FA6" w:rsidRPr="00FD7D50">
        <w:rPr>
          <w:rFonts w:ascii="Times New Roman" w:eastAsiaTheme="minorEastAsia" w:hAnsi="Times New Roman" w:cs="Times New Roman"/>
          <w:b/>
          <w:bCs/>
          <w:sz w:val="24"/>
          <w:szCs w:val="24"/>
          <w:lang w:val="en-US" w:eastAsia="en-IN" w:bidi="hi-IN"/>
        </w:rPr>
        <w:t>2-23</w:t>
      </w:r>
      <w:r w:rsidR="00EE278A" w:rsidRPr="00FD7D50">
        <w:rPr>
          <w:rFonts w:ascii="Times New Roman" w:eastAsiaTheme="minorEastAsia" w:hAnsi="Times New Roman" w:cs="Times New Roman"/>
          <w:b/>
          <w:bCs/>
          <w:sz w:val="24"/>
          <w:szCs w:val="24"/>
          <w:lang w:val="en-US" w:eastAsia="en-IN" w:bidi="hi-IN"/>
        </w:rPr>
        <w:t xml:space="preserve"> is given below (As on </w:t>
      </w:r>
      <w:r w:rsidR="003A2FA6" w:rsidRPr="00FD7D50">
        <w:rPr>
          <w:rFonts w:ascii="Times New Roman" w:eastAsiaTheme="minorEastAsia" w:hAnsi="Times New Roman" w:cs="Times New Roman"/>
          <w:b/>
          <w:bCs/>
          <w:sz w:val="24"/>
          <w:szCs w:val="24"/>
          <w:lang w:val="en-US" w:eastAsia="en-IN" w:bidi="hi-IN"/>
        </w:rPr>
        <w:t>31.03.2023</w:t>
      </w:r>
      <w:r w:rsidR="00EE278A" w:rsidRPr="00FD7D50">
        <w:rPr>
          <w:rFonts w:ascii="Times New Roman" w:eastAsiaTheme="minorEastAsia" w:hAnsi="Times New Roman" w:cs="Times New Roman"/>
          <w:b/>
          <w:bCs/>
          <w:sz w:val="24"/>
          <w:szCs w:val="24"/>
          <w:lang w:val="en-US" w:eastAsia="en-IN" w:bidi="hi-IN"/>
        </w:rPr>
        <w:t>):</w:t>
      </w:r>
    </w:p>
    <w:p w14:paraId="753B84A7" w14:textId="77777777" w:rsidR="00811099" w:rsidRPr="00FD7D50" w:rsidRDefault="003315D3" w:rsidP="00811099">
      <w:pPr>
        <w:spacing w:after="0" w:line="240" w:lineRule="auto"/>
        <w:ind w:right="-897"/>
        <w:rPr>
          <w:rFonts w:ascii="Times New Roman" w:eastAsiaTheme="minorEastAsia" w:hAnsi="Times New Roman" w:cs="Times New Roman"/>
          <w:b/>
          <w:bCs/>
          <w:sz w:val="24"/>
          <w:szCs w:val="24"/>
          <w:lang w:val="en-US" w:eastAsia="en-IN" w:bidi="hi-IN"/>
        </w:rPr>
      </w:pPr>
      <w:r w:rsidRPr="00FD7D50">
        <w:rPr>
          <w:rFonts w:ascii="Times New Roman" w:eastAsiaTheme="minorEastAsia" w:hAnsi="Times New Roman" w:cs="Times New Roman"/>
          <w:b/>
          <w:bCs/>
          <w:sz w:val="24"/>
          <w:szCs w:val="24"/>
          <w:lang w:val="en-US" w:eastAsia="en-IN" w:bidi="hi-IN"/>
        </w:rPr>
        <w:t xml:space="preserve">     </w:t>
      </w:r>
    </w:p>
    <w:p w14:paraId="1176434E" w14:textId="0ABC4F51" w:rsidR="00EE278A" w:rsidRPr="00FD7D50" w:rsidRDefault="003315D3" w:rsidP="00811099">
      <w:pPr>
        <w:spacing w:after="0" w:line="240" w:lineRule="auto"/>
        <w:ind w:right="-897"/>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val="en-US" w:eastAsia="en-IN" w:bidi="hi-IN"/>
        </w:rPr>
        <w:t xml:space="preserve">                                                                                                          </w:t>
      </w:r>
      <w:r w:rsidR="00811099"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b/>
          <w:bCs/>
          <w:sz w:val="24"/>
          <w:szCs w:val="24"/>
          <w:lang w:val="en-US" w:eastAsia="en-IN" w:bidi="hi-IN"/>
        </w:rPr>
        <w:t xml:space="preserve">   </w:t>
      </w:r>
      <w:r w:rsidR="00EE278A" w:rsidRPr="00FD7D50">
        <w:rPr>
          <w:rFonts w:ascii="Times New Roman" w:eastAsiaTheme="minorEastAsia" w:hAnsi="Times New Roman" w:cs="Times New Roman"/>
          <w:b/>
          <w:bCs/>
          <w:sz w:val="24"/>
          <w:szCs w:val="24"/>
          <w:lang w:val="en-US" w:eastAsia="en-IN" w:bidi="hi-IN"/>
        </w:rPr>
        <w:t xml:space="preserve"> </w:t>
      </w:r>
      <w:r w:rsidR="00811099" w:rsidRPr="00FD7D50">
        <w:rPr>
          <w:rFonts w:ascii="Times New Roman" w:eastAsiaTheme="minorEastAsia" w:hAnsi="Times New Roman" w:cs="Times New Roman"/>
          <w:b/>
          <w:bCs/>
          <w:sz w:val="24"/>
          <w:szCs w:val="24"/>
          <w:lang w:val="en-US" w:eastAsia="en-IN" w:bidi="hi-IN"/>
        </w:rPr>
        <w:t xml:space="preserve">             </w:t>
      </w:r>
      <w:r w:rsidR="00FC43E4" w:rsidRPr="00FD7D50">
        <w:rPr>
          <w:rFonts w:ascii="Times New Roman" w:eastAsiaTheme="minorEastAsia" w:hAnsi="Times New Roman" w:cs="Times New Roman"/>
          <w:b/>
          <w:bCs/>
          <w:sz w:val="24"/>
          <w:szCs w:val="24"/>
          <w:lang w:val="en-US" w:eastAsia="en-IN" w:bidi="hi-IN"/>
        </w:rPr>
        <w:t xml:space="preserve"> </w:t>
      </w:r>
      <w:r w:rsidR="00EE278A" w:rsidRPr="00FD7D50">
        <w:rPr>
          <w:rFonts w:ascii="Times New Roman" w:eastAsiaTheme="minorEastAsia" w:hAnsi="Times New Roman" w:cs="Times New Roman"/>
          <w:sz w:val="24"/>
          <w:szCs w:val="24"/>
          <w:lang w:val="en-US" w:eastAsia="en-IN" w:bidi="hi-IN"/>
        </w:rPr>
        <w:t>(</w:t>
      </w:r>
      <w:proofErr w:type="spellStart"/>
      <w:r w:rsidR="00EE278A" w:rsidRPr="00FD7D50">
        <w:rPr>
          <w:rFonts w:ascii="Times New Roman" w:eastAsiaTheme="minorEastAsia" w:hAnsi="Times New Roman" w:cs="Times New Roman"/>
          <w:sz w:val="24"/>
          <w:szCs w:val="24"/>
          <w:lang w:eastAsia="en-IN" w:bidi="hi-IN"/>
        </w:rPr>
        <w:t>Amt.</w:t>
      </w:r>
      <w:r w:rsidR="00846504" w:rsidRPr="00FD7D50">
        <w:rPr>
          <w:rFonts w:ascii="Times New Roman" w:eastAsiaTheme="minorEastAsia" w:hAnsi="Times New Roman" w:cs="Times New Roman"/>
          <w:sz w:val="24"/>
          <w:szCs w:val="24"/>
          <w:lang w:eastAsia="en-IN" w:bidi="hi-IN"/>
        </w:rPr>
        <w:t>Rs</w:t>
      </w:r>
      <w:proofErr w:type="spellEnd"/>
      <w:r w:rsidR="00846504" w:rsidRPr="00FD7D50">
        <w:rPr>
          <w:rFonts w:ascii="Times New Roman" w:eastAsiaTheme="minorEastAsia" w:hAnsi="Times New Roman" w:cs="Times New Roman"/>
          <w:sz w:val="24"/>
          <w:szCs w:val="24"/>
          <w:lang w:eastAsia="en-IN" w:bidi="hi-IN"/>
        </w:rPr>
        <w:t>.</w:t>
      </w:r>
      <w:r w:rsidR="00EE278A" w:rsidRPr="00FD7D50">
        <w:rPr>
          <w:rFonts w:ascii="Times New Roman" w:eastAsiaTheme="minorEastAsia" w:hAnsi="Times New Roman" w:cs="Times New Roman"/>
          <w:sz w:val="24"/>
          <w:szCs w:val="24"/>
          <w:lang w:eastAsia="en-IN" w:bidi="hi-IN"/>
        </w:rPr>
        <w:t xml:space="preserve">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275"/>
        <w:gridCol w:w="1276"/>
        <w:gridCol w:w="1559"/>
        <w:gridCol w:w="1560"/>
        <w:gridCol w:w="850"/>
        <w:gridCol w:w="992"/>
        <w:gridCol w:w="992"/>
      </w:tblGrid>
      <w:tr w:rsidR="00846504" w:rsidRPr="00FD7D50" w14:paraId="3A26E538" w14:textId="77777777" w:rsidTr="00393E65">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0100D4D1"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7F1025C"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Sanctioned</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3F45240"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Disbursed Number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F042387"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7CD3ABB2" w14:textId="77777777" w:rsidR="00846504" w:rsidRPr="00FD7D50" w:rsidRDefault="00846504" w:rsidP="00846504">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Outstanding No.</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6ED651"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Outstanding amount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A20D364" w14:textId="77777777" w:rsidR="00846504" w:rsidRPr="00FD7D50" w:rsidRDefault="00846504"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NPA 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185A87BC" w14:textId="77777777" w:rsidR="00846504" w:rsidRPr="00FD7D50" w:rsidRDefault="00846504" w:rsidP="00846504">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NPA 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415FA0E" w14:textId="77777777" w:rsidR="00846504" w:rsidRPr="00FD7D50" w:rsidRDefault="00846504" w:rsidP="00393E65">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NPA%</w:t>
            </w:r>
          </w:p>
        </w:tc>
      </w:tr>
      <w:tr w:rsidR="003A2FA6" w:rsidRPr="00FD7D50" w14:paraId="6A08B852" w14:textId="77777777" w:rsidTr="003A2FA6">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347209" w14:textId="79A2251D"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235</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076AD5" w14:textId="5C76BF65"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250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B9A43A0" w14:textId="52997B41"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158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82112B0" w14:textId="651A463A"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11.57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17D6C14F" w14:textId="3C050233"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961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24C29F3C" w14:textId="27324448"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42.99</w:t>
            </w:r>
          </w:p>
        </w:tc>
        <w:tc>
          <w:tcPr>
            <w:tcW w:w="8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96388BA" w14:textId="4E724B42"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356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A812FCB" w14:textId="11BDF94C" w:rsidR="003A2FA6" w:rsidRPr="00FD7D50" w:rsidRDefault="003A2FA6" w:rsidP="003A2FA6">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color w:val="000000"/>
                <w:kern w:val="24"/>
                <w:sz w:val="24"/>
                <w:szCs w:val="24"/>
                <w:lang w:val="en-US" w:eastAsia="en-IN" w:bidi="hi-IN"/>
              </w:rPr>
              <w:t>9.02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1371FD" w14:textId="401195AD" w:rsidR="003A2FA6" w:rsidRPr="00FD7D50" w:rsidRDefault="003A2FA6" w:rsidP="003A2FA6">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20.99%</w:t>
            </w:r>
          </w:p>
        </w:tc>
      </w:tr>
    </w:tbl>
    <w:p w14:paraId="6B941194" w14:textId="77777777" w:rsidR="00EE278A" w:rsidRPr="00FD7D50" w:rsidRDefault="00EE278A" w:rsidP="00EE278A">
      <w:pPr>
        <w:spacing w:after="0" w:line="240" w:lineRule="auto"/>
        <w:jc w:val="both"/>
        <w:rPr>
          <w:rFonts w:ascii="Times New Roman" w:eastAsiaTheme="minorEastAsia" w:hAnsi="Times New Roman" w:cs="Times New Roman"/>
          <w:b/>
          <w:bCs/>
          <w:sz w:val="24"/>
          <w:szCs w:val="24"/>
          <w:lang w:val="en-US" w:eastAsia="en-IN" w:bidi="hi-IN"/>
        </w:rPr>
      </w:pPr>
    </w:p>
    <w:p w14:paraId="2A735B45" w14:textId="48F22DB0" w:rsidR="00EE278A" w:rsidRPr="00FD7D50" w:rsidRDefault="00EE278A" w:rsidP="00EE278A">
      <w:pPr>
        <w:spacing w:after="0" w:line="240" w:lineRule="auto"/>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b/>
          <w:bCs/>
          <w:sz w:val="24"/>
          <w:szCs w:val="24"/>
          <w:lang w:val="en-US" w:eastAsia="en-IN" w:bidi="hi-IN"/>
        </w:rPr>
        <w:t>Performance vis-a-vis target in 2023</w:t>
      </w:r>
      <w:r w:rsidR="003A2FA6" w:rsidRPr="00FD7D50">
        <w:rPr>
          <w:rFonts w:ascii="Times New Roman" w:eastAsiaTheme="minorEastAsia" w:hAnsi="Times New Roman" w:cs="Times New Roman"/>
          <w:b/>
          <w:bCs/>
          <w:sz w:val="24"/>
          <w:szCs w:val="24"/>
          <w:lang w:val="en-US" w:eastAsia="en-IN" w:bidi="hi-IN"/>
        </w:rPr>
        <w:t>-24</w:t>
      </w:r>
      <w:r w:rsidRPr="00FD7D50">
        <w:rPr>
          <w:rFonts w:ascii="Times New Roman" w:eastAsiaTheme="minorEastAsia" w:hAnsi="Times New Roman" w:cs="Times New Roman"/>
          <w:b/>
          <w:bCs/>
          <w:sz w:val="24"/>
          <w:szCs w:val="24"/>
          <w:lang w:val="en-US" w:eastAsia="en-IN" w:bidi="hi-IN"/>
        </w:rPr>
        <w:t xml:space="preserve"> is given below (As on </w:t>
      </w:r>
      <w:r w:rsidR="006F63D7" w:rsidRPr="00FD7D50">
        <w:rPr>
          <w:rFonts w:ascii="Times New Roman" w:eastAsiaTheme="minorEastAsia" w:hAnsi="Times New Roman" w:cs="Times New Roman"/>
          <w:b/>
          <w:bCs/>
          <w:sz w:val="24"/>
          <w:szCs w:val="24"/>
          <w:lang w:val="en-US" w:eastAsia="en-IN" w:bidi="hi-IN"/>
        </w:rPr>
        <w:t>31.12</w:t>
      </w:r>
      <w:r w:rsidR="003A2FA6" w:rsidRPr="00FD7D50">
        <w:rPr>
          <w:rFonts w:ascii="Times New Roman" w:eastAsiaTheme="minorEastAsia" w:hAnsi="Times New Roman" w:cs="Times New Roman"/>
          <w:b/>
          <w:bCs/>
          <w:sz w:val="24"/>
          <w:szCs w:val="24"/>
          <w:lang w:val="en-US" w:eastAsia="en-IN" w:bidi="hi-IN"/>
        </w:rPr>
        <w:t>.2023</w:t>
      </w:r>
      <w:r w:rsidRPr="00FD7D50">
        <w:rPr>
          <w:rFonts w:ascii="Times New Roman" w:eastAsiaTheme="minorEastAsia" w:hAnsi="Times New Roman" w:cs="Times New Roman"/>
          <w:b/>
          <w:bCs/>
          <w:sz w:val="24"/>
          <w:szCs w:val="24"/>
          <w:lang w:val="en-US" w:eastAsia="en-IN" w:bidi="hi-IN"/>
        </w:rPr>
        <w:t>):</w:t>
      </w:r>
    </w:p>
    <w:p w14:paraId="26812D53" w14:textId="31119635" w:rsidR="00EE278A" w:rsidRPr="00FD7D50" w:rsidRDefault="00EE278A" w:rsidP="00EE278A">
      <w:pPr>
        <w:spacing w:after="0" w:line="240" w:lineRule="auto"/>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sz w:val="24"/>
          <w:szCs w:val="24"/>
          <w:lang w:val="en-US" w:eastAsia="en-IN" w:bidi="hi-IN"/>
        </w:rPr>
        <w:t xml:space="preserve"> </w:t>
      </w:r>
      <w:r w:rsidR="008D7AAC" w:rsidRPr="00FD7D50">
        <w:rPr>
          <w:rFonts w:ascii="Times New Roman" w:eastAsiaTheme="minorEastAsia" w:hAnsi="Times New Roman" w:cs="Times New Roman"/>
          <w:sz w:val="24"/>
          <w:szCs w:val="24"/>
          <w:lang w:val="en-US" w:eastAsia="en-IN" w:bidi="hi-IN"/>
        </w:rPr>
        <w:t xml:space="preserve">                                                                                                                   </w:t>
      </w:r>
      <w:r w:rsidR="00811099" w:rsidRPr="00FD7D50">
        <w:rPr>
          <w:rFonts w:ascii="Times New Roman" w:eastAsiaTheme="minorEastAsia" w:hAnsi="Times New Roman" w:cs="Times New Roman"/>
          <w:sz w:val="24"/>
          <w:szCs w:val="24"/>
          <w:lang w:val="en-US" w:eastAsia="en-IN" w:bidi="hi-IN"/>
        </w:rPr>
        <w:t xml:space="preserve">                 </w:t>
      </w:r>
      <w:r w:rsidR="008D7AAC" w:rsidRPr="00FD7D50">
        <w:rPr>
          <w:rFonts w:ascii="Times New Roman" w:eastAsiaTheme="minorEastAsia" w:hAnsi="Times New Roman" w:cs="Times New Roman"/>
          <w:sz w:val="24"/>
          <w:szCs w:val="24"/>
          <w:lang w:val="en-US" w:eastAsia="en-IN" w:bidi="hi-IN"/>
        </w:rPr>
        <w:t xml:space="preserve">   </w:t>
      </w:r>
      <w:r w:rsidRPr="00FD7D50">
        <w:rPr>
          <w:rFonts w:ascii="Times New Roman" w:eastAsiaTheme="minorEastAsia" w:hAnsi="Times New Roman" w:cs="Times New Roman"/>
          <w:sz w:val="24"/>
          <w:szCs w:val="24"/>
          <w:lang w:val="en-US" w:eastAsia="en-IN" w:bidi="hi-IN"/>
        </w:rPr>
        <w:t>(</w:t>
      </w:r>
      <w:r w:rsidRPr="00FD7D50">
        <w:rPr>
          <w:rFonts w:ascii="Times New Roman" w:eastAsiaTheme="minorEastAsia" w:hAnsi="Times New Roman" w:cs="Times New Roman"/>
          <w:sz w:val="24"/>
          <w:szCs w:val="24"/>
          <w:lang w:eastAsia="en-IN" w:bidi="hi-IN"/>
        </w:rPr>
        <w:t>Amt. in Crores)</w:t>
      </w:r>
    </w:p>
    <w:tbl>
      <w:tblPr>
        <w:tblW w:w="10348" w:type="dxa"/>
        <w:tblInd w:w="-294" w:type="dxa"/>
        <w:tblLayout w:type="fixed"/>
        <w:tblCellMar>
          <w:left w:w="0" w:type="dxa"/>
          <w:right w:w="0" w:type="dxa"/>
        </w:tblCellMar>
        <w:tblLook w:val="04A0" w:firstRow="1" w:lastRow="0" w:firstColumn="1" w:lastColumn="0" w:noHBand="0" w:noVBand="1"/>
      </w:tblPr>
      <w:tblGrid>
        <w:gridCol w:w="993"/>
        <w:gridCol w:w="851"/>
        <w:gridCol w:w="1275"/>
        <w:gridCol w:w="1276"/>
        <w:gridCol w:w="1559"/>
        <w:gridCol w:w="1536"/>
        <w:gridCol w:w="874"/>
        <w:gridCol w:w="992"/>
        <w:gridCol w:w="992"/>
      </w:tblGrid>
      <w:tr w:rsidR="00846504" w:rsidRPr="00FD7D50" w14:paraId="6FB7C273" w14:textId="77777777" w:rsidTr="00DF7178">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4B49907"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Target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F5F6D25"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Sanctioned</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AEB08D8"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Disbursed Number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55BF2F98"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Disbursed Amount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2291AE11"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Outstanding Numbers</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49CF7F78"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Outstanding amount</w:t>
            </w:r>
          </w:p>
        </w:tc>
        <w:tc>
          <w:tcPr>
            <w:tcW w:w="87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3859E866"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NPA No.</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hideMark/>
          </w:tcPr>
          <w:p w14:paraId="6C3567AB" w14:textId="77777777" w:rsidR="00846504" w:rsidRPr="00FD7D50" w:rsidRDefault="00846504" w:rsidP="00393E65">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Calibri" w:hAnsi="Times New Roman" w:cs="Times New Roman"/>
                <w:b/>
                <w:bCs/>
                <w:color w:val="000000"/>
                <w:kern w:val="24"/>
                <w:sz w:val="24"/>
                <w:szCs w:val="24"/>
                <w:lang w:val="en-US" w:eastAsia="en-IN" w:bidi="hi-IN"/>
              </w:rPr>
              <w:t>NPA Amt.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D70A6C" w14:textId="77777777" w:rsidR="00846504" w:rsidRPr="00FD7D50" w:rsidRDefault="00846504" w:rsidP="00393E65">
            <w:pPr>
              <w:spacing w:after="0" w:line="276" w:lineRule="auto"/>
              <w:jc w:val="center"/>
              <w:rPr>
                <w:rFonts w:ascii="Times New Roman" w:eastAsia="Calibri" w:hAnsi="Times New Roman" w:cs="Times New Roman"/>
                <w:b/>
                <w:bCs/>
                <w:color w:val="000000"/>
                <w:kern w:val="24"/>
                <w:sz w:val="24"/>
                <w:szCs w:val="24"/>
                <w:lang w:val="en-US" w:eastAsia="en-IN" w:bidi="hi-IN"/>
              </w:rPr>
            </w:pPr>
            <w:r w:rsidRPr="00FD7D50">
              <w:rPr>
                <w:rFonts w:ascii="Times New Roman" w:eastAsia="Calibri" w:hAnsi="Times New Roman" w:cs="Times New Roman"/>
                <w:b/>
                <w:bCs/>
                <w:color w:val="000000"/>
                <w:kern w:val="24"/>
                <w:sz w:val="24"/>
                <w:szCs w:val="24"/>
                <w:lang w:val="en-US" w:eastAsia="en-IN" w:bidi="hi-IN"/>
              </w:rPr>
              <w:t>NPA%</w:t>
            </w:r>
          </w:p>
        </w:tc>
      </w:tr>
      <w:tr w:rsidR="00846504" w:rsidRPr="00FD7D50" w14:paraId="08669749" w14:textId="77777777" w:rsidTr="00DF7178">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7ABA139" w14:textId="23553669" w:rsidR="00846504" w:rsidRPr="00FD7D50" w:rsidRDefault="00D94040"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334</w:t>
            </w:r>
          </w:p>
        </w:tc>
        <w:tc>
          <w:tcPr>
            <w:tcW w:w="8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E54F3D5" w14:textId="309FF4F0"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301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C1AEA0C" w14:textId="3B94E743" w:rsidR="00846504" w:rsidRPr="00FD7D50" w:rsidRDefault="00EB3B95" w:rsidP="00EB2EF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240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F91CCFD" w14:textId="7149B179"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26.93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7771DED9" w14:textId="57D06D4F"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1016</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vAlign w:val="center"/>
          </w:tcPr>
          <w:p w14:paraId="667F1BF9" w14:textId="6F583100"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59.67</w:t>
            </w:r>
          </w:p>
        </w:tc>
        <w:tc>
          <w:tcPr>
            <w:tcW w:w="87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5610416" w14:textId="19BCF02F"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312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5E697A8" w14:textId="39B2D205" w:rsidR="00846504" w:rsidRPr="00FD7D50" w:rsidRDefault="00EB3B95" w:rsidP="00EE278A">
            <w:pPr>
              <w:spacing w:after="0" w:line="276" w:lineRule="auto"/>
              <w:jc w:val="center"/>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8.84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54F5CD" w14:textId="6F81FEE8" w:rsidR="00846504" w:rsidRPr="00FD7D50" w:rsidRDefault="00EB3B95" w:rsidP="00EE278A">
            <w:pPr>
              <w:spacing w:after="0" w:line="276" w:lineRule="auto"/>
              <w:jc w:val="center"/>
              <w:rPr>
                <w:rFonts w:ascii="Times New Roman" w:eastAsia="Calibri" w:hAnsi="Times New Roman" w:cs="Times New Roman"/>
                <w:color w:val="000000"/>
                <w:kern w:val="24"/>
                <w:sz w:val="24"/>
                <w:szCs w:val="24"/>
                <w:lang w:val="en-US" w:eastAsia="en-IN" w:bidi="hi-IN"/>
              </w:rPr>
            </w:pPr>
            <w:r w:rsidRPr="00FD7D50">
              <w:rPr>
                <w:rFonts w:ascii="Times New Roman" w:eastAsia="Calibri" w:hAnsi="Times New Roman" w:cs="Times New Roman"/>
                <w:color w:val="000000"/>
                <w:kern w:val="24"/>
                <w:sz w:val="24"/>
                <w:szCs w:val="24"/>
                <w:lang w:val="en-US" w:eastAsia="en-IN" w:bidi="hi-IN"/>
              </w:rPr>
              <w:t>14.81</w:t>
            </w:r>
          </w:p>
        </w:tc>
      </w:tr>
    </w:tbl>
    <w:p w14:paraId="3ED1A498" w14:textId="1A0837D2" w:rsidR="00EE278A" w:rsidRPr="00FD7D50" w:rsidRDefault="0061571D"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val="en-US" w:eastAsia="en-IN" w:bidi="hi-IN"/>
        </w:rPr>
        <w:t xml:space="preserve">                                                                                              </w:t>
      </w:r>
      <w:r w:rsidR="007E296A"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b/>
          <w:bCs/>
          <w:sz w:val="24"/>
          <w:szCs w:val="24"/>
          <w:lang w:val="en-US" w:eastAsia="en-IN" w:bidi="hi-IN"/>
        </w:rPr>
        <w:t xml:space="preserve">           </w:t>
      </w:r>
      <w:r w:rsidRPr="00FD7D50">
        <w:rPr>
          <w:rFonts w:ascii="Times New Roman" w:eastAsiaTheme="minorEastAsia" w:hAnsi="Times New Roman" w:cs="Times New Roman"/>
          <w:sz w:val="24"/>
          <w:szCs w:val="24"/>
          <w:lang w:val="en-US" w:eastAsia="en-IN" w:bidi="hi-IN"/>
        </w:rPr>
        <w:t xml:space="preserve">  </w:t>
      </w:r>
      <w:r w:rsidR="00EE278A" w:rsidRPr="00FD7D50">
        <w:rPr>
          <w:rFonts w:ascii="Times New Roman" w:eastAsiaTheme="minorEastAsia" w:hAnsi="Times New Roman" w:cs="Times New Roman"/>
          <w:sz w:val="24"/>
          <w:szCs w:val="24"/>
          <w:lang w:eastAsia="en-IN" w:bidi="hi-IN"/>
        </w:rPr>
        <w:t>(Details at Page No.66)</w:t>
      </w:r>
      <w:r w:rsidR="00EE278A" w:rsidRPr="00FD7D50">
        <w:rPr>
          <w:rFonts w:ascii="Times New Roman" w:eastAsiaTheme="minorEastAsia" w:hAnsi="Times New Roman" w:cs="Times New Roman"/>
          <w:sz w:val="24"/>
          <w:szCs w:val="24"/>
          <w:lang w:eastAsia="en-IN" w:bidi="hi-IN"/>
        </w:rPr>
        <w:tab/>
      </w:r>
      <w:r w:rsidR="00EE278A" w:rsidRPr="00FD7D50">
        <w:rPr>
          <w:rFonts w:ascii="Times New Roman" w:eastAsiaTheme="minorEastAsia" w:hAnsi="Times New Roman" w:cs="Times New Roman"/>
          <w:sz w:val="24"/>
          <w:szCs w:val="24"/>
          <w:lang w:eastAsia="en-IN" w:bidi="hi-IN"/>
        </w:rPr>
        <w:tab/>
      </w:r>
    </w:p>
    <w:p w14:paraId="0BA43237" w14:textId="77777777"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28B3B93B" w14:textId="77777777" w:rsidR="007D2FA8" w:rsidRPr="00FD7D50" w:rsidRDefault="007D2FA8" w:rsidP="00EE278A">
      <w:pPr>
        <w:spacing w:after="0" w:line="240" w:lineRule="auto"/>
        <w:rPr>
          <w:rFonts w:ascii="Times New Roman" w:eastAsiaTheme="minorEastAsia" w:hAnsi="Times New Roman" w:cs="Times New Roman"/>
          <w:b/>
          <w:bCs/>
          <w:sz w:val="24"/>
          <w:szCs w:val="24"/>
          <w:u w:val="single"/>
          <w:lang w:val="en-US" w:eastAsia="en-IN" w:bidi="hi-IN"/>
        </w:rPr>
      </w:pPr>
    </w:p>
    <w:p w14:paraId="40418EA8" w14:textId="77777777" w:rsidR="007D2FA8" w:rsidRPr="00FD7D50" w:rsidRDefault="007D2FA8" w:rsidP="00EE278A">
      <w:pPr>
        <w:spacing w:after="0" w:line="240" w:lineRule="auto"/>
        <w:rPr>
          <w:rFonts w:ascii="Times New Roman" w:eastAsiaTheme="minorEastAsia" w:hAnsi="Times New Roman" w:cs="Times New Roman"/>
          <w:b/>
          <w:bCs/>
          <w:sz w:val="24"/>
          <w:szCs w:val="24"/>
          <w:u w:val="single"/>
          <w:lang w:val="en-US" w:eastAsia="en-IN" w:bidi="hi-IN"/>
        </w:rPr>
      </w:pPr>
    </w:p>
    <w:p w14:paraId="35271709" w14:textId="53CED155"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u w:val="single"/>
          <w:lang w:val="en-US" w:eastAsia="en-IN" w:bidi="hi-IN"/>
        </w:rPr>
        <w:t xml:space="preserve">AGENDA- 5 </w:t>
      </w:r>
    </w:p>
    <w:p w14:paraId="37AB90CF" w14:textId="77777777"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4BDF1530" w14:textId="635B9871" w:rsidR="00EE278A" w:rsidRPr="00FD7D50" w:rsidRDefault="00F25A4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lang w:val="en-US" w:eastAsia="en-IN" w:bidi="hi-IN"/>
        </w:rPr>
        <w:t xml:space="preserve">(a) </w:t>
      </w:r>
      <w:r w:rsidR="00EE278A" w:rsidRPr="00FD7D50">
        <w:rPr>
          <w:rFonts w:ascii="Times New Roman" w:eastAsiaTheme="minorEastAsia" w:hAnsi="Times New Roman" w:cs="Times New Roman"/>
          <w:b/>
          <w:bCs/>
          <w:sz w:val="24"/>
          <w:szCs w:val="24"/>
          <w:u w:val="single"/>
          <w:lang w:val="en-US" w:eastAsia="en-IN" w:bidi="hi-IN"/>
        </w:rPr>
        <w:t>FINANCIAL INCLUSION-</w:t>
      </w:r>
    </w:p>
    <w:p w14:paraId="7379B96D" w14:textId="77777777" w:rsidR="00D65699" w:rsidRPr="00FD7D50" w:rsidRDefault="00D65699" w:rsidP="00EE278A">
      <w:pPr>
        <w:spacing w:after="0" w:line="240" w:lineRule="auto"/>
        <w:rPr>
          <w:rFonts w:ascii="Times New Roman" w:eastAsiaTheme="minorEastAsia" w:hAnsi="Times New Roman" w:cs="Times New Roman"/>
          <w:b/>
          <w:bCs/>
          <w:sz w:val="24"/>
          <w:szCs w:val="24"/>
          <w:u w:val="single"/>
          <w:lang w:val="en-US" w:eastAsia="en-IN" w:bidi="hi-IN"/>
        </w:rPr>
      </w:pPr>
    </w:p>
    <w:p w14:paraId="483CB0EC" w14:textId="361C3714" w:rsidR="00EE278A" w:rsidRPr="00FD7D50" w:rsidRDefault="00F25A4A" w:rsidP="00885D9C">
      <w:pPr>
        <w:spacing w:after="0" w:line="240" w:lineRule="auto"/>
        <w:jc w:val="both"/>
        <w:rPr>
          <w:rFonts w:ascii="Times New Roman" w:eastAsiaTheme="minorEastAsia" w:hAnsi="Times New Roman" w:cs="Times New Roman"/>
          <w:bCs/>
          <w:sz w:val="24"/>
          <w:szCs w:val="24"/>
          <w:lang w:val="en-US" w:eastAsia="en-IN" w:bidi="hi-IN"/>
        </w:rPr>
      </w:pPr>
      <w:r w:rsidRPr="00FD7D50">
        <w:rPr>
          <w:rFonts w:ascii="Times New Roman" w:eastAsiaTheme="minorEastAsia" w:hAnsi="Times New Roman" w:cs="Times New Roman"/>
          <w:bCs/>
          <w:sz w:val="24"/>
          <w:szCs w:val="24"/>
          <w:lang w:val="en-US" w:eastAsia="en-IN" w:bidi="hi-IN"/>
        </w:rPr>
        <w:t xml:space="preserve">     </w:t>
      </w:r>
      <w:r w:rsidR="00F42D68" w:rsidRPr="00FD7D50">
        <w:rPr>
          <w:rFonts w:ascii="Times New Roman" w:eastAsiaTheme="minorEastAsia" w:hAnsi="Times New Roman" w:cs="Times New Roman"/>
          <w:bCs/>
          <w:sz w:val="24"/>
          <w:szCs w:val="24"/>
          <w:lang w:val="en-US" w:eastAsia="en-IN" w:bidi="hi-IN"/>
        </w:rPr>
        <w:t>DFS h</w:t>
      </w:r>
      <w:r w:rsidR="00D65699" w:rsidRPr="00FD7D50">
        <w:rPr>
          <w:rFonts w:ascii="Times New Roman" w:eastAsiaTheme="minorEastAsia" w:hAnsi="Times New Roman" w:cs="Times New Roman"/>
          <w:bCs/>
          <w:sz w:val="24"/>
          <w:szCs w:val="24"/>
          <w:lang w:val="en-US" w:eastAsia="en-IN" w:bidi="hi-IN"/>
        </w:rPr>
        <w:t>as identified a fresh list of 768</w:t>
      </w:r>
      <w:r w:rsidR="00F42D68" w:rsidRPr="00FD7D50">
        <w:rPr>
          <w:rFonts w:ascii="Times New Roman" w:eastAsiaTheme="minorEastAsia" w:hAnsi="Times New Roman" w:cs="Times New Roman"/>
          <w:bCs/>
          <w:sz w:val="24"/>
          <w:szCs w:val="24"/>
          <w:lang w:val="en-US" w:eastAsia="en-IN" w:bidi="hi-IN"/>
        </w:rPr>
        <w:t xml:space="preserve"> unbanked villages in the State. Out of these, there are </w:t>
      </w:r>
      <w:r w:rsidR="009C0C30" w:rsidRPr="00FD7D50">
        <w:rPr>
          <w:rFonts w:ascii="Times New Roman" w:eastAsiaTheme="minorEastAsia" w:hAnsi="Times New Roman" w:cs="Times New Roman"/>
          <w:bCs/>
          <w:sz w:val="24"/>
          <w:szCs w:val="24"/>
          <w:lang w:val="en-US" w:eastAsia="en-IN" w:bidi="hi-IN"/>
        </w:rPr>
        <w:t>395</w:t>
      </w:r>
      <w:r w:rsidR="00F42D68" w:rsidRPr="00FD7D50">
        <w:rPr>
          <w:rFonts w:ascii="Times New Roman" w:eastAsiaTheme="minorEastAsia" w:hAnsi="Times New Roman" w:cs="Times New Roman"/>
          <w:bCs/>
          <w:sz w:val="24"/>
          <w:szCs w:val="24"/>
          <w:lang w:val="en-US" w:eastAsia="en-IN" w:bidi="hi-IN"/>
        </w:rPr>
        <w:t xml:space="preserve"> villages with population less than 100. In terms of Special SLBC Meeting dated 02.05.2023, villages with population less than 100 will be exempted </w:t>
      </w:r>
      <w:r w:rsidR="009C0C30" w:rsidRPr="00FD7D50">
        <w:rPr>
          <w:rFonts w:ascii="Times New Roman" w:eastAsiaTheme="minorEastAsia" w:hAnsi="Times New Roman" w:cs="Times New Roman"/>
          <w:bCs/>
          <w:sz w:val="24"/>
          <w:szCs w:val="24"/>
          <w:lang w:val="en-US" w:eastAsia="en-IN" w:bidi="hi-IN"/>
        </w:rPr>
        <w:t>from the purview of unbanked villages targeted for coverage. SLBC may approve exemption of these 395 villages from the coverage target.</w:t>
      </w:r>
    </w:p>
    <w:p w14:paraId="1FCB8F86" w14:textId="77777777" w:rsidR="00D65699" w:rsidRPr="00FD7D50" w:rsidRDefault="00D65699" w:rsidP="00885D9C">
      <w:pPr>
        <w:spacing w:after="0" w:line="240" w:lineRule="auto"/>
        <w:jc w:val="both"/>
        <w:rPr>
          <w:rFonts w:ascii="Times New Roman" w:eastAsiaTheme="minorEastAsia" w:hAnsi="Times New Roman" w:cs="Times New Roman"/>
          <w:bCs/>
          <w:sz w:val="24"/>
          <w:szCs w:val="24"/>
          <w:lang w:val="en-US" w:eastAsia="en-IN" w:bidi="hi-IN"/>
        </w:rPr>
      </w:pPr>
    </w:p>
    <w:p w14:paraId="307A9BD6" w14:textId="59F71C15" w:rsidR="009C0C30" w:rsidRPr="00FD7D50" w:rsidRDefault="009C0C30" w:rsidP="00885D9C">
      <w:pPr>
        <w:spacing w:after="0" w:line="240" w:lineRule="auto"/>
        <w:jc w:val="both"/>
        <w:rPr>
          <w:rFonts w:ascii="Times New Roman" w:eastAsiaTheme="minorEastAsia" w:hAnsi="Times New Roman" w:cs="Times New Roman"/>
          <w:b/>
          <w:bCs/>
          <w:sz w:val="24"/>
          <w:szCs w:val="24"/>
          <w:lang w:val="en-US" w:eastAsia="en-IN" w:bidi="hi-IN"/>
        </w:rPr>
      </w:pPr>
      <w:r w:rsidRPr="00FD7D50">
        <w:rPr>
          <w:rFonts w:ascii="Times New Roman" w:eastAsiaTheme="minorEastAsia" w:hAnsi="Times New Roman" w:cs="Times New Roman"/>
          <w:bCs/>
          <w:sz w:val="24"/>
          <w:szCs w:val="24"/>
          <w:lang w:val="en-US" w:eastAsia="en-IN" w:bidi="hi-IN"/>
        </w:rPr>
        <w:t xml:space="preserve">Further, </w:t>
      </w:r>
      <w:r w:rsidR="00D65699" w:rsidRPr="00FD7D50">
        <w:rPr>
          <w:rFonts w:ascii="Times New Roman" w:eastAsiaTheme="minorEastAsia" w:hAnsi="Times New Roman" w:cs="Times New Roman"/>
          <w:bCs/>
          <w:sz w:val="24"/>
          <w:szCs w:val="24"/>
          <w:lang w:val="en-US" w:eastAsia="en-IN" w:bidi="hi-IN"/>
        </w:rPr>
        <w:t>s</w:t>
      </w:r>
      <w:r w:rsidRPr="00FD7D50">
        <w:rPr>
          <w:rFonts w:ascii="Times New Roman" w:eastAsiaTheme="minorEastAsia" w:hAnsi="Times New Roman" w:cs="Times New Roman"/>
          <w:bCs/>
          <w:sz w:val="24"/>
          <w:szCs w:val="24"/>
          <w:lang w:val="en-US" w:eastAsia="en-IN" w:bidi="hi-IN"/>
        </w:rPr>
        <w:t>ome Banks h</w:t>
      </w:r>
      <w:r w:rsidR="00D65699" w:rsidRPr="00FD7D50">
        <w:rPr>
          <w:rFonts w:ascii="Times New Roman" w:eastAsiaTheme="minorEastAsia" w:hAnsi="Times New Roman" w:cs="Times New Roman"/>
          <w:bCs/>
          <w:sz w:val="24"/>
          <w:szCs w:val="24"/>
          <w:lang w:val="en-US" w:eastAsia="en-IN" w:bidi="hi-IN"/>
        </w:rPr>
        <w:t xml:space="preserve">ave submitted that deploying </w:t>
      </w:r>
      <w:r w:rsidRPr="00FD7D50">
        <w:rPr>
          <w:rFonts w:ascii="Times New Roman" w:eastAsiaTheme="minorEastAsia" w:hAnsi="Times New Roman" w:cs="Times New Roman"/>
          <w:bCs/>
          <w:sz w:val="24"/>
          <w:szCs w:val="24"/>
          <w:lang w:val="en-US" w:eastAsia="en-IN" w:bidi="hi-IN"/>
        </w:rPr>
        <w:t xml:space="preserve">CSPs in villages with population less than 400 is found to be </w:t>
      </w:r>
      <w:r w:rsidR="00D65699" w:rsidRPr="00FD7D50">
        <w:rPr>
          <w:rFonts w:ascii="Times New Roman" w:eastAsiaTheme="minorEastAsia" w:hAnsi="Times New Roman" w:cs="Times New Roman"/>
          <w:bCs/>
          <w:sz w:val="24"/>
          <w:szCs w:val="24"/>
          <w:lang w:val="en-US" w:eastAsia="en-IN" w:bidi="hi-IN"/>
        </w:rPr>
        <w:t xml:space="preserve">not </w:t>
      </w:r>
      <w:r w:rsidRPr="00FD7D50">
        <w:rPr>
          <w:rFonts w:ascii="Times New Roman" w:eastAsiaTheme="minorEastAsia" w:hAnsi="Times New Roman" w:cs="Times New Roman"/>
          <w:bCs/>
          <w:sz w:val="24"/>
          <w:szCs w:val="24"/>
          <w:lang w:val="en-US" w:eastAsia="en-IN" w:bidi="hi-IN"/>
        </w:rPr>
        <w:t>feasible.</w:t>
      </w:r>
      <w:r w:rsidR="00D65699" w:rsidRPr="00FD7D50">
        <w:rPr>
          <w:rFonts w:ascii="Times New Roman" w:eastAsiaTheme="minorEastAsia" w:hAnsi="Times New Roman" w:cs="Times New Roman"/>
          <w:bCs/>
          <w:sz w:val="24"/>
          <w:szCs w:val="24"/>
          <w:lang w:val="en-US" w:eastAsia="en-IN" w:bidi="hi-IN"/>
        </w:rPr>
        <w:t xml:space="preserve"> There are 714 such villages. Therefore, SLBC may approve for exemption of all villages with population less than 400 (i.e. 714) from </w:t>
      </w:r>
      <w:proofErr w:type="gramStart"/>
      <w:r w:rsidR="00D65699" w:rsidRPr="00FD7D50">
        <w:rPr>
          <w:rFonts w:ascii="Times New Roman" w:eastAsiaTheme="minorEastAsia" w:hAnsi="Times New Roman" w:cs="Times New Roman"/>
          <w:bCs/>
          <w:sz w:val="24"/>
          <w:szCs w:val="24"/>
          <w:lang w:val="en-US" w:eastAsia="en-IN" w:bidi="hi-IN"/>
        </w:rPr>
        <w:t>the  list</w:t>
      </w:r>
      <w:proofErr w:type="gramEnd"/>
      <w:r w:rsidR="00D65699" w:rsidRPr="00FD7D50">
        <w:rPr>
          <w:rFonts w:ascii="Times New Roman" w:eastAsiaTheme="minorEastAsia" w:hAnsi="Times New Roman" w:cs="Times New Roman"/>
          <w:bCs/>
          <w:sz w:val="24"/>
          <w:szCs w:val="24"/>
          <w:lang w:val="en-US" w:eastAsia="en-IN" w:bidi="hi-IN"/>
        </w:rPr>
        <w:t xml:space="preserve"> of unbanked villages targeted for coverage.  (</w:t>
      </w:r>
      <w:r w:rsidR="00341E59">
        <w:rPr>
          <w:rFonts w:ascii="Times New Roman" w:eastAsiaTheme="minorEastAsia" w:hAnsi="Times New Roman" w:cs="Times New Roman"/>
          <w:bCs/>
          <w:sz w:val="24"/>
          <w:szCs w:val="24"/>
          <w:lang w:val="en-US" w:eastAsia="en-IN" w:bidi="hi-IN"/>
        </w:rPr>
        <w:t>Details at page no. 128 to 140</w:t>
      </w:r>
      <w:r w:rsidR="00D65699" w:rsidRPr="00FD7D50">
        <w:rPr>
          <w:rFonts w:ascii="Times New Roman" w:eastAsiaTheme="minorEastAsia" w:hAnsi="Times New Roman" w:cs="Times New Roman"/>
          <w:bCs/>
          <w:sz w:val="24"/>
          <w:szCs w:val="24"/>
          <w:lang w:val="en-US" w:eastAsia="en-IN" w:bidi="hi-IN"/>
        </w:rPr>
        <w:t>)</w:t>
      </w:r>
      <w:r w:rsidR="00DF7178">
        <w:rPr>
          <w:rFonts w:ascii="Times New Roman" w:eastAsiaTheme="minorEastAsia" w:hAnsi="Times New Roman" w:cs="Times New Roman"/>
          <w:bCs/>
          <w:sz w:val="24"/>
          <w:szCs w:val="24"/>
          <w:lang w:val="en-US" w:eastAsia="en-IN" w:bidi="hi-IN"/>
        </w:rPr>
        <w:t>.</w:t>
      </w:r>
    </w:p>
    <w:p w14:paraId="45495680" w14:textId="77777777" w:rsidR="00811099" w:rsidRPr="00FD7D50" w:rsidRDefault="00B71318" w:rsidP="00EE278A">
      <w:pPr>
        <w:spacing w:after="0" w:line="240" w:lineRule="auto"/>
        <w:jc w:val="both"/>
        <w:rPr>
          <w:rFonts w:ascii="Times New Roman" w:eastAsiaTheme="minorEastAsia" w:hAnsi="Times New Roman" w:cs="Times New Roman"/>
          <w:b/>
          <w:bCs/>
          <w:sz w:val="24"/>
          <w:szCs w:val="24"/>
          <w:lang w:val="en-US" w:eastAsia="en-IN" w:bidi="hi-IN"/>
        </w:rPr>
      </w:pPr>
      <w:r w:rsidRPr="00FD7D50">
        <w:rPr>
          <w:rFonts w:ascii="Times New Roman" w:eastAsiaTheme="minorEastAsia" w:hAnsi="Times New Roman" w:cs="Times New Roman"/>
          <w:b/>
          <w:bCs/>
          <w:sz w:val="24"/>
          <w:szCs w:val="24"/>
          <w:lang w:val="en-US" w:eastAsia="en-IN" w:bidi="hi-IN"/>
        </w:rPr>
        <w:t xml:space="preserve"> </w:t>
      </w:r>
    </w:p>
    <w:p w14:paraId="462FE8B0" w14:textId="6B555FCE" w:rsidR="00EE278A" w:rsidRPr="00FD7D50" w:rsidRDefault="007302BF"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val="en-US" w:eastAsia="en-IN" w:bidi="hi-IN"/>
        </w:rPr>
        <w:t>(b</w:t>
      </w:r>
      <w:r w:rsidR="00EE278A" w:rsidRPr="00FD7D50">
        <w:rPr>
          <w:rFonts w:ascii="Times New Roman" w:eastAsiaTheme="minorEastAsia" w:hAnsi="Times New Roman" w:cs="Times New Roman"/>
          <w:b/>
          <w:bCs/>
          <w:sz w:val="24"/>
          <w:szCs w:val="24"/>
          <w:lang w:val="en-US" w:eastAsia="en-IN" w:bidi="hi-IN"/>
        </w:rPr>
        <w:t xml:space="preserve">) </w:t>
      </w:r>
      <w:r w:rsidR="00EE278A" w:rsidRPr="00FD7D50">
        <w:rPr>
          <w:rFonts w:ascii="Times New Roman" w:eastAsiaTheme="minorEastAsia" w:hAnsi="Times New Roman" w:cs="Times New Roman"/>
          <w:b/>
          <w:bCs/>
          <w:sz w:val="24"/>
          <w:szCs w:val="24"/>
          <w:u w:val="single"/>
          <w:lang w:val="en-US" w:eastAsia="en-IN" w:bidi="hi-IN"/>
        </w:rPr>
        <w:t xml:space="preserve">PROGRESS UNDER SOCIAL SECURITY SCHEMES (CUMULATIVE UPTO </w:t>
      </w:r>
      <w:r w:rsidR="004F090C" w:rsidRPr="00FD7D50">
        <w:rPr>
          <w:rFonts w:ascii="Times New Roman" w:eastAsiaTheme="minorEastAsia" w:hAnsi="Times New Roman" w:cs="Times New Roman"/>
          <w:b/>
          <w:bCs/>
          <w:sz w:val="24"/>
          <w:szCs w:val="24"/>
          <w:u w:val="single"/>
          <w:lang w:val="en-US" w:eastAsia="en-IN" w:bidi="hi-IN"/>
        </w:rPr>
        <w:t xml:space="preserve">SEPTEMBER </w:t>
      </w:r>
      <w:r w:rsidR="004E0378" w:rsidRPr="00FD7D50">
        <w:rPr>
          <w:rFonts w:ascii="Times New Roman" w:eastAsiaTheme="minorEastAsia" w:hAnsi="Times New Roman" w:cs="Times New Roman"/>
          <w:b/>
          <w:bCs/>
          <w:sz w:val="24"/>
          <w:szCs w:val="24"/>
          <w:u w:val="single"/>
          <w:lang w:val="en-US" w:eastAsia="en-IN" w:bidi="hi-IN"/>
        </w:rPr>
        <w:t xml:space="preserve"> </w:t>
      </w:r>
      <w:r w:rsidR="00EE278A" w:rsidRPr="00FD7D50">
        <w:rPr>
          <w:rFonts w:ascii="Times New Roman" w:eastAsiaTheme="minorEastAsia" w:hAnsi="Times New Roman" w:cs="Times New Roman"/>
          <w:b/>
          <w:bCs/>
          <w:sz w:val="24"/>
          <w:szCs w:val="24"/>
          <w:u w:val="single"/>
          <w:lang w:val="en-US" w:eastAsia="en-IN" w:bidi="hi-IN"/>
        </w:rPr>
        <w:t xml:space="preserve"> 202</w:t>
      </w:r>
      <w:r w:rsidR="009160DC" w:rsidRPr="00FD7D50">
        <w:rPr>
          <w:rFonts w:ascii="Times New Roman" w:eastAsiaTheme="minorEastAsia" w:hAnsi="Times New Roman" w:cs="Times New Roman"/>
          <w:b/>
          <w:bCs/>
          <w:sz w:val="24"/>
          <w:szCs w:val="24"/>
          <w:u w:val="single"/>
          <w:lang w:val="en-US" w:eastAsia="en-IN" w:bidi="hi-IN"/>
        </w:rPr>
        <w:t>3</w:t>
      </w:r>
      <w:r w:rsidR="00EE278A" w:rsidRPr="00FD7D50">
        <w:rPr>
          <w:rFonts w:ascii="Times New Roman" w:eastAsiaTheme="minorEastAsia" w:hAnsi="Times New Roman" w:cs="Times New Roman"/>
          <w:b/>
          <w:bCs/>
          <w:sz w:val="24"/>
          <w:szCs w:val="24"/>
          <w:u w:val="single"/>
          <w:lang w:val="en-US" w:eastAsia="en-IN" w:bidi="hi-IN"/>
        </w:rPr>
        <w:t xml:space="preserve">) </w:t>
      </w:r>
    </w:p>
    <w:p w14:paraId="36FE79AF"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p>
    <w:tbl>
      <w:tblPr>
        <w:tblW w:w="10207" w:type="dxa"/>
        <w:tblInd w:w="-176" w:type="dxa"/>
        <w:tblCellMar>
          <w:left w:w="0" w:type="dxa"/>
          <w:right w:w="0" w:type="dxa"/>
        </w:tblCellMar>
        <w:tblLook w:val="04A0" w:firstRow="1" w:lastRow="0" w:firstColumn="1" w:lastColumn="0" w:noHBand="0" w:noVBand="1"/>
      </w:tblPr>
      <w:tblGrid>
        <w:gridCol w:w="1985"/>
        <w:gridCol w:w="2127"/>
        <w:gridCol w:w="2268"/>
        <w:gridCol w:w="2126"/>
        <w:gridCol w:w="1701"/>
      </w:tblGrid>
      <w:tr w:rsidR="00CC6E4E" w:rsidRPr="00FD7D50" w14:paraId="108CFB7B" w14:textId="77777777" w:rsidTr="00CC6E4E">
        <w:trPr>
          <w:trHeight w:val="35"/>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C04808" w14:textId="4095963D"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b/>
                <w:bCs/>
                <w:kern w:val="24"/>
                <w:sz w:val="24"/>
                <w:szCs w:val="24"/>
                <w:lang w:val="en-US" w:eastAsia="en-IN" w:bidi="hi-IN"/>
              </w:rPr>
              <w:t>Date</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198586A" w14:textId="45B18AC3"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b/>
                <w:bCs/>
                <w:kern w:val="24"/>
                <w:sz w:val="24"/>
                <w:szCs w:val="24"/>
                <w:lang w:val="en-US" w:eastAsia="en-IN" w:bidi="hi-IN"/>
              </w:rPr>
              <w:t>PMJDY Accounts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C849793" w14:textId="47252432"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b/>
                <w:bCs/>
                <w:kern w:val="24"/>
                <w:sz w:val="24"/>
                <w:szCs w:val="24"/>
                <w:lang w:val="en-US" w:eastAsia="en-IN" w:bidi="hi-IN"/>
              </w:rPr>
              <w:t>PMJJBY Accounts</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5B7BDAA" w14:textId="76EA6555"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b/>
                <w:bCs/>
                <w:kern w:val="24"/>
                <w:sz w:val="24"/>
                <w:szCs w:val="24"/>
                <w:lang w:val="en-US" w:eastAsia="en-IN" w:bidi="hi-IN"/>
              </w:rPr>
              <w:t>PMSBY Accounts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F405BD" w14:textId="193E5F8C"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b/>
                <w:bCs/>
                <w:kern w:val="24"/>
                <w:sz w:val="24"/>
                <w:szCs w:val="24"/>
                <w:lang w:val="en-US" w:eastAsia="en-IN" w:bidi="hi-IN"/>
              </w:rPr>
              <w:t>APY Accounts</w:t>
            </w:r>
          </w:p>
        </w:tc>
      </w:tr>
      <w:tr w:rsidR="00CC6E4E" w:rsidRPr="00FD7D50" w14:paraId="7E25EF7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B984CAB"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As on 31.12.2019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CC1EB53"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291167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66DB9A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46423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A770D5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52162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44675E6"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5626</w:t>
            </w:r>
          </w:p>
        </w:tc>
      </w:tr>
      <w:tr w:rsidR="00CC6E4E" w:rsidRPr="00FD7D50" w14:paraId="1BA76EA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0608C3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As on 31.03.2020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62EECCE6"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284743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E378DFC"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42228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44EF51C"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72750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41DF0B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6356</w:t>
            </w:r>
          </w:p>
        </w:tc>
      </w:tr>
      <w:tr w:rsidR="00CC6E4E" w:rsidRPr="00FD7D50" w14:paraId="7267F3C5"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14CA09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As on 31.03.2021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3B86803"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360254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7B21AC"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76801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2C775C4"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145967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38FD8F1C"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13568</w:t>
            </w:r>
          </w:p>
        </w:tc>
      </w:tr>
      <w:tr w:rsidR="00CC6E4E" w:rsidRPr="00FD7D50" w14:paraId="72D9BBE2"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8FFD22B"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As on 31.03.2022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92E6A01"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373517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4A56C8C"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110090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9421BF1"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215852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836A160" w14:textId="77777777" w:rsidR="00CC6E4E" w:rsidRPr="00FD7D50" w:rsidRDefault="00CC6E4E"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17936</w:t>
            </w:r>
          </w:p>
        </w:tc>
      </w:tr>
      <w:tr w:rsidR="001E2F12" w:rsidRPr="00FD7D50" w14:paraId="70304116"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D1A5AE2" w14:textId="4F65369F" w:rsidR="001E2F12" w:rsidRPr="00FD7D50" w:rsidRDefault="001E2F12" w:rsidP="0013116D">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 xml:space="preserve">As on </w:t>
            </w:r>
            <w:r w:rsidR="0013116D" w:rsidRPr="00FD7D50">
              <w:rPr>
                <w:rFonts w:ascii="Times New Roman" w:eastAsia="Calibri" w:hAnsi="Times New Roman" w:cs="Times New Roman"/>
                <w:kern w:val="24"/>
                <w:sz w:val="24"/>
                <w:szCs w:val="24"/>
                <w:lang w:val="en-US" w:eastAsia="en-IN" w:bidi="hi-IN"/>
              </w:rPr>
              <w:t>30.09.2023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71D6393" w14:textId="2424DA11" w:rsidR="001E2F12" w:rsidRPr="00FD7D50" w:rsidRDefault="001E2F12"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377611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D81BF37" w14:textId="73F2AB66" w:rsidR="001E2F12" w:rsidRPr="00FD7D50" w:rsidRDefault="001E2F12"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116540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55917F64" w14:textId="34CE9338" w:rsidR="001E2F12" w:rsidRPr="00FD7D50" w:rsidRDefault="001E2F12"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253130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49D0F412" w14:textId="3FA66303" w:rsidR="001E2F12" w:rsidRPr="00FD7D50" w:rsidRDefault="001E2F12"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29828</w:t>
            </w:r>
          </w:p>
        </w:tc>
      </w:tr>
      <w:tr w:rsidR="0013116D" w:rsidRPr="00FD7D50" w14:paraId="5FBE9061" w14:textId="77777777" w:rsidTr="003315D3">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8237AE1" w14:textId="51421C55" w:rsidR="0013116D" w:rsidRPr="00FD7D50" w:rsidRDefault="0013116D" w:rsidP="0013116D">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As on 31.12.2023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042DFFD4" w14:textId="5F1E4B71" w:rsidR="0013116D" w:rsidRPr="00FD7D50" w:rsidRDefault="0013116D"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373720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73BC25AE" w14:textId="7045DB4B" w:rsidR="0013116D" w:rsidRPr="00FD7D50" w:rsidRDefault="0013116D"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137418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13FE70DC" w14:textId="42FAB419" w:rsidR="0013116D" w:rsidRPr="00FD7D50" w:rsidRDefault="0013116D"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285471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tcPr>
          <w:p w14:paraId="233C6A16" w14:textId="26DBF3A2" w:rsidR="0013116D" w:rsidRPr="00FD7D50" w:rsidRDefault="0013116D" w:rsidP="00CC6E4E">
            <w:pPr>
              <w:spacing w:after="0" w:line="240" w:lineRule="auto"/>
              <w:jc w:val="center"/>
              <w:rPr>
                <w:rFonts w:ascii="Times New Roman" w:eastAsia="Calibri" w:hAnsi="Times New Roman" w:cs="Times New Roman"/>
                <w:kern w:val="24"/>
                <w:sz w:val="24"/>
                <w:szCs w:val="24"/>
                <w:lang w:val="en-US" w:eastAsia="en-IN" w:bidi="hi-IN"/>
              </w:rPr>
            </w:pPr>
            <w:r w:rsidRPr="00FD7D50">
              <w:rPr>
                <w:rFonts w:ascii="Times New Roman" w:eastAsia="Calibri" w:hAnsi="Times New Roman" w:cs="Times New Roman"/>
                <w:kern w:val="24"/>
                <w:sz w:val="24"/>
                <w:szCs w:val="24"/>
                <w:lang w:val="en-US" w:eastAsia="en-IN" w:bidi="hi-IN"/>
              </w:rPr>
              <w:t>28461</w:t>
            </w:r>
          </w:p>
        </w:tc>
      </w:tr>
    </w:tbl>
    <w:p w14:paraId="29A5A162" w14:textId="77777777" w:rsidR="00504471" w:rsidRPr="00FD7D50"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77435FC0" w14:textId="77777777" w:rsidR="00504471" w:rsidRPr="00FD7D50"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6B96AD90" w14:textId="77777777" w:rsidR="00504471" w:rsidRPr="00FD7D50" w:rsidRDefault="00504471" w:rsidP="00EE278A">
      <w:pPr>
        <w:spacing w:after="0" w:line="240" w:lineRule="auto"/>
        <w:rPr>
          <w:rFonts w:ascii="Times New Roman" w:eastAsiaTheme="minorEastAsia" w:hAnsi="Times New Roman" w:cs="Times New Roman"/>
          <w:b/>
          <w:bCs/>
          <w:sz w:val="24"/>
          <w:szCs w:val="24"/>
          <w:u w:val="single"/>
          <w:lang w:val="en-US" w:eastAsia="en-IN" w:bidi="hi-IN"/>
        </w:rPr>
      </w:pPr>
    </w:p>
    <w:p w14:paraId="11D48A14"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25899D7F"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646A7E47" w14:textId="77777777" w:rsidR="00E1539F" w:rsidRDefault="00E1539F" w:rsidP="00EE278A">
      <w:pPr>
        <w:spacing w:after="0" w:line="240" w:lineRule="auto"/>
        <w:rPr>
          <w:rFonts w:ascii="Times New Roman" w:eastAsiaTheme="minorEastAsia" w:hAnsi="Times New Roman" w:cs="Times New Roman"/>
          <w:b/>
          <w:bCs/>
          <w:sz w:val="24"/>
          <w:szCs w:val="24"/>
          <w:u w:val="single"/>
          <w:lang w:val="en-US" w:eastAsia="en-IN" w:bidi="hi-IN"/>
        </w:rPr>
      </w:pPr>
    </w:p>
    <w:p w14:paraId="7EC42DB8" w14:textId="2B6BDF83"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u w:val="single"/>
          <w:lang w:val="en-US" w:eastAsia="en-IN" w:bidi="hi-IN"/>
        </w:rPr>
        <w:lastRenderedPageBreak/>
        <w:t>AGENDA- 6</w:t>
      </w:r>
    </w:p>
    <w:p w14:paraId="471AE873" w14:textId="77777777" w:rsidR="00EE278A" w:rsidRPr="00FD7D50" w:rsidRDefault="00EE278A" w:rsidP="00EE278A">
      <w:pPr>
        <w:spacing w:after="0" w:line="240" w:lineRule="auto"/>
        <w:rPr>
          <w:rFonts w:ascii="Times New Roman" w:eastAsiaTheme="minorEastAsia" w:hAnsi="Times New Roman" w:cs="Times New Roman"/>
          <w:b/>
          <w:bCs/>
          <w:sz w:val="24"/>
          <w:szCs w:val="24"/>
          <w:lang w:val="en-US" w:eastAsia="en-IN" w:bidi="hi-IN"/>
        </w:rPr>
      </w:pPr>
    </w:p>
    <w:p w14:paraId="6E546050" w14:textId="77777777"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u w:val="single"/>
          <w:lang w:val="en-US" w:eastAsia="en-IN" w:bidi="hi-IN"/>
        </w:rPr>
        <w:t>POSITION OF NPAs, CERTIFICATE CASES AND RECOVERY OF NPAs</w:t>
      </w:r>
      <w:r w:rsidRPr="00FD7D50">
        <w:rPr>
          <w:rFonts w:ascii="Times New Roman" w:eastAsiaTheme="minorEastAsia" w:hAnsi="Times New Roman" w:cs="Times New Roman"/>
          <w:b/>
          <w:bCs/>
          <w:sz w:val="24"/>
          <w:szCs w:val="24"/>
          <w:lang w:val="en-US" w:eastAsia="en-IN" w:bidi="hi-IN"/>
        </w:rPr>
        <w:t xml:space="preserve">: </w:t>
      </w:r>
    </w:p>
    <w:p w14:paraId="6AF1156F" w14:textId="77777777" w:rsidR="00811099" w:rsidRPr="00FD7D50" w:rsidRDefault="00811099" w:rsidP="00EE278A">
      <w:pPr>
        <w:spacing w:after="0" w:line="240" w:lineRule="auto"/>
        <w:jc w:val="both"/>
        <w:rPr>
          <w:rFonts w:ascii="Times New Roman" w:eastAsiaTheme="minorEastAsia" w:hAnsi="Times New Roman" w:cs="Times New Roman"/>
          <w:b/>
          <w:bCs/>
          <w:sz w:val="24"/>
          <w:szCs w:val="24"/>
          <w:lang w:eastAsia="en-IN" w:bidi="hi-IN"/>
        </w:rPr>
      </w:pPr>
    </w:p>
    <w:p w14:paraId="3B131D6E" w14:textId="0C5C769A" w:rsidR="00153E21" w:rsidRPr="002C0305" w:rsidRDefault="00153E21" w:rsidP="002C0305">
      <w:pPr>
        <w:pStyle w:val="ListParagraph"/>
        <w:numPr>
          <w:ilvl w:val="0"/>
          <w:numId w:val="17"/>
        </w:numPr>
        <w:spacing w:after="0" w:line="240" w:lineRule="auto"/>
        <w:jc w:val="both"/>
        <w:rPr>
          <w:rFonts w:ascii="Times New Roman" w:eastAsiaTheme="minorEastAsia" w:hAnsi="Times New Roman" w:cs="Times New Roman"/>
          <w:b/>
          <w:bCs/>
          <w:sz w:val="24"/>
          <w:szCs w:val="24"/>
          <w:lang w:eastAsia="en-IN" w:bidi="hi-IN"/>
        </w:rPr>
      </w:pPr>
      <w:r w:rsidRPr="002C0305">
        <w:rPr>
          <w:rFonts w:ascii="Times New Roman" w:eastAsiaTheme="minorEastAsia" w:hAnsi="Times New Roman" w:cs="Times New Roman"/>
          <w:b/>
          <w:bCs/>
          <w:sz w:val="24"/>
          <w:szCs w:val="24"/>
          <w:lang w:eastAsia="en-IN" w:bidi="hi-IN"/>
        </w:rPr>
        <w:t>NPA Position in Priority Sector Lending as on 31.12.2023</w:t>
      </w:r>
    </w:p>
    <w:p w14:paraId="68CC4ECE" w14:textId="77777777" w:rsidR="00153E21" w:rsidRPr="00FD7D50" w:rsidRDefault="00153E21" w:rsidP="00EE278A">
      <w:pPr>
        <w:spacing w:after="0" w:line="240" w:lineRule="auto"/>
        <w:jc w:val="both"/>
        <w:rPr>
          <w:rFonts w:ascii="Times New Roman" w:eastAsiaTheme="minorEastAsia" w:hAnsi="Times New Roman" w:cs="Times New Roman"/>
          <w:bCs/>
          <w:sz w:val="24"/>
          <w:szCs w:val="24"/>
          <w:lang w:eastAsia="en-IN" w:bidi="hi-IN"/>
        </w:rPr>
      </w:pP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
          <w:bCs/>
          <w:sz w:val="24"/>
          <w:szCs w:val="24"/>
          <w:lang w:eastAsia="en-IN" w:bidi="hi-IN"/>
        </w:rPr>
        <w:tab/>
      </w:r>
      <w:r w:rsidRPr="00FD7D50">
        <w:rPr>
          <w:rFonts w:ascii="Times New Roman" w:eastAsiaTheme="minorEastAsia" w:hAnsi="Times New Roman" w:cs="Times New Roman"/>
          <w:bCs/>
          <w:sz w:val="24"/>
          <w:szCs w:val="24"/>
          <w:lang w:eastAsia="en-IN" w:bidi="hi-IN"/>
        </w:rPr>
        <w:tab/>
      </w:r>
    </w:p>
    <w:p w14:paraId="4745C4FF" w14:textId="6B7A8D90" w:rsidR="00153E21" w:rsidRPr="00FD7D50" w:rsidRDefault="002A058A" w:rsidP="00EE278A">
      <w:pPr>
        <w:spacing w:after="0" w:line="240" w:lineRule="auto"/>
        <w:jc w:val="both"/>
        <w:rPr>
          <w:rFonts w:ascii="Times New Roman" w:eastAsiaTheme="minorEastAsia" w:hAnsi="Times New Roman" w:cs="Times New Roman"/>
          <w:bCs/>
          <w:sz w:val="24"/>
          <w:szCs w:val="24"/>
          <w:lang w:eastAsia="en-IN" w:bidi="hi-IN"/>
        </w:rPr>
      </w:pP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0038775F">
        <w:rPr>
          <w:rFonts w:ascii="Times New Roman" w:eastAsiaTheme="minorEastAsia" w:hAnsi="Times New Roman" w:cs="Times New Roman"/>
          <w:bCs/>
          <w:sz w:val="24"/>
          <w:szCs w:val="24"/>
          <w:lang w:eastAsia="en-IN" w:bidi="hi-IN"/>
        </w:rPr>
        <w:t xml:space="preserve">                                    </w:t>
      </w:r>
      <w:r w:rsidR="00153E21" w:rsidRPr="00FD7D50">
        <w:rPr>
          <w:rFonts w:ascii="Times New Roman" w:eastAsiaTheme="minorEastAsia" w:hAnsi="Times New Roman" w:cs="Times New Roman"/>
          <w:bCs/>
          <w:sz w:val="24"/>
          <w:szCs w:val="24"/>
          <w:lang w:eastAsia="en-IN" w:bidi="hi-IN"/>
        </w:rPr>
        <w:t>(Amt. Rs. in crores)</w:t>
      </w:r>
    </w:p>
    <w:tbl>
      <w:tblPr>
        <w:tblStyle w:val="TableGrid"/>
        <w:tblW w:w="0" w:type="auto"/>
        <w:tblInd w:w="-176" w:type="dxa"/>
        <w:tblLook w:val="04A0" w:firstRow="1" w:lastRow="0" w:firstColumn="1" w:lastColumn="0" w:noHBand="0" w:noVBand="1"/>
      </w:tblPr>
      <w:tblGrid>
        <w:gridCol w:w="3261"/>
        <w:gridCol w:w="1134"/>
        <w:gridCol w:w="1276"/>
        <w:gridCol w:w="1276"/>
        <w:gridCol w:w="1134"/>
        <w:gridCol w:w="756"/>
        <w:gridCol w:w="1134"/>
      </w:tblGrid>
      <w:tr w:rsidR="002A058A" w:rsidRPr="00FD7D50" w14:paraId="7489891F" w14:textId="77777777" w:rsidTr="0038775F">
        <w:tc>
          <w:tcPr>
            <w:tcW w:w="3261" w:type="dxa"/>
          </w:tcPr>
          <w:p w14:paraId="5E8958D2" w14:textId="4A2D7048"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Segment</w:t>
            </w:r>
          </w:p>
        </w:tc>
        <w:tc>
          <w:tcPr>
            <w:tcW w:w="2410" w:type="dxa"/>
            <w:gridSpan w:val="2"/>
          </w:tcPr>
          <w:p w14:paraId="5A169844" w14:textId="67EFCC2F"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Total Advances</w:t>
            </w:r>
          </w:p>
        </w:tc>
        <w:tc>
          <w:tcPr>
            <w:tcW w:w="2410" w:type="dxa"/>
            <w:gridSpan w:val="2"/>
          </w:tcPr>
          <w:p w14:paraId="31926D6B" w14:textId="4A3BE60F"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Total NPA</w:t>
            </w:r>
          </w:p>
        </w:tc>
        <w:tc>
          <w:tcPr>
            <w:tcW w:w="1890" w:type="dxa"/>
            <w:gridSpan w:val="2"/>
          </w:tcPr>
          <w:p w14:paraId="14418DB8" w14:textId="7C162EA1"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NPA %</w:t>
            </w:r>
          </w:p>
        </w:tc>
      </w:tr>
      <w:tr w:rsidR="002A058A" w:rsidRPr="00FD7D50" w14:paraId="2FF01155" w14:textId="77777777" w:rsidTr="0038775F">
        <w:tc>
          <w:tcPr>
            <w:tcW w:w="3261" w:type="dxa"/>
          </w:tcPr>
          <w:p w14:paraId="5B5E4E37" w14:textId="77777777" w:rsidR="002A058A" w:rsidRPr="0038775F" w:rsidRDefault="002A058A" w:rsidP="0038775F">
            <w:pPr>
              <w:jc w:val="center"/>
              <w:rPr>
                <w:rFonts w:ascii="Times New Roman" w:hAnsi="Times New Roman" w:cs="Times New Roman"/>
                <w:b/>
                <w:sz w:val="24"/>
                <w:szCs w:val="24"/>
              </w:rPr>
            </w:pPr>
          </w:p>
        </w:tc>
        <w:tc>
          <w:tcPr>
            <w:tcW w:w="1134" w:type="dxa"/>
          </w:tcPr>
          <w:p w14:paraId="4BEB79CF" w14:textId="201C9B1D"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No</w:t>
            </w:r>
            <w:r w:rsidR="0038775F" w:rsidRPr="0038775F">
              <w:rPr>
                <w:rFonts w:ascii="Times New Roman" w:hAnsi="Times New Roman" w:cs="Times New Roman"/>
                <w:b/>
                <w:sz w:val="24"/>
                <w:szCs w:val="24"/>
              </w:rPr>
              <w:t>.</w:t>
            </w:r>
          </w:p>
        </w:tc>
        <w:tc>
          <w:tcPr>
            <w:tcW w:w="1276" w:type="dxa"/>
          </w:tcPr>
          <w:p w14:paraId="23ACCE45" w14:textId="608CA510"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Amount</w:t>
            </w:r>
          </w:p>
        </w:tc>
        <w:tc>
          <w:tcPr>
            <w:tcW w:w="1276" w:type="dxa"/>
          </w:tcPr>
          <w:p w14:paraId="3771FF43" w14:textId="047761AF"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No</w:t>
            </w:r>
            <w:r w:rsidR="0038775F" w:rsidRPr="0038775F">
              <w:rPr>
                <w:rFonts w:ascii="Times New Roman" w:hAnsi="Times New Roman" w:cs="Times New Roman"/>
                <w:b/>
                <w:sz w:val="24"/>
                <w:szCs w:val="24"/>
              </w:rPr>
              <w:t>.</w:t>
            </w:r>
          </w:p>
        </w:tc>
        <w:tc>
          <w:tcPr>
            <w:tcW w:w="1134" w:type="dxa"/>
          </w:tcPr>
          <w:p w14:paraId="2B5A9125" w14:textId="67787F65"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Amount</w:t>
            </w:r>
          </w:p>
        </w:tc>
        <w:tc>
          <w:tcPr>
            <w:tcW w:w="756" w:type="dxa"/>
          </w:tcPr>
          <w:p w14:paraId="4C7F102F" w14:textId="72EB2840"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No</w:t>
            </w:r>
            <w:r w:rsidR="0038775F" w:rsidRPr="0038775F">
              <w:rPr>
                <w:rFonts w:ascii="Times New Roman" w:hAnsi="Times New Roman" w:cs="Times New Roman"/>
                <w:b/>
                <w:sz w:val="24"/>
                <w:szCs w:val="24"/>
              </w:rPr>
              <w:t>.</w:t>
            </w:r>
          </w:p>
        </w:tc>
        <w:tc>
          <w:tcPr>
            <w:tcW w:w="1134" w:type="dxa"/>
          </w:tcPr>
          <w:p w14:paraId="419CA973" w14:textId="420A42AD" w:rsidR="002A058A" w:rsidRPr="0038775F" w:rsidRDefault="002A058A" w:rsidP="0038775F">
            <w:pPr>
              <w:jc w:val="center"/>
              <w:rPr>
                <w:rFonts w:ascii="Times New Roman" w:hAnsi="Times New Roman" w:cs="Times New Roman"/>
                <w:b/>
                <w:sz w:val="24"/>
                <w:szCs w:val="24"/>
              </w:rPr>
            </w:pPr>
            <w:r w:rsidRPr="0038775F">
              <w:rPr>
                <w:rFonts w:ascii="Times New Roman" w:hAnsi="Times New Roman" w:cs="Times New Roman"/>
                <w:b/>
                <w:sz w:val="24"/>
                <w:szCs w:val="24"/>
              </w:rPr>
              <w:t>Amount</w:t>
            </w:r>
          </w:p>
        </w:tc>
      </w:tr>
      <w:tr w:rsidR="002A058A" w:rsidRPr="00FD7D50" w14:paraId="1651FDF5" w14:textId="77777777" w:rsidTr="0038775F">
        <w:tc>
          <w:tcPr>
            <w:tcW w:w="3261" w:type="dxa"/>
          </w:tcPr>
          <w:p w14:paraId="49494EEC" w14:textId="246D168C" w:rsidR="002A058A" w:rsidRPr="00FD7D50" w:rsidRDefault="002A058A" w:rsidP="00EE278A">
            <w:pPr>
              <w:jc w:val="both"/>
              <w:rPr>
                <w:rFonts w:ascii="Times New Roman" w:hAnsi="Times New Roman" w:cs="Times New Roman"/>
                <w:bCs/>
                <w:sz w:val="24"/>
                <w:szCs w:val="24"/>
              </w:rPr>
            </w:pPr>
            <w:r w:rsidRPr="00FD7D50">
              <w:rPr>
                <w:rFonts w:ascii="Times New Roman" w:hAnsi="Times New Roman" w:cs="Times New Roman"/>
                <w:bCs/>
                <w:sz w:val="24"/>
                <w:szCs w:val="24"/>
              </w:rPr>
              <w:t>Agriculture</w:t>
            </w:r>
          </w:p>
        </w:tc>
        <w:tc>
          <w:tcPr>
            <w:tcW w:w="1134" w:type="dxa"/>
          </w:tcPr>
          <w:p w14:paraId="1C65918C" w14:textId="0DD28AB6"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41445</w:t>
            </w:r>
          </w:p>
        </w:tc>
        <w:tc>
          <w:tcPr>
            <w:tcW w:w="1276" w:type="dxa"/>
          </w:tcPr>
          <w:p w14:paraId="7F8D6B37" w14:textId="61202DF3"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512.08</w:t>
            </w:r>
          </w:p>
        </w:tc>
        <w:tc>
          <w:tcPr>
            <w:tcW w:w="1276" w:type="dxa"/>
          </w:tcPr>
          <w:p w14:paraId="6F57287F" w14:textId="2A8FA835"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15900</w:t>
            </w:r>
          </w:p>
        </w:tc>
        <w:tc>
          <w:tcPr>
            <w:tcW w:w="1134" w:type="dxa"/>
          </w:tcPr>
          <w:p w14:paraId="7DB9725D" w14:textId="6434C66E"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111.40</w:t>
            </w:r>
          </w:p>
        </w:tc>
        <w:tc>
          <w:tcPr>
            <w:tcW w:w="756" w:type="dxa"/>
          </w:tcPr>
          <w:p w14:paraId="4E655F15" w14:textId="4F6B1D41"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38.36</w:t>
            </w:r>
          </w:p>
        </w:tc>
        <w:tc>
          <w:tcPr>
            <w:tcW w:w="1134" w:type="dxa"/>
          </w:tcPr>
          <w:p w14:paraId="21FD87DD" w14:textId="57AD473F"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21.76</w:t>
            </w:r>
          </w:p>
        </w:tc>
      </w:tr>
      <w:tr w:rsidR="002A058A" w:rsidRPr="00FD7D50" w14:paraId="05138071" w14:textId="77777777" w:rsidTr="0038775F">
        <w:tc>
          <w:tcPr>
            <w:tcW w:w="3261" w:type="dxa"/>
          </w:tcPr>
          <w:p w14:paraId="6D80BDC0" w14:textId="58331051" w:rsidR="002A058A" w:rsidRPr="00FD7D50" w:rsidRDefault="002A058A" w:rsidP="00EE278A">
            <w:pPr>
              <w:jc w:val="both"/>
              <w:rPr>
                <w:rFonts w:ascii="Times New Roman" w:hAnsi="Times New Roman" w:cs="Times New Roman"/>
                <w:bCs/>
                <w:sz w:val="24"/>
                <w:szCs w:val="24"/>
              </w:rPr>
            </w:pPr>
            <w:r w:rsidRPr="00FD7D50">
              <w:rPr>
                <w:rFonts w:ascii="Times New Roman" w:hAnsi="Times New Roman" w:cs="Times New Roman"/>
                <w:bCs/>
                <w:sz w:val="24"/>
                <w:szCs w:val="24"/>
              </w:rPr>
              <w:t>MSME</w:t>
            </w:r>
          </w:p>
        </w:tc>
        <w:tc>
          <w:tcPr>
            <w:tcW w:w="1134" w:type="dxa"/>
          </w:tcPr>
          <w:p w14:paraId="7EFC53D3" w14:textId="2D931B32"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19241</w:t>
            </w:r>
          </w:p>
        </w:tc>
        <w:tc>
          <w:tcPr>
            <w:tcW w:w="1276" w:type="dxa"/>
          </w:tcPr>
          <w:p w14:paraId="3128C734" w14:textId="7F8728CC"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1918.84</w:t>
            </w:r>
          </w:p>
        </w:tc>
        <w:tc>
          <w:tcPr>
            <w:tcW w:w="1276" w:type="dxa"/>
          </w:tcPr>
          <w:p w14:paraId="046EF1FB" w14:textId="7F351FEE" w:rsidR="002A058A" w:rsidRPr="00FD7D50" w:rsidRDefault="002A058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3331</w:t>
            </w:r>
          </w:p>
        </w:tc>
        <w:tc>
          <w:tcPr>
            <w:tcW w:w="1134" w:type="dxa"/>
          </w:tcPr>
          <w:p w14:paraId="2F45E6BA" w14:textId="254ED162"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175.08</w:t>
            </w:r>
          </w:p>
        </w:tc>
        <w:tc>
          <w:tcPr>
            <w:tcW w:w="756" w:type="dxa"/>
          </w:tcPr>
          <w:p w14:paraId="27B13E6B" w14:textId="5B4E3761"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17.31</w:t>
            </w:r>
          </w:p>
        </w:tc>
        <w:tc>
          <w:tcPr>
            <w:tcW w:w="1134" w:type="dxa"/>
          </w:tcPr>
          <w:p w14:paraId="55B46856" w14:textId="5BC3595E"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9.12</w:t>
            </w:r>
          </w:p>
        </w:tc>
      </w:tr>
      <w:tr w:rsidR="002A058A" w:rsidRPr="00FD7D50" w14:paraId="70971AF1" w14:textId="77777777" w:rsidTr="0038775F">
        <w:tc>
          <w:tcPr>
            <w:tcW w:w="3261" w:type="dxa"/>
          </w:tcPr>
          <w:p w14:paraId="45164274" w14:textId="6FF17C7E" w:rsidR="002A058A" w:rsidRPr="00FD7D50" w:rsidRDefault="002A058A" w:rsidP="00EE278A">
            <w:pPr>
              <w:jc w:val="both"/>
              <w:rPr>
                <w:rFonts w:ascii="Times New Roman" w:hAnsi="Times New Roman" w:cs="Times New Roman"/>
                <w:bCs/>
                <w:sz w:val="24"/>
                <w:szCs w:val="24"/>
              </w:rPr>
            </w:pPr>
            <w:r w:rsidRPr="00FD7D50">
              <w:rPr>
                <w:rFonts w:ascii="Times New Roman" w:hAnsi="Times New Roman" w:cs="Times New Roman"/>
                <w:bCs/>
                <w:sz w:val="24"/>
                <w:szCs w:val="24"/>
              </w:rPr>
              <w:t>OPS</w:t>
            </w:r>
          </w:p>
        </w:tc>
        <w:tc>
          <w:tcPr>
            <w:tcW w:w="1134" w:type="dxa"/>
          </w:tcPr>
          <w:p w14:paraId="02004113" w14:textId="704850E6"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2769</w:t>
            </w:r>
          </w:p>
        </w:tc>
        <w:tc>
          <w:tcPr>
            <w:tcW w:w="1276" w:type="dxa"/>
          </w:tcPr>
          <w:p w14:paraId="5ECD2B1A" w14:textId="21547B05"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276.98</w:t>
            </w:r>
          </w:p>
        </w:tc>
        <w:tc>
          <w:tcPr>
            <w:tcW w:w="1276" w:type="dxa"/>
          </w:tcPr>
          <w:p w14:paraId="7FFB5CEF" w14:textId="41004536"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397</w:t>
            </w:r>
          </w:p>
        </w:tc>
        <w:tc>
          <w:tcPr>
            <w:tcW w:w="1134" w:type="dxa"/>
          </w:tcPr>
          <w:p w14:paraId="69294185" w14:textId="426BECA7"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22.00</w:t>
            </w:r>
          </w:p>
        </w:tc>
        <w:tc>
          <w:tcPr>
            <w:tcW w:w="756" w:type="dxa"/>
          </w:tcPr>
          <w:p w14:paraId="6EC37F87" w14:textId="62AF6C3D"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14.34</w:t>
            </w:r>
          </w:p>
        </w:tc>
        <w:tc>
          <w:tcPr>
            <w:tcW w:w="1134" w:type="dxa"/>
          </w:tcPr>
          <w:p w14:paraId="5D0053AE" w14:textId="416299CF" w:rsidR="002A058A" w:rsidRPr="00FD7D50" w:rsidRDefault="008A134A" w:rsidP="008A134A">
            <w:pPr>
              <w:jc w:val="right"/>
              <w:rPr>
                <w:rFonts w:ascii="Times New Roman" w:hAnsi="Times New Roman" w:cs="Times New Roman"/>
                <w:bCs/>
                <w:sz w:val="24"/>
                <w:szCs w:val="24"/>
              </w:rPr>
            </w:pPr>
            <w:r w:rsidRPr="00FD7D50">
              <w:rPr>
                <w:rFonts w:ascii="Times New Roman" w:hAnsi="Times New Roman" w:cs="Times New Roman"/>
                <w:bCs/>
                <w:sz w:val="24"/>
                <w:szCs w:val="24"/>
              </w:rPr>
              <w:t>7.94</w:t>
            </w:r>
          </w:p>
        </w:tc>
      </w:tr>
      <w:tr w:rsidR="002A058A" w:rsidRPr="00FD7D50" w14:paraId="1668D03A" w14:textId="77777777" w:rsidTr="0038775F">
        <w:tc>
          <w:tcPr>
            <w:tcW w:w="3261" w:type="dxa"/>
          </w:tcPr>
          <w:p w14:paraId="1B4E4CA3" w14:textId="5AF193FB" w:rsidR="002A058A" w:rsidRPr="00FD7D50" w:rsidRDefault="002A058A" w:rsidP="00EE278A">
            <w:pPr>
              <w:jc w:val="both"/>
              <w:rPr>
                <w:rFonts w:ascii="Times New Roman" w:hAnsi="Times New Roman" w:cs="Times New Roman"/>
                <w:b/>
                <w:bCs/>
                <w:sz w:val="24"/>
                <w:szCs w:val="24"/>
              </w:rPr>
            </w:pPr>
            <w:r w:rsidRPr="00FD7D50">
              <w:rPr>
                <w:rFonts w:ascii="Times New Roman" w:hAnsi="Times New Roman" w:cs="Times New Roman"/>
                <w:b/>
                <w:bCs/>
                <w:sz w:val="24"/>
                <w:szCs w:val="24"/>
              </w:rPr>
              <w:t>Total Priority Sector</w:t>
            </w:r>
          </w:p>
        </w:tc>
        <w:tc>
          <w:tcPr>
            <w:tcW w:w="1134" w:type="dxa"/>
          </w:tcPr>
          <w:p w14:paraId="25DEBA25" w14:textId="7EB37D8D"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63455</w:t>
            </w:r>
          </w:p>
        </w:tc>
        <w:tc>
          <w:tcPr>
            <w:tcW w:w="1276" w:type="dxa"/>
          </w:tcPr>
          <w:p w14:paraId="6C97E85E" w14:textId="46E484E1"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2707.90</w:t>
            </w:r>
          </w:p>
        </w:tc>
        <w:tc>
          <w:tcPr>
            <w:tcW w:w="1276" w:type="dxa"/>
          </w:tcPr>
          <w:p w14:paraId="1ABA5091" w14:textId="47CA92EA"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19628</w:t>
            </w:r>
          </w:p>
        </w:tc>
        <w:tc>
          <w:tcPr>
            <w:tcW w:w="1134" w:type="dxa"/>
          </w:tcPr>
          <w:p w14:paraId="78B18C3C" w14:textId="4172F96B"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308.48</w:t>
            </w:r>
          </w:p>
        </w:tc>
        <w:tc>
          <w:tcPr>
            <w:tcW w:w="756" w:type="dxa"/>
          </w:tcPr>
          <w:p w14:paraId="4E5DD787" w14:textId="7ED83E7E"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30.93</w:t>
            </w:r>
          </w:p>
        </w:tc>
        <w:tc>
          <w:tcPr>
            <w:tcW w:w="1134" w:type="dxa"/>
          </w:tcPr>
          <w:p w14:paraId="01222818" w14:textId="72D7529D"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11.39</w:t>
            </w:r>
          </w:p>
        </w:tc>
      </w:tr>
      <w:tr w:rsidR="002A058A" w:rsidRPr="00FD7D50" w14:paraId="30B43AFD" w14:textId="77777777" w:rsidTr="0038775F">
        <w:tc>
          <w:tcPr>
            <w:tcW w:w="3261" w:type="dxa"/>
          </w:tcPr>
          <w:p w14:paraId="441E9CE8" w14:textId="0DFF14ED" w:rsidR="002A058A" w:rsidRPr="00FD7D50" w:rsidRDefault="002A058A" w:rsidP="00EE278A">
            <w:pPr>
              <w:jc w:val="both"/>
              <w:rPr>
                <w:rFonts w:ascii="Times New Roman" w:hAnsi="Times New Roman" w:cs="Times New Roman"/>
                <w:b/>
                <w:bCs/>
                <w:sz w:val="24"/>
                <w:szCs w:val="24"/>
              </w:rPr>
            </w:pPr>
            <w:r w:rsidRPr="00FD7D50">
              <w:rPr>
                <w:rFonts w:ascii="Times New Roman" w:hAnsi="Times New Roman" w:cs="Times New Roman"/>
                <w:b/>
                <w:bCs/>
                <w:sz w:val="24"/>
                <w:szCs w:val="24"/>
              </w:rPr>
              <w:t xml:space="preserve">Total </w:t>
            </w:r>
            <w:proofErr w:type="spellStart"/>
            <w:proofErr w:type="gramStart"/>
            <w:r w:rsidRPr="00FD7D50">
              <w:rPr>
                <w:rFonts w:ascii="Times New Roman" w:hAnsi="Times New Roman" w:cs="Times New Roman"/>
                <w:b/>
                <w:bCs/>
                <w:sz w:val="24"/>
                <w:szCs w:val="24"/>
              </w:rPr>
              <w:t>Non Priority</w:t>
            </w:r>
            <w:proofErr w:type="spellEnd"/>
            <w:proofErr w:type="gramEnd"/>
            <w:r w:rsidRPr="00FD7D50">
              <w:rPr>
                <w:rFonts w:ascii="Times New Roman" w:hAnsi="Times New Roman" w:cs="Times New Roman"/>
                <w:b/>
                <w:bCs/>
                <w:sz w:val="24"/>
                <w:szCs w:val="24"/>
              </w:rPr>
              <w:t xml:space="preserve"> Sector</w:t>
            </w:r>
          </w:p>
        </w:tc>
        <w:tc>
          <w:tcPr>
            <w:tcW w:w="1134" w:type="dxa"/>
          </w:tcPr>
          <w:p w14:paraId="65764CE4" w14:textId="49893B95"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121966</w:t>
            </w:r>
          </w:p>
        </w:tc>
        <w:tc>
          <w:tcPr>
            <w:tcW w:w="1276" w:type="dxa"/>
          </w:tcPr>
          <w:p w14:paraId="0670B427" w14:textId="30BFA85C"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7099.54</w:t>
            </w:r>
          </w:p>
        </w:tc>
        <w:tc>
          <w:tcPr>
            <w:tcW w:w="1276" w:type="dxa"/>
          </w:tcPr>
          <w:p w14:paraId="2CBBF02B" w14:textId="43AA941C"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4368</w:t>
            </w:r>
          </w:p>
        </w:tc>
        <w:tc>
          <w:tcPr>
            <w:tcW w:w="1134" w:type="dxa"/>
          </w:tcPr>
          <w:p w14:paraId="40F97DB5" w14:textId="0200C2FA"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201.52</w:t>
            </w:r>
          </w:p>
        </w:tc>
        <w:tc>
          <w:tcPr>
            <w:tcW w:w="756" w:type="dxa"/>
          </w:tcPr>
          <w:p w14:paraId="3E586BA9" w14:textId="48E25BE9"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3.58</w:t>
            </w:r>
          </w:p>
        </w:tc>
        <w:tc>
          <w:tcPr>
            <w:tcW w:w="1134" w:type="dxa"/>
          </w:tcPr>
          <w:p w14:paraId="6127033E" w14:textId="7244AB43" w:rsidR="002A058A" w:rsidRPr="00FD7D50" w:rsidRDefault="008A134A" w:rsidP="008A134A">
            <w:pPr>
              <w:jc w:val="right"/>
              <w:rPr>
                <w:rFonts w:ascii="Times New Roman" w:hAnsi="Times New Roman" w:cs="Times New Roman"/>
                <w:b/>
                <w:bCs/>
                <w:sz w:val="24"/>
                <w:szCs w:val="24"/>
              </w:rPr>
            </w:pPr>
            <w:r w:rsidRPr="00FD7D50">
              <w:rPr>
                <w:rFonts w:ascii="Times New Roman" w:hAnsi="Times New Roman" w:cs="Times New Roman"/>
                <w:b/>
                <w:bCs/>
                <w:sz w:val="24"/>
                <w:szCs w:val="24"/>
              </w:rPr>
              <w:t>2.84</w:t>
            </w:r>
          </w:p>
        </w:tc>
      </w:tr>
    </w:tbl>
    <w:p w14:paraId="675CD043" w14:textId="3E0EB91E" w:rsidR="00153E21" w:rsidRPr="00FD7D50" w:rsidRDefault="00F66350" w:rsidP="00EE278A">
      <w:pPr>
        <w:spacing w:after="0" w:line="240" w:lineRule="auto"/>
        <w:jc w:val="both"/>
        <w:rPr>
          <w:rFonts w:ascii="Times New Roman" w:eastAsiaTheme="minorEastAsia" w:hAnsi="Times New Roman" w:cs="Times New Roman"/>
          <w:bCs/>
          <w:sz w:val="24"/>
          <w:szCs w:val="24"/>
          <w:lang w:eastAsia="en-IN" w:bidi="hi-IN"/>
        </w:rPr>
      </w:pP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Pr="00FD7D50">
        <w:rPr>
          <w:rFonts w:ascii="Times New Roman" w:eastAsiaTheme="minorEastAsia" w:hAnsi="Times New Roman" w:cs="Times New Roman"/>
          <w:bCs/>
          <w:sz w:val="24"/>
          <w:szCs w:val="24"/>
          <w:lang w:eastAsia="en-IN" w:bidi="hi-IN"/>
        </w:rPr>
        <w:tab/>
      </w:r>
      <w:r w:rsidR="00BC7298">
        <w:rPr>
          <w:rFonts w:ascii="Times New Roman" w:eastAsiaTheme="minorEastAsia" w:hAnsi="Times New Roman" w:cs="Times New Roman"/>
          <w:bCs/>
          <w:sz w:val="24"/>
          <w:szCs w:val="24"/>
          <w:lang w:eastAsia="en-IN" w:bidi="hi-IN"/>
        </w:rPr>
        <w:t xml:space="preserve">      </w:t>
      </w:r>
      <w:r w:rsidRPr="00FD7D50">
        <w:rPr>
          <w:rFonts w:ascii="Times New Roman" w:eastAsiaTheme="minorEastAsia" w:hAnsi="Times New Roman" w:cs="Times New Roman"/>
          <w:bCs/>
          <w:sz w:val="24"/>
          <w:szCs w:val="24"/>
          <w:lang w:eastAsia="en-IN" w:bidi="hi-IN"/>
        </w:rPr>
        <w:t>(Detail at page No. 10 and 35)</w:t>
      </w:r>
    </w:p>
    <w:p w14:paraId="6EAE893B" w14:textId="7D61D991" w:rsidR="00153E21" w:rsidRPr="00FD7D50" w:rsidRDefault="00BC7298" w:rsidP="00EE278A">
      <w:pPr>
        <w:spacing w:after="0" w:line="240" w:lineRule="auto"/>
        <w:jc w:val="both"/>
        <w:rPr>
          <w:rFonts w:ascii="Times New Roman" w:eastAsiaTheme="minorEastAsia" w:hAnsi="Times New Roman" w:cs="Times New Roman"/>
          <w:b/>
          <w:bCs/>
          <w:sz w:val="24"/>
          <w:szCs w:val="24"/>
          <w:lang w:eastAsia="en-IN" w:bidi="hi-IN"/>
        </w:rPr>
      </w:pPr>
      <w:r>
        <w:rPr>
          <w:rFonts w:ascii="Times New Roman" w:eastAsiaTheme="minorEastAsia" w:hAnsi="Times New Roman" w:cs="Times New Roman"/>
          <w:b/>
          <w:bCs/>
          <w:sz w:val="24"/>
          <w:szCs w:val="24"/>
          <w:lang w:eastAsia="en-IN" w:bidi="hi-IN"/>
        </w:rPr>
        <w:t xml:space="preserve"> </w:t>
      </w:r>
    </w:p>
    <w:p w14:paraId="38D3960B" w14:textId="77777777" w:rsidR="00153E21" w:rsidRPr="00FD7D50" w:rsidRDefault="00153E21" w:rsidP="00EE278A">
      <w:pPr>
        <w:spacing w:after="0" w:line="240" w:lineRule="auto"/>
        <w:jc w:val="both"/>
        <w:rPr>
          <w:rFonts w:ascii="Times New Roman" w:eastAsiaTheme="minorEastAsia" w:hAnsi="Times New Roman" w:cs="Times New Roman"/>
          <w:b/>
          <w:bCs/>
          <w:sz w:val="24"/>
          <w:szCs w:val="24"/>
          <w:lang w:eastAsia="en-IN" w:bidi="hi-IN"/>
        </w:rPr>
      </w:pPr>
    </w:p>
    <w:p w14:paraId="35FFC36A" w14:textId="31605189" w:rsidR="00EE278A" w:rsidRPr="002C0305" w:rsidRDefault="00EE278A" w:rsidP="002C0305">
      <w:pPr>
        <w:pStyle w:val="ListParagraph"/>
        <w:numPr>
          <w:ilvl w:val="0"/>
          <w:numId w:val="17"/>
        </w:numPr>
        <w:spacing w:after="0" w:line="240" w:lineRule="auto"/>
        <w:jc w:val="both"/>
        <w:rPr>
          <w:rFonts w:ascii="Times New Roman" w:eastAsiaTheme="minorEastAsia" w:hAnsi="Times New Roman" w:cs="Times New Roman"/>
          <w:b/>
          <w:bCs/>
          <w:sz w:val="24"/>
          <w:szCs w:val="24"/>
          <w:lang w:eastAsia="en-IN" w:bidi="hi-IN"/>
        </w:rPr>
      </w:pPr>
      <w:r w:rsidRPr="002C0305">
        <w:rPr>
          <w:rFonts w:ascii="Times New Roman" w:eastAsiaTheme="minorEastAsia" w:hAnsi="Times New Roman" w:cs="Times New Roman"/>
          <w:b/>
          <w:bCs/>
          <w:sz w:val="24"/>
          <w:szCs w:val="24"/>
          <w:lang w:eastAsia="en-IN" w:bidi="hi-IN"/>
        </w:rPr>
        <w:t xml:space="preserve">Recovery under </w:t>
      </w:r>
      <w:proofErr w:type="spellStart"/>
      <w:r w:rsidRPr="002C0305">
        <w:rPr>
          <w:rFonts w:ascii="Times New Roman" w:eastAsiaTheme="minorEastAsia" w:hAnsi="Times New Roman" w:cs="Times New Roman"/>
          <w:b/>
          <w:bCs/>
          <w:sz w:val="24"/>
          <w:szCs w:val="24"/>
          <w:lang w:eastAsia="en-IN" w:bidi="hi-IN"/>
        </w:rPr>
        <w:t>Bakijai</w:t>
      </w:r>
      <w:proofErr w:type="spellEnd"/>
      <w:r w:rsidRPr="002C0305">
        <w:rPr>
          <w:rFonts w:ascii="Times New Roman" w:eastAsiaTheme="minorEastAsia" w:hAnsi="Times New Roman" w:cs="Times New Roman"/>
          <w:b/>
          <w:bCs/>
          <w:sz w:val="24"/>
          <w:szCs w:val="24"/>
          <w:lang w:eastAsia="en-IN" w:bidi="hi-IN"/>
        </w:rPr>
        <w:t>:</w:t>
      </w:r>
    </w:p>
    <w:p w14:paraId="2FF89825" w14:textId="05BF97BD" w:rsidR="00EE278A" w:rsidRPr="00FD7D50" w:rsidRDefault="00EE278A" w:rsidP="00EE278A">
      <w:pPr>
        <w:spacing w:after="0" w:line="240" w:lineRule="auto"/>
        <w:jc w:val="both"/>
        <w:rPr>
          <w:rFonts w:ascii="Times New Roman" w:eastAsiaTheme="minorEastAsia" w:hAnsi="Times New Roman" w:cs="Times New Roman"/>
          <w:sz w:val="24"/>
          <w:szCs w:val="24"/>
          <w:lang w:eastAsia="en-IN" w:bidi="hi-IN"/>
        </w:rPr>
      </w:pP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b/>
          <w:bCs/>
          <w:sz w:val="24"/>
          <w:szCs w:val="24"/>
          <w:lang w:val="en-US" w:eastAsia="en-IN" w:bidi="hi-IN"/>
        </w:rPr>
        <w:tab/>
      </w:r>
      <w:r w:rsidRPr="00FD7D50">
        <w:rPr>
          <w:rFonts w:ascii="Times New Roman" w:eastAsiaTheme="minorEastAsia" w:hAnsi="Times New Roman" w:cs="Times New Roman"/>
          <w:sz w:val="24"/>
          <w:szCs w:val="24"/>
          <w:lang w:val="en-US" w:eastAsia="en-IN" w:bidi="hi-IN"/>
        </w:rPr>
        <w:t>(</w:t>
      </w:r>
      <w:r w:rsidRPr="00FD7D50">
        <w:rPr>
          <w:rFonts w:ascii="Times New Roman" w:eastAsiaTheme="minorEastAsia" w:hAnsi="Times New Roman" w:cs="Times New Roman"/>
          <w:sz w:val="24"/>
          <w:szCs w:val="24"/>
          <w:lang w:eastAsia="en-IN" w:bidi="hi-IN"/>
        </w:rPr>
        <w:t>Amt.</w:t>
      </w:r>
      <w:r w:rsidR="00AC3B4B">
        <w:rPr>
          <w:rFonts w:ascii="Times New Roman" w:eastAsiaTheme="minorEastAsia" w:hAnsi="Times New Roman" w:cs="Times New Roman"/>
          <w:sz w:val="24"/>
          <w:szCs w:val="24"/>
          <w:lang w:eastAsia="en-IN" w:bidi="hi-IN"/>
        </w:rPr>
        <w:t xml:space="preserve"> Rs.</w:t>
      </w:r>
      <w:r w:rsidRPr="00FD7D50">
        <w:rPr>
          <w:rFonts w:ascii="Times New Roman" w:eastAsiaTheme="minorEastAsia" w:hAnsi="Times New Roman" w:cs="Times New Roman"/>
          <w:sz w:val="24"/>
          <w:szCs w:val="24"/>
          <w:lang w:eastAsia="en-IN" w:bidi="hi-IN"/>
        </w:rPr>
        <w:t xml:space="preserve"> in Crores)</w:t>
      </w:r>
    </w:p>
    <w:tbl>
      <w:tblPr>
        <w:tblW w:w="9356" w:type="dxa"/>
        <w:tblInd w:w="-269" w:type="dxa"/>
        <w:tblCellMar>
          <w:left w:w="0" w:type="dxa"/>
          <w:right w:w="0" w:type="dxa"/>
        </w:tblCellMar>
        <w:tblLook w:val="04A0" w:firstRow="1" w:lastRow="0" w:firstColumn="1" w:lastColumn="0" w:noHBand="0" w:noVBand="1"/>
      </w:tblPr>
      <w:tblGrid>
        <w:gridCol w:w="1195"/>
        <w:gridCol w:w="1405"/>
        <w:gridCol w:w="1027"/>
        <w:gridCol w:w="1335"/>
        <w:gridCol w:w="709"/>
        <w:gridCol w:w="1276"/>
        <w:gridCol w:w="1275"/>
        <w:gridCol w:w="1134"/>
      </w:tblGrid>
      <w:tr w:rsidR="00EE278A" w:rsidRPr="00FD7D50" w14:paraId="1A06DE4E" w14:textId="77777777" w:rsidTr="00802804">
        <w:trPr>
          <w:trHeight w:val="608"/>
        </w:trPr>
        <w:tc>
          <w:tcPr>
            <w:tcW w:w="26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EF186B9" w14:textId="77777777" w:rsidR="00EE278A" w:rsidRPr="00FD7D50"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Pending cases at the beginning of the quarter</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2CA6BC1" w14:textId="77777777" w:rsidR="00EE278A" w:rsidRPr="00FD7D50"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Addition of cases during the quarter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A94B163" w14:textId="77777777" w:rsidR="00EE278A" w:rsidRPr="00FD7D50"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Cases settled during the quarter</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56620D8" w14:textId="77777777" w:rsidR="00EE278A" w:rsidRPr="00FD7D50" w:rsidRDefault="00EE278A" w:rsidP="00EE278A">
            <w:pPr>
              <w:spacing w:after="0" w:line="240" w:lineRule="auto"/>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Pending cases at the close of the quarter</w:t>
            </w:r>
          </w:p>
        </w:tc>
      </w:tr>
      <w:tr w:rsidR="00EE278A" w:rsidRPr="00FD7D50" w14:paraId="4639C148" w14:textId="77777777" w:rsidTr="00802804">
        <w:trPr>
          <w:trHeight w:val="307"/>
        </w:trPr>
        <w:tc>
          <w:tcPr>
            <w:tcW w:w="11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48B1607"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No.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D8CD28"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Amount </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6433D5E"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No. </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C95FDB7"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Amount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13322A8"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No.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11C56452"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Amount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5CA656BC"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No.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745A45EE" w14:textId="77777777" w:rsidR="00EE278A" w:rsidRPr="00FD7D50" w:rsidRDefault="00EE278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b/>
                <w:bCs/>
                <w:color w:val="000000"/>
                <w:kern w:val="24"/>
                <w:sz w:val="24"/>
                <w:szCs w:val="24"/>
                <w:lang w:eastAsia="en-IN" w:bidi="hi-IN"/>
              </w:rPr>
              <w:t xml:space="preserve">Amount </w:t>
            </w:r>
          </w:p>
        </w:tc>
      </w:tr>
      <w:tr w:rsidR="00EE278A" w:rsidRPr="00FD7D50" w14:paraId="1BA899F0" w14:textId="77777777" w:rsidTr="008A134A">
        <w:trPr>
          <w:trHeight w:val="307"/>
        </w:trPr>
        <w:tc>
          <w:tcPr>
            <w:tcW w:w="11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30B8D0E2" w14:textId="5870F69E"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6554</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658" w:type="dxa"/>
            </w:tcMar>
            <w:hideMark/>
          </w:tcPr>
          <w:p w14:paraId="3D322CE4" w14:textId="7AE6A610" w:rsidR="00EE278A" w:rsidRPr="00FD7D50" w:rsidRDefault="008A134A" w:rsidP="008A134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100.22</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8F108E9" w14:textId="35ADAC4F"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96</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61EFA391" w14:textId="0F89FFBC"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1.25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4162D21C" w14:textId="6AEB9DDD"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hideMark/>
          </w:tcPr>
          <w:p w14:paraId="07234D40" w14:textId="0FEFDF13"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color w:val="000000"/>
                <w:kern w:val="24"/>
                <w:sz w:val="24"/>
                <w:szCs w:val="24"/>
                <w:lang w:eastAsia="en-IN" w:bidi="hi-IN"/>
              </w:rPr>
              <w:t>0.22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705731E4" w14:textId="2401EDE3"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6636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tcPr>
          <w:p w14:paraId="5C21E705" w14:textId="790FD38F" w:rsidR="00EE278A" w:rsidRPr="00FD7D50" w:rsidRDefault="008A134A" w:rsidP="00EE278A">
            <w:pPr>
              <w:spacing w:after="0" w:line="307" w:lineRule="atLeast"/>
              <w:jc w:val="center"/>
              <w:textAlignment w:val="top"/>
              <w:rPr>
                <w:rFonts w:ascii="Times New Roman" w:eastAsia="Times New Roman" w:hAnsi="Times New Roman" w:cs="Times New Roman"/>
                <w:sz w:val="24"/>
                <w:szCs w:val="24"/>
                <w:lang w:eastAsia="en-IN" w:bidi="hi-IN"/>
              </w:rPr>
            </w:pPr>
            <w:r w:rsidRPr="00FD7D50">
              <w:rPr>
                <w:rFonts w:ascii="Times New Roman" w:eastAsia="Times New Roman" w:hAnsi="Times New Roman" w:cs="Times New Roman"/>
                <w:sz w:val="24"/>
                <w:szCs w:val="24"/>
                <w:lang w:eastAsia="en-IN" w:bidi="hi-IN"/>
              </w:rPr>
              <w:t>101.25</w:t>
            </w:r>
          </w:p>
        </w:tc>
      </w:tr>
    </w:tbl>
    <w:p w14:paraId="0E8A35BB" w14:textId="77777777"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5E28DF0D" w14:textId="77777777" w:rsidR="0038775F" w:rsidRDefault="0038775F" w:rsidP="00EE278A">
      <w:pPr>
        <w:spacing w:after="0" w:line="240" w:lineRule="auto"/>
        <w:rPr>
          <w:rFonts w:ascii="Times New Roman" w:eastAsiaTheme="minorEastAsia" w:hAnsi="Times New Roman" w:cs="Times New Roman"/>
          <w:b/>
          <w:bCs/>
          <w:sz w:val="24"/>
          <w:szCs w:val="24"/>
          <w:u w:val="single"/>
          <w:lang w:val="en-US" w:eastAsia="en-IN" w:bidi="hi-IN"/>
        </w:rPr>
      </w:pPr>
    </w:p>
    <w:p w14:paraId="05B720A7" w14:textId="347A9813"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u w:val="single"/>
          <w:lang w:val="en-US" w:eastAsia="en-IN" w:bidi="hi-IN"/>
        </w:rPr>
        <w:t>AGENDA-7</w:t>
      </w:r>
    </w:p>
    <w:p w14:paraId="5D6C5DF7" w14:textId="77777777"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p>
    <w:p w14:paraId="215DA885" w14:textId="77777777" w:rsidR="00EE278A" w:rsidRPr="00FD7D50" w:rsidRDefault="00EE278A" w:rsidP="00EE278A">
      <w:pPr>
        <w:spacing w:after="0" w:line="240" w:lineRule="auto"/>
        <w:rPr>
          <w:rFonts w:ascii="Times New Roman" w:eastAsiaTheme="minorEastAsia" w:hAnsi="Times New Roman" w:cs="Times New Roman"/>
          <w:b/>
          <w:bCs/>
          <w:sz w:val="24"/>
          <w:szCs w:val="24"/>
          <w:u w:val="single"/>
          <w:lang w:val="en-US" w:eastAsia="en-IN" w:bidi="hi-IN"/>
        </w:rPr>
      </w:pPr>
      <w:r w:rsidRPr="00FD7D50">
        <w:rPr>
          <w:rFonts w:ascii="Times New Roman" w:eastAsiaTheme="minorEastAsia" w:hAnsi="Times New Roman" w:cs="Times New Roman"/>
          <w:b/>
          <w:bCs/>
          <w:sz w:val="24"/>
          <w:szCs w:val="24"/>
          <w:u w:val="single"/>
          <w:lang w:val="en-US" w:eastAsia="en-IN" w:bidi="hi-IN"/>
        </w:rPr>
        <w:t>RSETI</w:t>
      </w:r>
    </w:p>
    <w:p w14:paraId="2116BD5A" w14:textId="77777777" w:rsidR="00EE278A" w:rsidRPr="00FD7D50" w:rsidRDefault="00EE278A" w:rsidP="00EE278A">
      <w:pPr>
        <w:spacing w:after="0" w:line="240" w:lineRule="auto"/>
        <w:rPr>
          <w:rFonts w:ascii="Times New Roman" w:eastAsiaTheme="minorEastAsia" w:hAnsi="Times New Roman" w:cs="Times New Roman"/>
          <w:b/>
          <w:bCs/>
          <w:sz w:val="24"/>
          <w:szCs w:val="24"/>
          <w:lang w:val="en-US" w:eastAsia="en-IN" w:bidi="hi-IN"/>
        </w:rPr>
      </w:pPr>
    </w:p>
    <w:p w14:paraId="006AE0AB" w14:textId="6101E0DE" w:rsidR="00EE278A" w:rsidRPr="00FD7D50" w:rsidRDefault="00F047C1" w:rsidP="00EE278A">
      <w:pPr>
        <w:spacing w:after="0" w:line="240" w:lineRule="auto"/>
        <w:rPr>
          <w:rFonts w:ascii="Times New Roman" w:eastAsiaTheme="minorEastAsia" w:hAnsi="Times New Roman" w:cs="Times New Roman"/>
          <w:bCs/>
          <w:sz w:val="24"/>
          <w:szCs w:val="24"/>
          <w:lang w:val="en-US" w:eastAsia="en-IN" w:bidi="hi-IN"/>
        </w:rPr>
      </w:pPr>
      <w:r w:rsidRPr="00FD7D50">
        <w:rPr>
          <w:rFonts w:ascii="Times New Roman" w:eastAsiaTheme="minorEastAsia" w:hAnsi="Times New Roman" w:cs="Times New Roman"/>
          <w:bCs/>
          <w:sz w:val="24"/>
          <w:szCs w:val="24"/>
          <w:lang w:val="en-US" w:eastAsia="en-IN" w:bidi="hi-IN"/>
        </w:rPr>
        <w:t>There are 2</w:t>
      </w:r>
      <w:r w:rsidR="00EE278A" w:rsidRPr="00FD7D50">
        <w:rPr>
          <w:rFonts w:ascii="Times New Roman" w:eastAsiaTheme="minorEastAsia" w:hAnsi="Times New Roman" w:cs="Times New Roman"/>
          <w:bCs/>
          <w:sz w:val="24"/>
          <w:szCs w:val="24"/>
          <w:lang w:val="en-US" w:eastAsia="en-IN" w:bidi="hi-IN"/>
        </w:rPr>
        <w:t xml:space="preserve"> RSETI</w:t>
      </w:r>
      <w:r w:rsidR="0038775F">
        <w:rPr>
          <w:rFonts w:ascii="Times New Roman" w:eastAsiaTheme="minorEastAsia" w:hAnsi="Times New Roman" w:cs="Times New Roman"/>
          <w:bCs/>
          <w:sz w:val="24"/>
          <w:szCs w:val="24"/>
          <w:lang w:val="en-US" w:eastAsia="en-IN" w:bidi="hi-IN"/>
        </w:rPr>
        <w:t>s</w:t>
      </w:r>
      <w:r w:rsidR="00EE278A" w:rsidRPr="00FD7D50">
        <w:rPr>
          <w:rFonts w:ascii="Times New Roman" w:eastAsiaTheme="minorEastAsia" w:hAnsi="Times New Roman" w:cs="Times New Roman"/>
          <w:bCs/>
          <w:sz w:val="24"/>
          <w:szCs w:val="24"/>
          <w:lang w:val="en-US" w:eastAsia="en-IN" w:bidi="hi-IN"/>
        </w:rPr>
        <w:t xml:space="preserve"> in the State sponsored by APRB</w:t>
      </w:r>
      <w:r w:rsidR="00CC0C8A" w:rsidRPr="00FD7D50">
        <w:rPr>
          <w:rFonts w:ascii="Times New Roman" w:eastAsiaTheme="minorEastAsia" w:hAnsi="Times New Roman" w:cs="Times New Roman"/>
          <w:bCs/>
          <w:sz w:val="24"/>
          <w:szCs w:val="24"/>
          <w:lang w:val="en-US" w:eastAsia="en-IN" w:bidi="hi-IN"/>
        </w:rPr>
        <w:t xml:space="preserve"> at </w:t>
      </w:r>
      <w:proofErr w:type="spellStart"/>
      <w:r w:rsidR="00CC0C8A" w:rsidRPr="00FD7D50">
        <w:rPr>
          <w:rFonts w:ascii="Times New Roman" w:eastAsiaTheme="minorEastAsia" w:hAnsi="Times New Roman" w:cs="Times New Roman"/>
          <w:bCs/>
          <w:sz w:val="24"/>
          <w:szCs w:val="24"/>
          <w:lang w:val="en-US" w:eastAsia="en-IN" w:bidi="hi-IN"/>
        </w:rPr>
        <w:t>Yupia</w:t>
      </w:r>
      <w:proofErr w:type="spellEnd"/>
      <w:r w:rsidR="00CC0C8A" w:rsidRPr="00FD7D50">
        <w:rPr>
          <w:rFonts w:ascii="Times New Roman" w:eastAsiaTheme="minorEastAsia" w:hAnsi="Times New Roman" w:cs="Times New Roman"/>
          <w:bCs/>
          <w:sz w:val="24"/>
          <w:szCs w:val="24"/>
          <w:lang w:val="en-US" w:eastAsia="en-IN" w:bidi="hi-IN"/>
        </w:rPr>
        <w:t xml:space="preserve"> and by BOB at </w:t>
      </w:r>
      <w:proofErr w:type="spellStart"/>
      <w:r w:rsidR="00CC0C8A" w:rsidRPr="00FD7D50">
        <w:rPr>
          <w:rFonts w:ascii="Times New Roman" w:eastAsiaTheme="minorEastAsia" w:hAnsi="Times New Roman" w:cs="Times New Roman"/>
          <w:bCs/>
          <w:sz w:val="24"/>
          <w:szCs w:val="24"/>
          <w:lang w:val="en-US" w:eastAsia="en-IN" w:bidi="hi-IN"/>
        </w:rPr>
        <w:t>Pasighat</w:t>
      </w:r>
      <w:proofErr w:type="spellEnd"/>
      <w:r w:rsidR="00EE278A" w:rsidRPr="00FD7D50">
        <w:rPr>
          <w:rFonts w:ascii="Times New Roman" w:eastAsiaTheme="minorEastAsia" w:hAnsi="Times New Roman" w:cs="Times New Roman"/>
          <w:bCs/>
          <w:sz w:val="24"/>
          <w:szCs w:val="24"/>
          <w:lang w:val="en-US" w:eastAsia="en-IN" w:bidi="hi-IN"/>
        </w:rPr>
        <w:t>. The performance of RSETI</w:t>
      </w:r>
      <w:r w:rsidR="00A2553F" w:rsidRPr="00FD7D50">
        <w:rPr>
          <w:rFonts w:ascii="Times New Roman" w:eastAsiaTheme="minorEastAsia" w:hAnsi="Times New Roman" w:cs="Times New Roman"/>
          <w:bCs/>
          <w:sz w:val="24"/>
          <w:szCs w:val="24"/>
          <w:lang w:val="en-US" w:eastAsia="en-IN" w:bidi="hi-IN"/>
        </w:rPr>
        <w:t xml:space="preserve"> as on </w:t>
      </w:r>
      <w:proofErr w:type="gramStart"/>
      <w:r w:rsidR="00CC0C8A" w:rsidRPr="00FD7D50">
        <w:rPr>
          <w:rFonts w:ascii="Times New Roman" w:eastAsiaTheme="minorEastAsia" w:hAnsi="Times New Roman" w:cs="Times New Roman"/>
          <w:bCs/>
          <w:sz w:val="24"/>
          <w:szCs w:val="24"/>
          <w:lang w:val="en-US" w:eastAsia="en-IN" w:bidi="hi-IN"/>
        </w:rPr>
        <w:t>31.12.2023</w:t>
      </w:r>
      <w:r w:rsidR="00A2553F" w:rsidRPr="00FD7D50">
        <w:rPr>
          <w:rFonts w:ascii="Times New Roman" w:eastAsiaTheme="minorEastAsia" w:hAnsi="Times New Roman" w:cs="Times New Roman"/>
          <w:bCs/>
          <w:sz w:val="24"/>
          <w:szCs w:val="24"/>
          <w:lang w:val="en-US" w:eastAsia="en-IN" w:bidi="hi-IN"/>
        </w:rPr>
        <w:t xml:space="preserve"> </w:t>
      </w:r>
      <w:r w:rsidR="00CC0C8A" w:rsidRPr="00FD7D50">
        <w:rPr>
          <w:rFonts w:ascii="Times New Roman" w:eastAsiaTheme="minorEastAsia" w:hAnsi="Times New Roman" w:cs="Times New Roman"/>
          <w:bCs/>
          <w:sz w:val="24"/>
          <w:szCs w:val="24"/>
          <w:lang w:val="en-US" w:eastAsia="en-IN" w:bidi="hi-IN"/>
        </w:rPr>
        <w:t xml:space="preserve"> are</w:t>
      </w:r>
      <w:proofErr w:type="gramEnd"/>
      <w:r w:rsidR="00EE278A" w:rsidRPr="00FD7D50">
        <w:rPr>
          <w:rFonts w:ascii="Times New Roman" w:eastAsiaTheme="minorEastAsia" w:hAnsi="Times New Roman" w:cs="Times New Roman"/>
          <w:bCs/>
          <w:sz w:val="24"/>
          <w:szCs w:val="24"/>
          <w:lang w:val="en-US" w:eastAsia="en-IN" w:bidi="hi-IN"/>
        </w:rPr>
        <w:t xml:space="preserve"> as under:</w:t>
      </w:r>
    </w:p>
    <w:p w14:paraId="1F39B1BA" w14:textId="77777777" w:rsidR="00EE278A" w:rsidRPr="00FD7D50" w:rsidRDefault="00EE278A" w:rsidP="00EE278A">
      <w:pPr>
        <w:spacing w:after="0" w:line="240" w:lineRule="auto"/>
        <w:rPr>
          <w:rFonts w:ascii="Times New Roman" w:eastAsiaTheme="minorEastAsia" w:hAnsi="Times New Roman" w:cs="Times New Roman"/>
          <w:bCs/>
          <w:sz w:val="24"/>
          <w:szCs w:val="24"/>
          <w:lang w:val="en-US" w:eastAsia="en-IN" w:bidi="hi-IN"/>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E278A" w:rsidRPr="00FD7D50" w14:paraId="633E2612" w14:textId="77777777" w:rsidTr="00393E65">
        <w:tc>
          <w:tcPr>
            <w:tcW w:w="1502" w:type="dxa"/>
            <w:vAlign w:val="center"/>
          </w:tcPr>
          <w:p w14:paraId="0363E97E"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Location</w:t>
            </w:r>
          </w:p>
        </w:tc>
        <w:tc>
          <w:tcPr>
            <w:tcW w:w="1502" w:type="dxa"/>
            <w:vAlign w:val="center"/>
          </w:tcPr>
          <w:p w14:paraId="2B01393D"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Year</w:t>
            </w:r>
          </w:p>
        </w:tc>
        <w:tc>
          <w:tcPr>
            <w:tcW w:w="1503" w:type="dxa"/>
            <w:vAlign w:val="center"/>
          </w:tcPr>
          <w:p w14:paraId="68FDACAA"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Annual Training Target</w:t>
            </w:r>
          </w:p>
        </w:tc>
        <w:tc>
          <w:tcPr>
            <w:tcW w:w="1503" w:type="dxa"/>
            <w:vAlign w:val="center"/>
          </w:tcPr>
          <w:p w14:paraId="66D5F399"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Training Actual as on date</w:t>
            </w:r>
          </w:p>
        </w:tc>
        <w:tc>
          <w:tcPr>
            <w:tcW w:w="1503" w:type="dxa"/>
            <w:vAlign w:val="center"/>
          </w:tcPr>
          <w:p w14:paraId="38EF2413"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Credit Linkage</w:t>
            </w:r>
          </w:p>
        </w:tc>
        <w:tc>
          <w:tcPr>
            <w:tcW w:w="1503" w:type="dxa"/>
            <w:vAlign w:val="center"/>
          </w:tcPr>
          <w:p w14:paraId="4947D188" w14:textId="77777777" w:rsidR="00EE278A" w:rsidRPr="00FD7D50" w:rsidRDefault="00EE278A" w:rsidP="00393E65">
            <w:pPr>
              <w:jc w:val="center"/>
              <w:rPr>
                <w:rFonts w:ascii="Times New Roman" w:hAnsi="Times New Roman" w:cs="Times New Roman"/>
                <w:b/>
                <w:sz w:val="24"/>
                <w:szCs w:val="24"/>
                <w:lang w:val="en-US"/>
              </w:rPr>
            </w:pPr>
            <w:r w:rsidRPr="00FD7D50">
              <w:rPr>
                <w:rFonts w:ascii="Times New Roman" w:hAnsi="Times New Roman" w:cs="Times New Roman"/>
                <w:b/>
                <w:sz w:val="24"/>
                <w:szCs w:val="24"/>
                <w:lang w:val="en-US"/>
              </w:rPr>
              <w:t>Settlement rate%</w:t>
            </w:r>
          </w:p>
        </w:tc>
      </w:tr>
      <w:tr w:rsidR="00EE278A" w:rsidRPr="00FD7D50" w14:paraId="5BEBE912" w14:textId="77777777" w:rsidTr="00C507AC">
        <w:tc>
          <w:tcPr>
            <w:tcW w:w="1502" w:type="dxa"/>
          </w:tcPr>
          <w:p w14:paraId="14BE9DCD"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6FB889DA"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2017-18</w:t>
            </w:r>
          </w:p>
        </w:tc>
        <w:tc>
          <w:tcPr>
            <w:tcW w:w="1503" w:type="dxa"/>
          </w:tcPr>
          <w:p w14:paraId="158D5BDF"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450</w:t>
            </w:r>
          </w:p>
        </w:tc>
        <w:tc>
          <w:tcPr>
            <w:tcW w:w="1503" w:type="dxa"/>
          </w:tcPr>
          <w:p w14:paraId="6B0A2E3C"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345</w:t>
            </w:r>
          </w:p>
        </w:tc>
        <w:tc>
          <w:tcPr>
            <w:tcW w:w="1503" w:type="dxa"/>
          </w:tcPr>
          <w:p w14:paraId="009CA4CB" w14:textId="738E8C2F"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133</w:t>
            </w:r>
          </w:p>
        </w:tc>
        <w:tc>
          <w:tcPr>
            <w:tcW w:w="1503" w:type="dxa"/>
          </w:tcPr>
          <w:p w14:paraId="146AAFEE" w14:textId="03230FC7"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30.55</w:t>
            </w:r>
            <w:r w:rsidR="00EE278A" w:rsidRPr="00FD7D50">
              <w:rPr>
                <w:rFonts w:ascii="Times New Roman" w:hAnsi="Times New Roman" w:cs="Times New Roman"/>
                <w:bCs/>
                <w:sz w:val="24"/>
                <w:szCs w:val="24"/>
                <w:lang w:val="en-US"/>
              </w:rPr>
              <w:t>%</w:t>
            </w:r>
          </w:p>
        </w:tc>
      </w:tr>
      <w:tr w:rsidR="00EE278A" w:rsidRPr="00FD7D50" w14:paraId="46A7BD9C" w14:textId="77777777" w:rsidTr="00C507AC">
        <w:tc>
          <w:tcPr>
            <w:tcW w:w="1502" w:type="dxa"/>
          </w:tcPr>
          <w:p w14:paraId="045931F2"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6CDDB6FA"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2018-19</w:t>
            </w:r>
          </w:p>
        </w:tc>
        <w:tc>
          <w:tcPr>
            <w:tcW w:w="1503" w:type="dxa"/>
          </w:tcPr>
          <w:p w14:paraId="10C17927"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450</w:t>
            </w:r>
          </w:p>
        </w:tc>
        <w:tc>
          <w:tcPr>
            <w:tcW w:w="1503" w:type="dxa"/>
          </w:tcPr>
          <w:p w14:paraId="69518909" w14:textId="0DD4A3A4"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360</w:t>
            </w:r>
          </w:p>
        </w:tc>
        <w:tc>
          <w:tcPr>
            <w:tcW w:w="1503" w:type="dxa"/>
          </w:tcPr>
          <w:p w14:paraId="7802FD20" w14:textId="211F9C4C"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61</w:t>
            </w:r>
          </w:p>
        </w:tc>
        <w:tc>
          <w:tcPr>
            <w:tcW w:w="1503" w:type="dxa"/>
          </w:tcPr>
          <w:p w14:paraId="25B5B32E" w14:textId="2BD75F6B"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16.94%</w:t>
            </w:r>
          </w:p>
        </w:tc>
      </w:tr>
      <w:tr w:rsidR="00EE278A" w:rsidRPr="00FD7D50" w14:paraId="32AC4B20" w14:textId="77777777" w:rsidTr="00C507AC">
        <w:tc>
          <w:tcPr>
            <w:tcW w:w="1502" w:type="dxa"/>
          </w:tcPr>
          <w:p w14:paraId="2C21D19B"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2872E92C"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2019-20</w:t>
            </w:r>
          </w:p>
        </w:tc>
        <w:tc>
          <w:tcPr>
            <w:tcW w:w="1503" w:type="dxa"/>
          </w:tcPr>
          <w:p w14:paraId="5B6809DC"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450</w:t>
            </w:r>
          </w:p>
        </w:tc>
        <w:tc>
          <w:tcPr>
            <w:tcW w:w="1503" w:type="dxa"/>
          </w:tcPr>
          <w:p w14:paraId="414F24B3" w14:textId="646A071E"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211</w:t>
            </w:r>
          </w:p>
        </w:tc>
        <w:tc>
          <w:tcPr>
            <w:tcW w:w="1503" w:type="dxa"/>
          </w:tcPr>
          <w:p w14:paraId="143FB076" w14:textId="0437D914"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249</w:t>
            </w:r>
          </w:p>
        </w:tc>
        <w:tc>
          <w:tcPr>
            <w:tcW w:w="1503" w:type="dxa"/>
          </w:tcPr>
          <w:p w14:paraId="6A6152A4" w14:textId="49D22962"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118.00%</w:t>
            </w:r>
          </w:p>
        </w:tc>
      </w:tr>
      <w:tr w:rsidR="00EE278A" w:rsidRPr="00FD7D50" w14:paraId="0E581F35" w14:textId="77777777" w:rsidTr="00C507AC">
        <w:tc>
          <w:tcPr>
            <w:tcW w:w="1502" w:type="dxa"/>
          </w:tcPr>
          <w:p w14:paraId="16CAD388"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7E21D820"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2020-21</w:t>
            </w:r>
          </w:p>
        </w:tc>
        <w:tc>
          <w:tcPr>
            <w:tcW w:w="1503" w:type="dxa"/>
          </w:tcPr>
          <w:p w14:paraId="736D4E04"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360</w:t>
            </w:r>
          </w:p>
        </w:tc>
        <w:tc>
          <w:tcPr>
            <w:tcW w:w="1503" w:type="dxa"/>
          </w:tcPr>
          <w:p w14:paraId="4356DC2D"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18</w:t>
            </w:r>
          </w:p>
        </w:tc>
        <w:tc>
          <w:tcPr>
            <w:tcW w:w="1503" w:type="dxa"/>
          </w:tcPr>
          <w:p w14:paraId="76497366" w14:textId="622F12D0"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43</w:t>
            </w:r>
          </w:p>
        </w:tc>
        <w:tc>
          <w:tcPr>
            <w:tcW w:w="1503" w:type="dxa"/>
          </w:tcPr>
          <w:p w14:paraId="7ADD1413" w14:textId="744B431B"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238.88%</w:t>
            </w:r>
          </w:p>
        </w:tc>
      </w:tr>
      <w:tr w:rsidR="00EE278A" w:rsidRPr="00FD7D50" w14:paraId="4E75AC0A" w14:textId="77777777" w:rsidTr="00C507AC">
        <w:tc>
          <w:tcPr>
            <w:tcW w:w="1502" w:type="dxa"/>
          </w:tcPr>
          <w:p w14:paraId="65B1E2EF"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745BCAE1"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2021-22</w:t>
            </w:r>
          </w:p>
        </w:tc>
        <w:tc>
          <w:tcPr>
            <w:tcW w:w="1503" w:type="dxa"/>
          </w:tcPr>
          <w:p w14:paraId="008314B3"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200</w:t>
            </w:r>
          </w:p>
        </w:tc>
        <w:tc>
          <w:tcPr>
            <w:tcW w:w="1503" w:type="dxa"/>
          </w:tcPr>
          <w:p w14:paraId="3FBDCD5A"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225</w:t>
            </w:r>
          </w:p>
        </w:tc>
        <w:tc>
          <w:tcPr>
            <w:tcW w:w="1503" w:type="dxa"/>
          </w:tcPr>
          <w:p w14:paraId="6F7BC39F" w14:textId="38A77B0E"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0</w:t>
            </w:r>
          </w:p>
        </w:tc>
        <w:tc>
          <w:tcPr>
            <w:tcW w:w="1503" w:type="dxa"/>
          </w:tcPr>
          <w:p w14:paraId="7A0C8C77" w14:textId="50A7291A"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0</w:t>
            </w:r>
          </w:p>
        </w:tc>
      </w:tr>
      <w:tr w:rsidR="00EE278A" w:rsidRPr="00FD7D50" w14:paraId="7887FA12" w14:textId="77777777" w:rsidTr="00C507AC">
        <w:tc>
          <w:tcPr>
            <w:tcW w:w="1502" w:type="dxa"/>
          </w:tcPr>
          <w:p w14:paraId="1355CA63" w14:textId="77777777" w:rsidR="00EE278A" w:rsidRPr="00FD7D50" w:rsidRDefault="00EE27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5D41E7C5"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2022-23</w:t>
            </w:r>
          </w:p>
        </w:tc>
        <w:tc>
          <w:tcPr>
            <w:tcW w:w="1503" w:type="dxa"/>
          </w:tcPr>
          <w:p w14:paraId="4465460F" w14:textId="77777777" w:rsidR="00EE278A" w:rsidRPr="00FD7D50" w:rsidRDefault="00EE27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360</w:t>
            </w:r>
          </w:p>
        </w:tc>
        <w:tc>
          <w:tcPr>
            <w:tcW w:w="1503" w:type="dxa"/>
          </w:tcPr>
          <w:p w14:paraId="7C3D90F3" w14:textId="5CB4AA72"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384</w:t>
            </w:r>
          </w:p>
        </w:tc>
        <w:tc>
          <w:tcPr>
            <w:tcW w:w="1503" w:type="dxa"/>
          </w:tcPr>
          <w:p w14:paraId="60EEC2DF" w14:textId="415CCAA5" w:rsidR="00EE278A" w:rsidRPr="00FD7D50" w:rsidRDefault="005977E5"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162</w:t>
            </w:r>
          </w:p>
        </w:tc>
        <w:tc>
          <w:tcPr>
            <w:tcW w:w="1503" w:type="dxa"/>
          </w:tcPr>
          <w:p w14:paraId="42B6C3F2" w14:textId="758610FE" w:rsidR="00EE278A" w:rsidRPr="00FD7D50" w:rsidRDefault="00E51ED1"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42.18%</w:t>
            </w:r>
          </w:p>
        </w:tc>
      </w:tr>
      <w:tr w:rsidR="00A2553F" w:rsidRPr="00FD7D50" w14:paraId="76788727" w14:textId="77777777" w:rsidTr="00C507AC">
        <w:tc>
          <w:tcPr>
            <w:tcW w:w="1502" w:type="dxa"/>
          </w:tcPr>
          <w:p w14:paraId="7CAA2285" w14:textId="76CC1FC5" w:rsidR="00A2553F" w:rsidRPr="00FD7D50" w:rsidRDefault="00A2553F"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Yupia</w:t>
            </w:r>
            <w:proofErr w:type="spellEnd"/>
          </w:p>
        </w:tc>
        <w:tc>
          <w:tcPr>
            <w:tcW w:w="1502" w:type="dxa"/>
          </w:tcPr>
          <w:p w14:paraId="25FB454C" w14:textId="0FEBBE82" w:rsidR="00A2553F" w:rsidRPr="00FD7D50" w:rsidRDefault="00A2553F"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2023-24</w:t>
            </w:r>
          </w:p>
        </w:tc>
        <w:tc>
          <w:tcPr>
            <w:tcW w:w="1503" w:type="dxa"/>
          </w:tcPr>
          <w:p w14:paraId="339E4D8D" w14:textId="58203CF5" w:rsidR="00A2553F" w:rsidRPr="00FD7D50" w:rsidRDefault="00E4640B"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392</w:t>
            </w:r>
          </w:p>
        </w:tc>
        <w:tc>
          <w:tcPr>
            <w:tcW w:w="1503" w:type="dxa"/>
          </w:tcPr>
          <w:p w14:paraId="5B11E500" w14:textId="7B70B5AF" w:rsidR="00A2553F" w:rsidRPr="00FD7D50" w:rsidRDefault="00D944E7"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195</w:t>
            </w:r>
          </w:p>
        </w:tc>
        <w:tc>
          <w:tcPr>
            <w:tcW w:w="1503" w:type="dxa"/>
          </w:tcPr>
          <w:p w14:paraId="588B157A" w14:textId="1854A2D2" w:rsidR="00A2553F" w:rsidRPr="00FD7D50" w:rsidRDefault="00D944E7"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59</w:t>
            </w:r>
          </w:p>
        </w:tc>
        <w:tc>
          <w:tcPr>
            <w:tcW w:w="1503" w:type="dxa"/>
          </w:tcPr>
          <w:p w14:paraId="6AC3D969" w14:textId="66462019" w:rsidR="00A2553F" w:rsidRPr="00FD7D50" w:rsidRDefault="00D944E7"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33%</w:t>
            </w:r>
          </w:p>
        </w:tc>
      </w:tr>
      <w:tr w:rsidR="00CC0C8A" w:rsidRPr="00FD7D50" w14:paraId="44989E8C" w14:textId="77777777" w:rsidTr="00C507AC">
        <w:tc>
          <w:tcPr>
            <w:tcW w:w="1502" w:type="dxa"/>
          </w:tcPr>
          <w:p w14:paraId="6329A70D" w14:textId="6505067A" w:rsidR="00CC0C8A" w:rsidRPr="00FD7D50" w:rsidRDefault="00CC0C8A" w:rsidP="001669AC">
            <w:pPr>
              <w:jc w:val="center"/>
              <w:rPr>
                <w:rFonts w:ascii="Times New Roman" w:hAnsi="Times New Roman" w:cs="Times New Roman"/>
                <w:bCs/>
                <w:sz w:val="24"/>
                <w:szCs w:val="24"/>
                <w:lang w:val="en-US"/>
              </w:rPr>
            </w:pPr>
            <w:proofErr w:type="spellStart"/>
            <w:r w:rsidRPr="00FD7D50">
              <w:rPr>
                <w:rFonts w:ascii="Times New Roman" w:hAnsi="Times New Roman" w:cs="Times New Roman"/>
                <w:bCs/>
                <w:sz w:val="24"/>
                <w:szCs w:val="24"/>
                <w:lang w:val="en-US"/>
              </w:rPr>
              <w:t>Pasighat</w:t>
            </w:r>
            <w:proofErr w:type="spellEnd"/>
          </w:p>
        </w:tc>
        <w:tc>
          <w:tcPr>
            <w:tcW w:w="1502" w:type="dxa"/>
          </w:tcPr>
          <w:p w14:paraId="4FFA8B31" w14:textId="0CD653C2" w:rsidR="00CC0C8A" w:rsidRPr="00FD7D50" w:rsidRDefault="00CC0C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2023-24</w:t>
            </w:r>
          </w:p>
        </w:tc>
        <w:tc>
          <w:tcPr>
            <w:tcW w:w="1503" w:type="dxa"/>
          </w:tcPr>
          <w:p w14:paraId="59BABF1A" w14:textId="1558005D" w:rsidR="00CC0C8A" w:rsidRPr="00FD7D50" w:rsidRDefault="00CC0C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100</w:t>
            </w:r>
          </w:p>
        </w:tc>
        <w:tc>
          <w:tcPr>
            <w:tcW w:w="1503" w:type="dxa"/>
          </w:tcPr>
          <w:p w14:paraId="6C421C4A" w14:textId="6C129CD1" w:rsidR="00CC0C8A" w:rsidRPr="00FD7D50" w:rsidRDefault="00CC0C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36</w:t>
            </w:r>
          </w:p>
        </w:tc>
        <w:tc>
          <w:tcPr>
            <w:tcW w:w="1503" w:type="dxa"/>
          </w:tcPr>
          <w:p w14:paraId="3F44268A" w14:textId="2116DE23" w:rsidR="00CC0C8A" w:rsidRPr="00FD7D50" w:rsidRDefault="00CC0C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36</w:t>
            </w:r>
          </w:p>
        </w:tc>
        <w:tc>
          <w:tcPr>
            <w:tcW w:w="1503" w:type="dxa"/>
          </w:tcPr>
          <w:p w14:paraId="34874617" w14:textId="1AACD279" w:rsidR="00CC0C8A" w:rsidRPr="00FD7D50" w:rsidRDefault="00CC0C8A" w:rsidP="001669AC">
            <w:pPr>
              <w:jc w:val="center"/>
              <w:rPr>
                <w:rFonts w:ascii="Times New Roman" w:hAnsi="Times New Roman" w:cs="Times New Roman"/>
                <w:bCs/>
                <w:sz w:val="24"/>
                <w:szCs w:val="24"/>
                <w:lang w:val="en-US"/>
              </w:rPr>
            </w:pPr>
            <w:r w:rsidRPr="00FD7D50">
              <w:rPr>
                <w:rFonts w:ascii="Times New Roman" w:hAnsi="Times New Roman" w:cs="Times New Roman"/>
                <w:bCs/>
                <w:sz w:val="24"/>
                <w:szCs w:val="24"/>
                <w:lang w:val="en-US"/>
              </w:rPr>
              <w:t>100%</w:t>
            </w:r>
          </w:p>
        </w:tc>
      </w:tr>
      <w:bookmarkEnd w:id="0"/>
    </w:tbl>
    <w:p w14:paraId="0411A583" w14:textId="77777777" w:rsidR="00680715" w:rsidRPr="00FD7D50" w:rsidRDefault="00680715"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6F80FEC" w14:textId="77777777" w:rsidR="00393E65" w:rsidRPr="00FD7D50" w:rsidRDefault="00393E65"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0A58AB2" w14:textId="77777777" w:rsidR="00014EFE" w:rsidRDefault="00014EFE"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A9C10BC" w14:textId="77777777" w:rsidR="00014EFE" w:rsidRDefault="00014EFE"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CDDE630" w14:textId="77777777" w:rsidR="0038775F" w:rsidRDefault="003877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6A4E3375" w14:textId="77777777" w:rsidR="00E1539F" w:rsidRDefault="00E1539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4B495F50" w14:textId="647B53E4" w:rsidR="00B517BF" w:rsidRDefault="00B517BF"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D7D50">
        <w:rPr>
          <w:rFonts w:ascii="Times New Roman" w:eastAsiaTheme="minorEastAsia" w:hAnsi="Times New Roman" w:cs="Times New Roman"/>
          <w:b/>
          <w:sz w:val="24"/>
          <w:szCs w:val="24"/>
          <w:u w:val="single"/>
          <w:lang w:val="en-US" w:eastAsia="en-IN" w:bidi="hi-IN"/>
        </w:rPr>
        <w:lastRenderedPageBreak/>
        <w:t>AGENDA-</w:t>
      </w:r>
      <w:r w:rsidR="001C04E1" w:rsidRPr="00FD7D50">
        <w:rPr>
          <w:rFonts w:ascii="Times New Roman" w:eastAsiaTheme="minorEastAsia" w:hAnsi="Times New Roman" w:cs="Times New Roman"/>
          <w:b/>
          <w:sz w:val="24"/>
          <w:szCs w:val="24"/>
          <w:u w:val="single"/>
          <w:lang w:val="en-US" w:eastAsia="en-IN" w:bidi="hi-IN"/>
        </w:rPr>
        <w:t>8</w:t>
      </w:r>
    </w:p>
    <w:p w14:paraId="275C3F26" w14:textId="77777777" w:rsidR="00823240" w:rsidRPr="00FD7D50" w:rsidRDefault="00823240"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01647679" w14:textId="77777777" w:rsidR="00DB415F" w:rsidRPr="00FD7D50"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56EB27D0" w14:textId="1E17E41C" w:rsidR="003A5841" w:rsidRPr="00BC7298" w:rsidRDefault="00D76DC2"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BC7298">
        <w:rPr>
          <w:rFonts w:ascii="Times New Roman" w:eastAsiaTheme="minorEastAsia" w:hAnsi="Times New Roman" w:cs="Times New Roman"/>
          <w:b/>
          <w:sz w:val="24"/>
          <w:szCs w:val="24"/>
          <w:u w:val="single"/>
          <w:lang w:val="en-US" w:eastAsia="en-IN" w:bidi="hi-IN"/>
        </w:rPr>
        <w:t>ANNUAL CREDIT PLAN</w:t>
      </w:r>
      <w:r w:rsidR="00BC7298">
        <w:rPr>
          <w:rFonts w:ascii="Times New Roman" w:eastAsiaTheme="minorEastAsia" w:hAnsi="Times New Roman" w:cs="Times New Roman"/>
          <w:b/>
          <w:sz w:val="24"/>
          <w:szCs w:val="24"/>
          <w:u w:val="single"/>
          <w:lang w:val="en-US" w:eastAsia="en-IN" w:bidi="hi-IN"/>
        </w:rPr>
        <w:t xml:space="preserve"> (ACP)</w:t>
      </w:r>
    </w:p>
    <w:p w14:paraId="06DD48CA" w14:textId="77777777" w:rsidR="00D76DC2" w:rsidRPr="00FD7D50" w:rsidRDefault="00D76DC2" w:rsidP="00B517BF">
      <w:pPr>
        <w:spacing w:after="0" w:line="240" w:lineRule="auto"/>
        <w:jc w:val="both"/>
        <w:rPr>
          <w:rFonts w:ascii="Times New Roman" w:eastAsiaTheme="minorEastAsia" w:hAnsi="Times New Roman" w:cs="Times New Roman"/>
          <w:b/>
          <w:sz w:val="24"/>
          <w:szCs w:val="24"/>
          <w:u w:val="single" w:color="FFFFFF" w:themeColor="background1"/>
          <w:lang w:val="en-US" w:eastAsia="en-IN" w:bidi="hi-IN"/>
        </w:rPr>
      </w:pPr>
    </w:p>
    <w:p w14:paraId="723E29EC" w14:textId="2BC850C4" w:rsidR="00D76DC2" w:rsidRPr="00BC7298" w:rsidRDefault="00D76DC2" w:rsidP="00BC7298">
      <w:pPr>
        <w:pStyle w:val="ListParagraph"/>
        <w:numPr>
          <w:ilvl w:val="0"/>
          <w:numId w:val="16"/>
        </w:num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r w:rsidRPr="00BC7298">
        <w:rPr>
          <w:rFonts w:ascii="Times New Roman" w:eastAsiaTheme="minorEastAsia" w:hAnsi="Times New Roman" w:cs="Times New Roman"/>
          <w:sz w:val="24"/>
          <w:szCs w:val="24"/>
          <w:u w:val="single" w:color="FFFFFF" w:themeColor="background1"/>
          <w:lang w:val="en-US" w:eastAsia="en-IN" w:bidi="hi-IN"/>
        </w:rPr>
        <w:t>The Annual Credit Plan for the year 2024-25 is tabled for approval by the House as under:</w:t>
      </w:r>
    </w:p>
    <w:p w14:paraId="2693EE1A" w14:textId="77777777" w:rsidR="00D76DC2" w:rsidRPr="00FD7D50" w:rsidRDefault="00D76DC2" w:rsidP="00B517BF">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r w:rsidRPr="00FD7D50">
        <w:rPr>
          <w:rFonts w:ascii="Times New Roman" w:eastAsiaTheme="minorEastAsia" w:hAnsi="Times New Roman" w:cs="Times New Roman"/>
          <w:sz w:val="24"/>
          <w:szCs w:val="24"/>
          <w:u w:val="single" w:color="FFFFFF" w:themeColor="background1"/>
          <w:lang w:val="en-US" w:eastAsia="en-IN" w:bidi="hi-IN"/>
        </w:rPr>
        <w:tab/>
      </w:r>
    </w:p>
    <w:p w14:paraId="48AB1482" w14:textId="77777777" w:rsidR="00C6759C" w:rsidRPr="00FD7D50" w:rsidRDefault="00D76DC2" w:rsidP="00B517BF">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r w:rsidRPr="00FD7D50">
        <w:rPr>
          <w:rFonts w:ascii="Times New Roman" w:eastAsiaTheme="minorEastAsia" w:hAnsi="Times New Roman" w:cs="Times New Roman"/>
          <w:sz w:val="24"/>
          <w:szCs w:val="24"/>
          <w:u w:val="single" w:color="FFFFFF" w:themeColor="background1"/>
          <w:lang w:val="en-US" w:eastAsia="en-IN" w:bidi="hi-IN"/>
        </w:rPr>
        <w:tab/>
      </w:r>
    </w:p>
    <w:tbl>
      <w:tblPr>
        <w:tblStyle w:val="TableGrid"/>
        <w:tblW w:w="0" w:type="auto"/>
        <w:tblInd w:w="250" w:type="dxa"/>
        <w:tblLook w:val="04A0" w:firstRow="1" w:lastRow="0" w:firstColumn="1" w:lastColumn="0" w:noHBand="0" w:noVBand="1"/>
      </w:tblPr>
      <w:tblGrid>
        <w:gridCol w:w="992"/>
        <w:gridCol w:w="3249"/>
        <w:gridCol w:w="2705"/>
        <w:gridCol w:w="2693"/>
      </w:tblGrid>
      <w:tr w:rsidR="00AF4121" w:rsidRPr="00FD7D50" w14:paraId="0D286B58" w14:textId="3B78E2F9" w:rsidTr="00984479">
        <w:tc>
          <w:tcPr>
            <w:tcW w:w="992" w:type="dxa"/>
            <w:vAlign w:val="center"/>
          </w:tcPr>
          <w:p w14:paraId="66984B83" w14:textId="0343424A" w:rsidR="00AF4121" w:rsidRPr="0038775F" w:rsidRDefault="00AF4121" w:rsidP="00014EFE">
            <w:pPr>
              <w:jc w:val="center"/>
              <w:rPr>
                <w:rFonts w:ascii="Times New Roman" w:hAnsi="Times New Roman" w:cs="Times New Roman"/>
                <w:b/>
                <w:bCs/>
                <w:sz w:val="24"/>
                <w:szCs w:val="24"/>
                <w:u w:val="single" w:color="FFFFFF" w:themeColor="background1"/>
                <w:lang w:val="en-US"/>
              </w:rPr>
            </w:pPr>
            <w:proofErr w:type="spellStart"/>
            <w:r w:rsidRPr="0038775F">
              <w:rPr>
                <w:rFonts w:ascii="Times New Roman" w:hAnsi="Times New Roman" w:cs="Times New Roman"/>
                <w:b/>
                <w:bCs/>
                <w:sz w:val="24"/>
                <w:szCs w:val="24"/>
                <w:u w:val="single" w:color="FFFFFF" w:themeColor="background1"/>
                <w:lang w:val="en-US"/>
              </w:rPr>
              <w:t>Sl</w:t>
            </w:r>
            <w:proofErr w:type="spellEnd"/>
            <w:r w:rsidRPr="0038775F">
              <w:rPr>
                <w:rFonts w:ascii="Times New Roman" w:hAnsi="Times New Roman" w:cs="Times New Roman"/>
                <w:b/>
                <w:bCs/>
                <w:sz w:val="24"/>
                <w:szCs w:val="24"/>
                <w:u w:val="single" w:color="FFFFFF" w:themeColor="background1"/>
                <w:lang w:val="en-US"/>
              </w:rPr>
              <w:t xml:space="preserve"> No</w:t>
            </w:r>
            <w:r w:rsidR="00014EFE" w:rsidRPr="0038775F">
              <w:rPr>
                <w:rFonts w:ascii="Times New Roman" w:hAnsi="Times New Roman" w:cs="Times New Roman"/>
                <w:b/>
                <w:bCs/>
                <w:sz w:val="24"/>
                <w:szCs w:val="24"/>
                <w:u w:val="single" w:color="FFFFFF" w:themeColor="background1"/>
                <w:lang w:val="en-US"/>
              </w:rPr>
              <w:t>.</w:t>
            </w:r>
          </w:p>
        </w:tc>
        <w:tc>
          <w:tcPr>
            <w:tcW w:w="3249" w:type="dxa"/>
            <w:vAlign w:val="center"/>
          </w:tcPr>
          <w:p w14:paraId="7B95C810" w14:textId="13398AF7" w:rsidR="00AF4121" w:rsidRPr="0038775F" w:rsidRDefault="00AF4121"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Segment</w:t>
            </w:r>
          </w:p>
        </w:tc>
        <w:tc>
          <w:tcPr>
            <w:tcW w:w="2705" w:type="dxa"/>
            <w:vAlign w:val="center"/>
          </w:tcPr>
          <w:p w14:paraId="015B8543" w14:textId="77777777" w:rsidR="00AF4121" w:rsidRPr="0038775F" w:rsidRDefault="00AF4121"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Target for FY 2024-25</w:t>
            </w:r>
          </w:p>
          <w:p w14:paraId="3C290819" w14:textId="31616B3B" w:rsidR="00AF4121" w:rsidRPr="0038775F" w:rsidRDefault="00AF4121"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Amount (Rs. in crores)</w:t>
            </w:r>
          </w:p>
        </w:tc>
        <w:tc>
          <w:tcPr>
            <w:tcW w:w="2693" w:type="dxa"/>
            <w:vAlign w:val="center"/>
          </w:tcPr>
          <w:p w14:paraId="09E41970" w14:textId="77777777" w:rsidR="00AF4121" w:rsidRPr="0038775F" w:rsidRDefault="00AF4121"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Target for FY 2023-24</w:t>
            </w:r>
          </w:p>
          <w:p w14:paraId="27A8346A" w14:textId="210D97D4" w:rsidR="005544ED" w:rsidRPr="0038775F" w:rsidRDefault="005544ED"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Amount (Rs. in crores)</w:t>
            </w:r>
          </w:p>
        </w:tc>
      </w:tr>
      <w:tr w:rsidR="00AF4121" w:rsidRPr="00FD7D50" w14:paraId="68D23919" w14:textId="7AEF84B2" w:rsidTr="00984479">
        <w:tc>
          <w:tcPr>
            <w:tcW w:w="992" w:type="dxa"/>
          </w:tcPr>
          <w:p w14:paraId="62AAD4A6" w14:textId="2F14121D" w:rsidR="00AF4121" w:rsidRPr="00FD7D50" w:rsidRDefault="00AF4121" w:rsidP="00AF4121">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1</w:t>
            </w:r>
          </w:p>
        </w:tc>
        <w:tc>
          <w:tcPr>
            <w:tcW w:w="3249" w:type="dxa"/>
          </w:tcPr>
          <w:p w14:paraId="4EACE1A9" w14:textId="22DB45BF" w:rsidR="00AF4121" w:rsidRPr="00FD7D50" w:rsidRDefault="00AF4121" w:rsidP="00B517BF">
            <w:pPr>
              <w:jc w:val="both"/>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Agriculture</w:t>
            </w:r>
          </w:p>
        </w:tc>
        <w:tc>
          <w:tcPr>
            <w:tcW w:w="2705" w:type="dxa"/>
          </w:tcPr>
          <w:p w14:paraId="5959E5D0" w14:textId="510F6D4D" w:rsidR="00AF4121" w:rsidRPr="00FD7D50" w:rsidRDefault="00AF4121"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381.90</w:t>
            </w:r>
          </w:p>
        </w:tc>
        <w:tc>
          <w:tcPr>
            <w:tcW w:w="2693" w:type="dxa"/>
          </w:tcPr>
          <w:p w14:paraId="51C297B9" w14:textId="21867390" w:rsidR="00AF4121"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184.61</w:t>
            </w:r>
          </w:p>
        </w:tc>
      </w:tr>
      <w:tr w:rsidR="00AF4121" w:rsidRPr="00FD7D50" w14:paraId="0BD44E41" w14:textId="3143862D" w:rsidTr="00984479">
        <w:tc>
          <w:tcPr>
            <w:tcW w:w="992" w:type="dxa"/>
          </w:tcPr>
          <w:p w14:paraId="645CC1C4" w14:textId="6ACAD3AD" w:rsidR="00AF4121" w:rsidRPr="00FD7D50" w:rsidRDefault="00AF4121" w:rsidP="00AF4121">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2</w:t>
            </w:r>
          </w:p>
        </w:tc>
        <w:tc>
          <w:tcPr>
            <w:tcW w:w="3249" w:type="dxa"/>
          </w:tcPr>
          <w:p w14:paraId="5582628E" w14:textId="0227794E" w:rsidR="00AF4121" w:rsidRPr="00FD7D50" w:rsidRDefault="00AF4121" w:rsidP="00B517BF">
            <w:pPr>
              <w:jc w:val="both"/>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MSME</w:t>
            </w:r>
          </w:p>
        </w:tc>
        <w:tc>
          <w:tcPr>
            <w:tcW w:w="2705" w:type="dxa"/>
          </w:tcPr>
          <w:p w14:paraId="060BC013" w14:textId="3F6556B7" w:rsidR="00AF4121" w:rsidRPr="00FD7D50" w:rsidRDefault="00AF4121"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711.83</w:t>
            </w:r>
          </w:p>
        </w:tc>
        <w:tc>
          <w:tcPr>
            <w:tcW w:w="2693" w:type="dxa"/>
          </w:tcPr>
          <w:p w14:paraId="067F2A64" w14:textId="3E0C2318" w:rsidR="00AF4121"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561.87</w:t>
            </w:r>
          </w:p>
        </w:tc>
      </w:tr>
      <w:tr w:rsidR="00AF4121" w:rsidRPr="00FD7D50" w14:paraId="2893F8E7" w14:textId="578A0117" w:rsidTr="00984479">
        <w:tc>
          <w:tcPr>
            <w:tcW w:w="992" w:type="dxa"/>
          </w:tcPr>
          <w:p w14:paraId="2FA6EE9D" w14:textId="4FC06C51" w:rsidR="00AF4121" w:rsidRPr="00FD7D50" w:rsidRDefault="00AF4121" w:rsidP="00AF4121">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3</w:t>
            </w:r>
          </w:p>
        </w:tc>
        <w:tc>
          <w:tcPr>
            <w:tcW w:w="3249" w:type="dxa"/>
          </w:tcPr>
          <w:p w14:paraId="321CCA70" w14:textId="48E1A922" w:rsidR="00AF4121" w:rsidRPr="00FD7D50" w:rsidRDefault="00AF4121" w:rsidP="00B517BF">
            <w:pPr>
              <w:jc w:val="both"/>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Other Priority Sector</w:t>
            </w:r>
          </w:p>
        </w:tc>
        <w:tc>
          <w:tcPr>
            <w:tcW w:w="2705" w:type="dxa"/>
          </w:tcPr>
          <w:p w14:paraId="158EF685" w14:textId="344C35C6" w:rsidR="00AF4121" w:rsidRPr="00FD7D50" w:rsidRDefault="00AF4121"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69.13</w:t>
            </w:r>
          </w:p>
        </w:tc>
        <w:tc>
          <w:tcPr>
            <w:tcW w:w="2693" w:type="dxa"/>
          </w:tcPr>
          <w:p w14:paraId="6458A320" w14:textId="72AB2A01" w:rsidR="00AF4121"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45.45</w:t>
            </w:r>
          </w:p>
        </w:tc>
      </w:tr>
      <w:tr w:rsidR="00AF4121" w:rsidRPr="00FD7D50" w14:paraId="51140443" w14:textId="3776DF50" w:rsidTr="00984479">
        <w:tc>
          <w:tcPr>
            <w:tcW w:w="992" w:type="dxa"/>
          </w:tcPr>
          <w:p w14:paraId="4ACAA919" w14:textId="77777777" w:rsidR="00AF4121" w:rsidRPr="00FD7D50" w:rsidRDefault="00AF4121" w:rsidP="00AF4121">
            <w:pPr>
              <w:jc w:val="center"/>
              <w:rPr>
                <w:rFonts w:ascii="Times New Roman" w:hAnsi="Times New Roman" w:cs="Times New Roman"/>
                <w:sz w:val="24"/>
                <w:szCs w:val="24"/>
                <w:u w:val="single" w:color="FFFFFF" w:themeColor="background1"/>
                <w:lang w:val="en-US"/>
              </w:rPr>
            </w:pPr>
          </w:p>
        </w:tc>
        <w:tc>
          <w:tcPr>
            <w:tcW w:w="3249" w:type="dxa"/>
          </w:tcPr>
          <w:p w14:paraId="5BC5FD2C" w14:textId="1B399BDF" w:rsidR="00AF4121" w:rsidRPr="0038775F" w:rsidRDefault="00AF4121" w:rsidP="00B517BF">
            <w:pPr>
              <w:jc w:val="both"/>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Total Priority Sector</w:t>
            </w:r>
          </w:p>
        </w:tc>
        <w:tc>
          <w:tcPr>
            <w:tcW w:w="2705" w:type="dxa"/>
          </w:tcPr>
          <w:p w14:paraId="558E59B3" w14:textId="0C1D7429" w:rsidR="00AF4121" w:rsidRPr="0038775F" w:rsidRDefault="00AF4121"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1162.86</w:t>
            </w:r>
          </w:p>
        </w:tc>
        <w:tc>
          <w:tcPr>
            <w:tcW w:w="2693" w:type="dxa"/>
          </w:tcPr>
          <w:p w14:paraId="6661CDFC" w14:textId="2B7763D9" w:rsidR="00AF4121" w:rsidRPr="0038775F" w:rsidRDefault="005544ED"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791.93</w:t>
            </w:r>
          </w:p>
        </w:tc>
      </w:tr>
      <w:tr w:rsidR="00AF4121" w:rsidRPr="00FD7D50" w14:paraId="4916D9D1" w14:textId="51283927" w:rsidTr="00984479">
        <w:tc>
          <w:tcPr>
            <w:tcW w:w="992" w:type="dxa"/>
          </w:tcPr>
          <w:p w14:paraId="4F72DC97" w14:textId="77777777" w:rsidR="00AF4121" w:rsidRPr="00FD7D50" w:rsidRDefault="00AF4121" w:rsidP="00B517BF">
            <w:pPr>
              <w:jc w:val="both"/>
              <w:rPr>
                <w:rFonts w:ascii="Times New Roman" w:hAnsi="Times New Roman" w:cs="Times New Roman"/>
                <w:sz w:val="24"/>
                <w:szCs w:val="24"/>
                <w:u w:val="single" w:color="FFFFFF" w:themeColor="background1"/>
                <w:lang w:val="en-US"/>
              </w:rPr>
            </w:pPr>
          </w:p>
        </w:tc>
        <w:tc>
          <w:tcPr>
            <w:tcW w:w="3249" w:type="dxa"/>
          </w:tcPr>
          <w:p w14:paraId="04856068" w14:textId="334CBD95" w:rsidR="00AF4121" w:rsidRPr="0038775F" w:rsidRDefault="00AF4121" w:rsidP="00B517BF">
            <w:pPr>
              <w:jc w:val="both"/>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 xml:space="preserve">Total </w:t>
            </w:r>
            <w:proofErr w:type="spellStart"/>
            <w:proofErr w:type="gramStart"/>
            <w:r w:rsidR="0038775F" w:rsidRPr="0038775F">
              <w:rPr>
                <w:rFonts w:ascii="Times New Roman" w:hAnsi="Times New Roman" w:cs="Times New Roman"/>
                <w:b/>
                <w:bCs/>
                <w:sz w:val="24"/>
                <w:szCs w:val="24"/>
                <w:u w:val="single" w:color="FFFFFF" w:themeColor="background1"/>
                <w:lang w:val="en-US"/>
              </w:rPr>
              <w:t xml:space="preserve">Non </w:t>
            </w:r>
            <w:r w:rsidRPr="0038775F">
              <w:rPr>
                <w:rFonts w:ascii="Times New Roman" w:hAnsi="Times New Roman" w:cs="Times New Roman"/>
                <w:b/>
                <w:bCs/>
                <w:sz w:val="24"/>
                <w:szCs w:val="24"/>
                <w:u w:val="single" w:color="FFFFFF" w:themeColor="background1"/>
                <w:lang w:val="en-US"/>
              </w:rPr>
              <w:t>Priority</w:t>
            </w:r>
            <w:proofErr w:type="spellEnd"/>
            <w:proofErr w:type="gramEnd"/>
            <w:r w:rsidRPr="0038775F">
              <w:rPr>
                <w:rFonts w:ascii="Times New Roman" w:hAnsi="Times New Roman" w:cs="Times New Roman"/>
                <w:b/>
                <w:bCs/>
                <w:sz w:val="24"/>
                <w:szCs w:val="24"/>
                <w:u w:val="single" w:color="FFFFFF" w:themeColor="background1"/>
                <w:lang w:val="en-US"/>
              </w:rPr>
              <w:t xml:space="preserve"> Sector</w:t>
            </w:r>
          </w:p>
        </w:tc>
        <w:tc>
          <w:tcPr>
            <w:tcW w:w="2705" w:type="dxa"/>
          </w:tcPr>
          <w:p w14:paraId="0BD01734" w14:textId="78EE03D4" w:rsidR="00AF4121" w:rsidRPr="0038775F" w:rsidRDefault="005544ED"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3506.82</w:t>
            </w:r>
          </w:p>
        </w:tc>
        <w:tc>
          <w:tcPr>
            <w:tcW w:w="2693" w:type="dxa"/>
          </w:tcPr>
          <w:p w14:paraId="0F2569A2" w14:textId="1E3E3C7F" w:rsidR="00AF4121" w:rsidRPr="0038775F" w:rsidRDefault="005544ED" w:rsidP="00014EFE">
            <w:pPr>
              <w:jc w:val="center"/>
              <w:rPr>
                <w:rFonts w:ascii="Times New Roman" w:hAnsi="Times New Roman" w:cs="Times New Roman"/>
                <w:b/>
                <w:bCs/>
                <w:sz w:val="24"/>
                <w:szCs w:val="24"/>
                <w:u w:val="single" w:color="FFFFFF" w:themeColor="background1"/>
                <w:lang w:val="en-US"/>
              </w:rPr>
            </w:pPr>
            <w:r w:rsidRPr="0038775F">
              <w:rPr>
                <w:rFonts w:ascii="Times New Roman" w:hAnsi="Times New Roman" w:cs="Times New Roman"/>
                <w:b/>
                <w:bCs/>
                <w:sz w:val="24"/>
                <w:szCs w:val="24"/>
                <w:u w:val="single" w:color="FFFFFF" w:themeColor="background1"/>
                <w:lang w:val="en-US"/>
              </w:rPr>
              <w:t>3049.41</w:t>
            </w:r>
          </w:p>
        </w:tc>
      </w:tr>
    </w:tbl>
    <w:p w14:paraId="1B4CC25A" w14:textId="0B5A583B" w:rsidR="00D76DC2" w:rsidRPr="00FD7D50" w:rsidRDefault="00970676" w:rsidP="00B517BF">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r>
        <w:rPr>
          <w:rFonts w:ascii="Times New Roman" w:eastAsiaTheme="minorEastAsia" w:hAnsi="Times New Roman" w:cs="Times New Roman"/>
          <w:sz w:val="24"/>
          <w:szCs w:val="24"/>
          <w:u w:val="single" w:color="FFFFFF" w:themeColor="background1"/>
          <w:lang w:val="en-US" w:eastAsia="en-IN" w:bidi="hi-IN"/>
        </w:rPr>
        <w:t xml:space="preserve">                                                                                                                 </w:t>
      </w:r>
      <w:r w:rsidRPr="00970676">
        <w:rPr>
          <w:rFonts w:ascii="Times New Roman" w:eastAsiaTheme="minorEastAsia" w:hAnsi="Times New Roman" w:cs="Times New Roman"/>
          <w:bCs/>
          <w:sz w:val="24"/>
          <w:szCs w:val="24"/>
          <w:u w:val="single" w:color="FFFFFF" w:themeColor="background1"/>
          <w:lang w:eastAsia="en-IN" w:bidi="hi-IN"/>
        </w:rPr>
        <w:t>(Detail</w:t>
      </w:r>
      <w:r>
        <w:rPr>
          <w:rFonts w:ascii="Times New Roman" w:eastAsiaTheme="minorEastAsia" w:hAnsi="Times New Roman" w:cs="Times New Roman"/>
          <w:bCs/>
          <w:sz w:val="24"/>
          <w:szCs w:val="24"/>
          <w:u w:val="single" w:color="FFFFFF" w:themeColor="background1"/>
          <w:lang w:eastAsia="en-IN" w:bidi="hi-IN"/>
        </w:rPr>
        <w:t>s</w:t>
      </w:r>
      <w:r w:rsidRPr="00970676">
        <w:rPr>
          <w:rFonts w:ascii="Times New Roman" w:eastAsiaTheme="minorEastAsia" w:hAnsi="Times New Roman" w:cs="Times New Roman"/>
          <w:bCs/>
          <w:sz w:val="24"/>
          <w:szCs w:val="24"/>
          <w:u w:val="single" w:color="FFFFFF" w:themeColor="background1"/>
          <w:lang w:eastAsia="en-IN" w:bidi="hi-IN"/>
        </w:rPr>
        <w:t xml:space="preserve"> at page No.</w:t>
      </w:r>
      <w:r>
        <w:rPr>
          <w:rFonts w:ascii="Times New Roman" w:eastAsiaTheme="minorEastAsia" w:hAnsi="Times New Roman" w:cs="Times New Roman"/>
          <w:bCs/>
          <w:sz w:val="24"/>
          <w:szCs w:val="24"/>
          <w:u w:val="single" w:color="FFFFFF" w:themeColor="background1"/>
          <w:lang w:eastAsia="en-IN" w:bidi="hi-IN"/>
        </w:rPr>
        <w:t xml:space="preserve"> 26 &amp; </w:t>
      </w:r>
      <w:r w:rsidR="00235318">
        <w:rPr>
          <w:rFonts w:ascii="Times New Roman" w:eastAsiaTheme="minorEastAsia" w:hAnsi="Times New Roman" w:cs="Times New Roman"/>
          <w:bCs/>
          <w:sz w:val="24"/>
          <w:szCs w:val="24"/>
          <w:u w:val="single" w:color="FFFFFF" w:themeColor="background1"/>
          <w:lang w:eastAsia="en-IN" w:bidi="hi-IN"/>
        </w:rPr>
        <w:t>3</w:t>
      </w:r>
      <w:r>
        <w:rPr>
          <w:rFonts w:ascii="Times New Roman" w:eastAsiaTheme="minorEastAsia" w:hAnsi="Times New Roman" w:cs="Times New Roman"/>
          <w:bCs/>
          <w:sz w:val="24"/>
          <w:szCs w:val="24"/>
          <w:u w:val="single" w:color="FFFFFF" w:themeColor="background1"/>
          <w:lang w:eastAsia="en-IN" w:bidi="hi-IN"/>
        </w:rPr>
        <w:t>9</w:t>
      </w:r>
      <w:r w:rsidRPr="00970676">
        <w:rPr>
          <w:rFonts w:ascii="Times New Roman" w:eastAsiaTheme="minorEastAsia" w:hAnsi="Times New Roman" w:cs="Times New Roman"/>
          <w:bCs/>
          <w:sz w:val="24"/>
          <w:szCs w:val="24"/>
          <w:u w:val="single" w:color="FFFFFF" w:themeColor="background1"/>
          <w:lang w:eastAsia="en-IN" w:bidi="hi-IN"/>
        </w:rPr>
        <w:t>)</w:t>
      </w:r>
      <w:r>
        <w:rPr>
          <w:rFonts w:ascii="Times New Roman" w:eastAsiaTheme="minorEastAsia" w:hAnsi="Times New Roman" w:cs="Times New Roman"/>
          <w:sz w:val="24"/>
          <w:szCs w:val="24"/>
          <w:u w:val="single" w:color="FFFFFF" w:themeColor="background1"/>
          <w:lang w:val="en-US" w:eastAsia="en-IN" w:bidi="hi-IN"/>
        </w:rPr>
        <w:t xml:space="preserve"> </w:t>
      </w:r>
    </w:p>
    <w:p w14:paraId="5240A1A9" w14:textId="77777777" w:rsidR="005544ED" w:rsidRPr="00FD7D50" w:rsidRDefault="005544ED" w:rsidP="00C6759C">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p>
    <w:p w14:paraId="2183DF0D" w14:textId="77777777" w:rsidR="005544ED" w:rsidRPr="00FD7D50" w:rsidRDefault="005544ED" w:rsidP="00C6759C">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p>
    <w:p w14:paraId="5B10C30C" w14:textId="77777777" w:rsidR="005544ED" w:rsidRPr="00FD7D50" w:rsidRDefault="005544ED" w:rsidP="00C6759C">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p>
    <w:p w14:paraId="4C72FC52" w14:textId="5B8A250E" w:rsidR="005544ED" w:rsidRPr="00BC7298" w:rsidRDefault="005544ED" w:rsidP="00BC7298">
      <w:pPr>
        <w:pStyle w:val="ListParagraph"/>
        <w:numPr>
          <w:ilvl w:val="0"/>
          <w:numId w:val="16"/>
        </w:num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r w:rsidRPr="00BC7298">
        <w:rPr>
          <w:rFonts w:ascii="Times New Roman" w:eastAsiaTheme="minorEastAsia" w:hAnsi="Times New Roman" w:cs="Times New Roman"/>
          <w:sz w:val="24"/>
          <w:szCs w:val="24"/>
          <w:u w:val="single" w:color="FFFFFF" w:themeColor="background1"/>
          <w:lang w:val="en-US" w:eastAsia="en-IN" w:bidi="hi-IN"/>
        </w:rPr>
        <w:t>The Annual Credit Plan for Cluster Financing under MSME for the year 2024-25</w:t>
      </w:r>
    </w:p>
    <w:p w14:paraId="1E47F417" w14:textId="77777777" w:rsidR="005544ED" w:rsidRPr="00FD7D50" w:rsidRDefault="005544ED" w:rsidP="00C6759C">
      <w:pPr>
        <w:spacing w:after="0" w:line="240" w:lineRule="auto"/>
        <w:jc w:val="both"/>
        <w:rPr>
          <w:rFonts w:ascii="Times New Roman" w:eastAsiaTheme="minorEastAsia" w:hAnsi="Times New Roman" w:cs="Times New Roman"/>
          <w:sz w:val="24"/>
          <w:szCs w:val="24"/>
          <w:u w:val="single" w:color="FFFFFF" w:themeColor="background1"/>
          <w:lang w:val="en-US" w:eastAsia="en-IN" w:bidi="hi-IN"/>
        </w:rPr>
      </w:pPr>
    </w:p>
    <w:tbl>
      <w:tblPr>
        <w:tblStyle w:val="TableGrid"/>
        <w:tblW w:w="0" w:type="auto"/>
        <w:tblInd w:w="250" w:type="dxa"/>
        <w:tblLook w:val="04A0" w:firstRow="1" w:lastRow="0" w:firstColumn="1" w:lastColumn="0" w:noHBand="0" w:noVBand="1"/>
      </w:tblPr>
      <w:tblGrid>
        <w:gridCol w:w="1418"/>
        <w:gridCol w:w="2551"/>
        <w:gridCol w:w="2977"/>
        <w:gridCol w:w="2943"/>
      </w:tblGrid>
      <w:tr w:rsidR="005544ED" w:rsidRPr="00FD7D50" w14:paraId="21D4C6C5" w14:textId="77777777" w:rsidTr="00235318">
        <w:tc>
          <w:tcPr>
            <w:tcW w:w="1418" w:type="dxa"/>
            <w:vAlign w:val="center"/>
          </w:tcPr>
          <w:p w14:paraId="264E1570" w14:textId="62D56984"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Sl</w:t>
            </w:r>
            <w:r w:rsidR="00014EFE">
              <w:rPr>
                <w:rFonts w:ascii="Times New Roman" w:hAnsi="Times New Roman" w:cs="Times New Roman"/>
                <w:b/>
                <w:bCs/>
                <w:sz w:val="24"/>
                <w:szCs w:val="24"/>
                <w:u w:val="single" w:color="FFFFFF" w:themeColor="background1"/>
                <w:lang w:val="en-US"/>
              </w:rPr>
              <w:t>.</w:t>
            </w:r>
            <w:r w:rsidRPr="00014EFE">
              <w:rPr>
                <w:rFonts w:ascii="Times New Roman" w:hAnsi="Times New Roman" w:cs="Times New Roman"/>
                <w:b/>
                <w:bCs/>
                <w:sz w:val="24"/>
                <w:szCs w:val="24"/>
                <w:u w:val="single" w:color="FFFFFF" w:themeColor="background1"/>
                <w:lang w:val="en-US"/>
              </w:rPr>
              <w:t xml:space="preserve"> No</w:t>
            </w:r>
            <w:r w:rsidR="00014EFE">
              <w:rPr>
                <w:rFonts w:ascii="Times New Roman" w:hAnsi="Times New Roman" w:cs="Times New Roman"/>
                <w:b/>
                <w:bCs/>
                <w:sz w:val="24"/>
                <w:szCs w:val="24"/>
                <w:u w:val="single" w:color="FFFFFF" w:themeColor="background1"/>
                <w:lang w:val="en-US"/>
              </w:rPr>
              <w:t>.</w:t>
            </w:r>
          </w:p>
        </w:tc>
        <w:tc>
          <w:tcPr>
            <w:tcW w:w="2551" w:type="dxa"/>
            <w:vAlign w:val="center"/>
          </w:tcPr>
          <w:p w14:paraId="1C992688" w14:textId="23F854F3"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Districts</w:t>
            </w:r>
          </w:p>
        </w:tc>
        <w:tc>
          <w:tcPr>
            <w:tcW w:w="2977" w:type="dxa"/>
            <w:vAlign w:val="center"/>
          </w:tcPr>
          <w:p w14:paraId="616CB88D" w14:textId="47758656"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Target for FY 2024-25</w:t>
            </w:r>
          </w:p>
          <w:p w14:paraId="3A67F5C4" w14:textId="00BDEE00"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Amount (Rs. in crores)</w:t>
            </w:r>
          </w:p>
        </w:tc>
        <w:tc>
          <w:tcPr>
            <w:tcW w:w="2943" w:type="dxa"/>
            <w:vAlign w:val="center"/>
          </w:tcPr>
          <w:p w14:paraId="745A4C9D" w14:textId="02AF683D"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Target for FY 2023-24</w:t>
            </w:r>
          </w:p>
          <w:p w14:paraId="414C292F" w14:textId="1FD249F1" w:rsidR="005544ED" w:rsidRPr="00014EFE" w:rsidRDefault="005544ED" w:rsidP="00014EFE">
            <w:pPr>
              <w:jc w:val="center"/>
              <w:rPr>
                <w:rFonts w:ascii="Times New Roman" w:hAnsi="Times New Roman" w:cs="Times New Roman"/>
                <w:b/>
                <w:bCs/>
                <w:sz w:val="24"/>
                <w:szCs w:val="24"/>
                <w:u w:val="single" w:color="FFFFFF" w:themeColor="background1"/>
                <w:lang w:val="en-US"/>
              </w:rPr>
            </w:pPr>
            <w:r w:rsidRPr="00014EFE">
              <w:rPr>
                <w:rFonts w:ascii="Times New Roman" w:hAnsi="Times New Roman" w:cs="Times New Roman"/>
                <w:b/>
                <w:bCs/>
                <w:sz w:val="24"/>
                <w:szCs w:val="24"/>
                <w:u w:val="single" w:color="FFFFFF" w:themeColor="background1"/>
                <w:lang w:val="en-US"/>
              </w:rPr>
              <w:t>Amount (Rs. in crores</w:t>
            </w:r>
            <w:r w:rsidR="00235318">
              <w:rPr>
                <w:rFonts w:ascii="Times New Roman" w:hAnsi="Times New Roman" w:cs="Times New Roman"/>
                <w:b/>
                <w:bCs/>
                <w:sz w:val="24"/>
                <w:szCs w:val="24"/>
                <w:u w:val="single" w:color="FFFFFF" w:themeColor="background1"/>
                <w:lang w:val="en-US"/>
              </w:rPr>
              <w:t>)</w:t>
            </w:r>
          </w:p>
        </w:tc>
      </w:tr>
      <w:tr w:rsidR="005544ED" w:rsidRPr="00FD7D50" w14:paraId="282E2A76" w14:textId="77777777" w:rsidTr="00235318">
        <w:tc>
          <w:tcPr>
            <w:tcW w:w="1418" w:type="dxa"/>
          </w:tcPr>
          <w:p w14:paraId="7ADA2D1C" w14:textId="323B97AE"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1</w:t>
            </w:r>
          </w:p>
        </w:tc>
        <w:tc>
          <w:tcPr>
            <w:tcW w:w="2551" w:type="dxa"/>
          </w:tcPr>
          <w:p w14:paraId="1F017832" w14:textId="66CC1CB9" w:rsidR="005544ED" w:rsidRPr="00FD7D50" w:rsidRDefault="005544ED" w:rsidP="00C6759C">
            <w:pPr>
              <w:jc w:val="both"/>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 xml:space="preserve">Lower </w:t>
            </w:r>
            <w:proofErr w:type="spellStart"/>
            <w:r w:rsidRPr="00FD7D50">
              <w:rPr>
                <w:rFonts w:ascii="Times New Roman" w:hAnsi="Times New Roman" w:cs="Times New Roman"/>
                <w:sz w:val="24"/>
                <w:szCs w:val="24"/>
                <w:u w:val="single" w:color="FFFFFF" w:themeColor="background1"/>
                <w:lang w:val="en-US"/>
              </w:rPr>
              <w:t>Subansiri</w:t>
            </w:r>
            <w:proofErr w:type="spellEnd"/>
          </w:p>
        </w:tc>
        <w:tc>
          <w:tcPr>
            <w:tcW w:w="2977" w:type="dxa"/>
          </w:tcPr>
          <w:p w14:paraId="166CD4BB" w14:textId="3F76DD05"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2.00</w:t>
            </w:r>
          </w:p>
        </w:tc>
        <w:tc>
          <w:tcPr>
            <w:tcW w:w="2943" w:type="dxa"/>
          </w:tcPr>
          <w:p w14:paraId="6829D71C" w14:textId="4E09CD4D"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1.50</w:t>
            </w:r>
          </w:p>
        </w:tc>
      </w:tr>
      <w:tr w:rsidR="005544ED" w:rsidRPr="00FD7D50" w14:paraId="5F0DFD29" w14:textId="77777777" w:rsidTr="00235318">
        <w:tc>
          <w:tcPr>
            <w:tcW w:w="1418" w:type="dxa"/>
          </w:tcPr>
          <w:p w14:paraId="7B4DAE32" w14:textId="36B5ECC1"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2</w:t>
            </w:r>
          </w:p>
        </w:tc>
        <w:tc>
          <w:tcPr>
            <w:tcW w:w="2551" w:type="dxa"/>
          </w:tcPr>
          <w:p w14:paraId="6E20BEA1" w14:textId="2CAB80E8" w:rsidR="005544ED" w:rsidRPr="00FD7D50" w:rsidRDefault="005544ED" w:rsidP="00C6759C">
            <w:pPr>
              <w:jc w:val="both"/>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East Siang</w:t>
            </w:r>
          </w:p>
        </w:tc>
        <w:tc>
          <w:tcPr>
            <w:tcW w:w="2977" w:type="dxa"/>
          </w:tcPr>
          <w:p w14:paraId="793E1A19" w14:textId="4A7D10C8"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2.00</w:t>
            </w:r>
          </w:p>
        </w:tc>
        <w:tc>
          <w:tcPr>
            <w:tcW w:w="2943" w:type="dxa"/>
          </w:tcPr>
          <w:p w14:paraId="5E7C3BC6" w14:textId="3AF9B3F4"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1.50</w:t>
            </w:r>
          </w:p>
        </w:tc>
      </w:tr>
      <w:tr w:rsidR="005544ED" w:rsidRPr="00FD7D50" w14:paraId="77402F75" w14:textId="77777777" w:rsidTr="00235318">
        <w:tc>
          <w:tcPr>
            <w:tcW w:w="1418" w:type="dxa"/>
          </w:tcPr>
          <w:p w14:paraId="60318DC7" w14:textId="7469805B"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3</w:t>
            </w:r>
          </w:p>
        </w:tc>
        <w:tc>
          <w:tcPr>
            <w:tcW w:w="2551" w:type="dxa"/>
          </w:tcPr>
          <w:p w14:paraId="6818FAA2" w14:textId="2F6034B6" w:rsidR="005544ED" w:rsidRPr="00FD7D50" w:rsidRDefault="005544ED" w:rsidP="00C6759C">
            <w:pPr>
              <w:jc w:val="both"/>
              <w:rPr>
                <w:rFonts w:ascii="Times New Roman" w:hAnsi="Times New Roman" w:cs="Times New Roman"/>
                <w:sz w:val="24"/>
                <w:szCs w:val="24"/>
                <w:u w:val="single" w:color="FFFFFF" w:themeColor="background1"/>
                <w:lang w:val="en-US"/>
              </w:rPr>
            </w:pPr>
            <w:proofErr w:type="spellStart"/>
            <w:r w:rsidRPr="00FD7D50">
              <w:rPr>
                <w:rFonts w:ascii="Times New Roman" w:hAnsi="Times New Roman" w:cs="Times New Roman"/>
                <w:sz w:val="24"/>
                <w:szCs w:val="24"/>
                <w:u w:val="single" w:color="FFFFFF" w:themeColor="background1"/>
                <w:lang w:val="en-US"/>
              </w:rPr>
              <w:t>Namsai</w:t>
            </w:r>
            <w:proofErr w:type="spellEnd"/>
          </w:p>
        </w:tc>
        <w:tc>
          <w:tcPr>
            <w:tcW w:w="2977" w:type="dxa"/>
          </w:tcPr>
          <w:p w14:paraId="215415E9" w14:textId="18D307C8"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3.00</w:t>
            </w:r>
          </w:p>
        </w:tc>
        <w:tc>
          <w:tcPr>
            <w:tcW w:w="2943" w:type="dxa"/>
          </w:tcPr>
          <w:p w14:paraId="31D94531" w14:textId="72DE3914" w:rsidR="005544ED" w:rsidRPr="00FD7D50" w:rsidRDefault="005544ED" w:rsidP="00014EFE">
            <w:pPr>
              <w:jc w:val="center"/>
              <w:rPr>
                <w:rFonts w:ascii="Times New Roman" w:hAnsi="Times New Roman" w:cs="Times New Roman"/>
                <w:sz w:val="24"/>
                <w:szCs w:val="24"/>
                <w:u w:val="single" w:color="FFFFFF" w:themeColor="background1"/>
                <w:lang w:val="en-US"/>
              </w:rPr>
            </w:pPr>
            <w:r w:rsidRPr="00FD7D50">
              <w:rPr>
                <w:rFonts w:ascii="Times New Roman" w:hAnsi="Times New Roman" w:cs="Times New Roman"/>
                <w:sz w:val="24"/>
                <w:szCs w:val="24"/>
                <w:u w:val="single" w:color="FFFFFF" w:themeColor="background1"/>
                <w:lang w:val="en-US"/>
              </w:rPr>
              <w:t>2.00</w:t>
            </w:r>
          </w:p>
        </w:tc>
      </w:tr>
    </w:tbl>
    <w:p w14:paraId="557F46FA" w14:textId="7246B984" w:rsidR="00D76DC2" w:rsidRPr="00FD7D50" w:rsidRDefault="00D76DC2" w:rsidP="00C6759C">
      <w:pPr>
        <w:spacing w:after="0" w:line="240" w:lineRule="auto"/>
        <w:jc w:val="both"/>
        <w:rPr>
          <w:rFonts w:ascii="Times New Roman" w:eastAsiaTheme="minorEastAsia" w:hAnsi="Times New Roman" w:cs="Times New Roman"/>
          <w:sz w:val="24"/>
          <w:szCs w:val="24"/>
          <w:u w:color="FFFFFF" w:themeColor="background1"/>
          <w:lang w:val="en-US" w:eastAsia="en-IN" w:bidi="hi-IN"/>
        </w:rPr>
      </w:pPr>
      <w:r w:rsidRPr="00FD7D50">
        <w:rPr>
          <w:rFonts w:ascii="Times New Roman" w:eastAsiaTheme="minorEastAsia" w:hAnsi="Times New Roman" w:cs="Times New Roman"/>
          <w:sz w:val="24"/>
          <w:szCs w:val="24"/>
          <w:u w:val="single" w:color="FFFFFF" w:themeColor="background1"/>
          <w:lang w:val="en-US" w:eastAsia="en-IN" w:bidi="hi-IN"/>
        </w:rPr>
        <w:tab/>
      </w:r>
    </w:p>
    <w:p w14:paraId="16634469" w14:textId="77777777" w:rsidR="003A5841" w:rsidRPr="00FD7D50" w:rsidRDefault="003A5841" w:rsidP="00B517BF">
      <w:pPr>
        <w:spacing w:after="0" w:line="240" w:lineRule="auto"/>
        <w:jc w:val="both"/>
        <w:rPr>
          <w:rFonts w:ascii="Times New Roman" w:eastAsiaTheme="minorEastAsia" w:hAnsi="Times New Roman" w:cs="Times New Roman"/>
          <w:sz w:val="24"/>
          <w:szCs w:val="24"/>
          <w:u w:color="FFFFFF" w:themeColor="background1"/>
          <w:lang w:val="en-US" w:eastAsia="en-IN" w:bidi="hi-IN"/>
        </w:rPr>
      </w:pPr>
    </w:p>
    <w:p w14:paraId="7EF5BDAD" w14:textId="77777777" w:rsidR="0038775F" w:rsidRDefault="003877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79442E8E" w14:textId="4DD1A6B8" w:rsidR="003A5841" w:rsidRPr="00FD7D50" w:rsidRDefault="003A5841"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D7D50">
        <w:rPr>
          <w:rFonts w:ascii="Times New Roman" w:eastAsiaTheme="minorEastAsia" w:hAnsi="Times New Roman" w:cs="Times New Roman"/>
          <w:b/>
          <w:sz w:val="24"/>
          <w:szCs w:val="24"/>
          <w:u w:val="single"/>
          <w:lang w:val="en-US" w:eastAsia="en-IN" w:bidi="hi-IN"/>
        </w:rPr>
        <w:t>AGENDA -9</w:t>
      </w:r>
    </w:p>
    <w:p w14:paraId="7C7B68F2" w14:textId="77777777" w:rsidR="003A5841" w:rsidRPr="00FD7D50" w:rsidRDefault="003A5841" w:rsidP="00B517BF">
      <w:pPr>
        <w:spacing w:after="0" w:line="240" w:lineRule="auto"/>
        <w:jc w:val="both"/>
        <w:rPr>
          <w:rFonts w:ascii="Times New Roman" w:eastAsiaTheme="minorEastAsia" w:hAnsi="Times New Roman" w:cs="Times New Roman"/>
          <w:sz w:val="24"/>
          <w:szCs w:val="24"/>
          <w:lang w:val="en-US" w:eastAsia="en-IN" w:bidi="hi-IN"/>
        </w:rPr>
      </w:pPr>
    </w:p>
    <w:p w14:paraId="7E653087" w14:textId="01695875" w:rsidR="003A5841" w:rsidRPr="00FD7D50" w:rsidRDefault="009801AB" w:rsidP="00B517BF">
      <w:p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sz w:val="24"/>
          <w:szCs w:val="24"/>
          <w:lang w:val="en-US" w:eastAsia="en-IN" w:bidi="hi-IN"/>
        </w:rPr>
        <w:t>Under the Expanding and Deepening of Digital payment Ecosystem Initiative of the Reserve Bank of India, out of the 25 districts</w:t>
      </w:r>
      <w:r w:rsidR="005341D4" w:rsidRPr="00FD7D50">
        <w:rPr>
          <w:rFonts w:ascii="Times New Roman" w:eastAsiaTheme="minorEastAsia" w:hAnsi="Times New Roman" w:cs="Times New Roman"/>
          <w:sz w:val="24"/>
          <w:szCs w:val="24"/>
          <w:lang w:val="en-US" w:eastAsia="en-IN" w:bidi="hi-IN"/>
        </w:rPr>
        <w:t>,</w:t>
      </w:r>
      <w:r w:rsidRPr="00FD7D50">
        <w:rPr>
          <w:rFonts w:ascii="Times New Roman" w:eastAsiaTheme="minorEastAsia" w:hAnsi="Times New Roman" w:cs="Times New Roman"/>
          <w:sz w:val="24"/>
          <w:szCs w:val="24"/>
          <w:lang w:val="en-US" w:eastAsia="en-IN" w:bidi="hi-IN"/>
        </w:rPr>
        <w:t xml:space="preserve"> </w:t>
      </w:r>
      <w:proofErr w:type="spellStart"/>
      <w:r w:rsidRPr="00FD7D50">
        <w:rPr>
          <w:rFonts w:ascii="Times New Roman" w:eastAsiaTheme="minorEastAsia" w:hAnsi="Times New Roman" w:cs="Times New Roman"/>
          <w:sz w:val="24"/>
          <w:szCs w:val="24"/>
          <w:lang w:val="en-US" w:eastAsia="en-IN" w:bidi="hi-IN"/>
        </w:rPr>
        <w:t>Papumpare</w:t>
      </w:r>
      <w:proofErr w:type="spellEnd"/>
      <w:r w:rsidRPr="00FD7D50">
        <w:rPr>
          <w:rFonts w:ascii="Times New Roman" w:eastAsiaTheme="minorEastAsia" w:hAnsi="Times New Roman" w:cs="Times New Roman"/>
          <w:sz w:val="24"/>
          <w:szCs w:val="24"/>
          <w:lang w:val="en-US" w:eastAsia="en-IN" w:bidi="hi-IN"/>
        </w:rPr>
        <w:t xml:space="preserve"> district has been declared as 100% covered by digital enablers as on 31.03.2023. </w:t>
      </w:r>
      <w:r w:rsidR="005341D4" w:rsidRPr="00FD7D50">
        <w:rPr>
          <w:rFonts w:ascii="Times New Roman" w:eastAsiaTheme="minorEastAsia" w:hAnsi="Times New Roman" w:cs="Times New Roman"/>
          <w:sz w:val="24"/>
          <w:szCs w:val="24"/>
          <w:lang w:val="en-US" w:eastAsia="en-IN" w:bidi="hi-IN"/>
        </w:rPr>
        <w:t xml:space="preserve">The dateline for Lohit </w:t>
      </w:r>
      <w:proofErr w:type="spellStart"/>
      <w:r w:rsidR="005341D4" w:rsidRPr="00FD7D50">
        <w:rPr>
          <w:rFonts w:ascii="Times New Roman" w:eastAsiaTheme="minorEastAsia" w:hAnsi="Times New Roman" w:cs="Times New Roman"/>
          <w:sz w:val="24"/>
          <w:szCs w:val="24"/>
          <w:lang w:val="en-US" w:eastAsia="en-IN" w:bidi="hi-IN"/>
        </w:rPr>
        <w:t>distrct</w:t>
      </w:r>
      <w:proofErr w:type="spellEnd"/>
      <w:r w:rsidR="005341D4" w:rsidRPr="00FD7D50">
        <w:rPr>
          <w:rFonts w:ascii="Times New Roman" w:eastAsiaTheme="minorEastAsia" w:hAnsi="Times New Roman" w:cs="Times New Roman"/>
          <w:sz w:val="24"/>
          <w:szCs w:val="24"/>
          <w:lang w:val="en-US" w:eastAsia="en-IN" w:bidi="hi-IN"/>
        </w:rPr>
        <w:t xml:space="preserve"> for 100% digitization is 30.09.2024 and the date line for the remaining 23 districts is 31.03.2025.</w:t>
      </w:r>
    </w:p>
    <w:p w14:paraId="19FAB493" w14:textId="77777777" w:rsidR="005341D4" w:rsidRPr="00FD7D50" w:rsidRDefault="005341D4" w:rsidP="00B517BF">
      <w:pPr>
        <w:spacing w:after="0" w:line="240" w:lineRule="auto"/>
        <w:jc w:val="both"/>
        <w:rPr>
          <w:rFonts w:ascii="Times New Roman" w:eastAsiaTheme="minorEastAsia" w:hAnsi="Times New Roman" w:cs="Times New Roman"/>
          <w:sz w:val="24"/>
          <w:szCs w:val="24"/>
          <w:lang w:val="en-US" w:eastAsia="en-IN" w:bidi="hi-IN"/>
        </w:rPr>
      </w:pPr>
    </w:p>
    <w:p w14:paraId="41EE2A91" w14:textId="26F1E4A1" w:rsidR="005341D4" w:rsidRPr="00FD7D50" w:rsidRDefault="005341D4" w:rsidP="00B517BF">
      <w:p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sz w:val="24"/>
          <w:szCs w:val="24"/>
          <w:lang w:val="en-US" w:eastAsia="en-IN" w:bidi="hi-IN"/>
        </w:rPr>
        <w:t>A digitization report of the remaining 24 districts (including Lohit) is placed at Page N</w:t>
      </w:r>
      <w:r w:rsidR="00970676">
        <w:rPr>
          <w:rFonts w:ascii="Times New Roman" w:eastAsiaTheme="minorEastAsia" w:hAnsi="Times New Roman" w:cs="Times New Roman"/>
          <w:sz w:val="24"/>
          <w:szCs w:val="24"/>
          <w:lang w:val="en-US" w:eastAsia="en-IN" w:bidi="hi-IN"/>
        </w:rPr>
        <w:t>o. 141 to 143</w:t>
      </w:r>
    </w:p>
    <w:p w14:paraId="2867F4C9" w14:textId="77777777" w:rsidR="001C04E1" w:rsidRPr="00FD7D50" w:rsidRDefault="001C04E1" w:rsidP="00B517BF">
      <w:pPr>
        <w:spacing w:after="0" w:line="240" w:lineRule="auto"/>
        <w:jc w:val="both"/>
        <w:rPr>
          <w:rFonts w:ascii="Times New Roman" w:eastAsiaTheme="minorEastAsia" w:hAnsi="Times New Roman" w:cs="Times New Roman"/>
          <w:sz w:val="24"/>
          <w:szCs w:val="24"/>
          <w:u w:val="single"/>
          <w:lang w:val="en-US" w:eastAsia="en-IN" w:bidi="hi-IN"/>
        </w:rPr>
      </w:pPr>
    </w:p>
    <w:p w14:paraId="2E4D0278" w14:textId="77777777" w:rsidR="00802804" w:rsidRPr="00FD7D50" w:rsidRDefault="00802804"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39BD3F92" w14:textId="77777777" w:rsidR="00802804" w:rsidRPr="00FD7D50" w:rsidRDefault="00802804"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639F4F24" w14:textId="1D83734E" w:rsidR="00B517BF" w:rsidRPr="00FD7D50"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r w:rsidRPr="00FD7D50">
        <w:rPr>
          <w:rFonts w:ascii="Times New Roman" w:eastAsiaTheme="minorEastAsia" w:hAnsi="Times New Roman" w:cs="Times New Roman"/>
          <w:b/>
          <w:sz w:val="24"/>
          <w:szCs w:val="24"/>
          <w:u w:val="single"/>
          <w:lang w:val="en-US" w:eastAsia="en-IN" w:bidi="hi-IN"/>
        </w:rPr>
        <w:t>AGENDA-</w:t>
      </w:r>
      <w:r w:rsidR="003A5841" w:rsidRPr="00FD7D50">
        <w:rPr>
          <w:rFonts w:ascii="Times New Roman" w:eastAsiaTheme="minorEastAsia" w:hAnsi="Times New Roman" w:cs="Times New Roman"/>
          <w:b/>
          <w:sz w:val="24"/>
          <w:szCs w:val="24"/>
          <w:u w:val="single"/>
          <w:lang w:val="en-US" w:eastAsia="en-IN" w:bidi="hi-IN"/>
        </w:rPr>
        <w:t>10</w:t>
      </w:r>
    </w:p>
    <w:p w14:paraId="15AFB0E3" w14:textId="77777777" w:rsidR="00DB415F" w:rsidRPr="00FD7D50" w:rsidRDefault="00DB415F" w:rsidP="00B517BF">
      <w:pPr>
        <w:spacing w:after="0" w:line="240" w:lineRule="auto"/>
        <w:jc w:val="both"/>
        <w:rPr>
          <w:rFonts w:ascii="Times New Roman" w:eastAsiaTheme="minorEastAsia" w:hAnsi="Times New Roman" w:cs="Times New Roman"/>
          <w:b/>
          <w:sz w:val="24"/>
          <w:szCs w:val="24"/>
          <w:u w:val="single"/>
          <w:lang w:val="en-US" w:eastAsia="en-IN" w:bidi="hi-IN"/>
        </w:rPr>
      </w:pPr>
    </w:p>
    <w:p w14:paraId="2ADA56D5" w14:textId="1BC66E9D" w:rsidR="00B517BF" w:rsidRDefault="00B517BF" w:rsidP="00EE278A">
      <w:pPr>
        <w:spacing w:after="0" w:line="240" w:lineRule="auto"/>
        <w:jc w:val="both"/>
        <w:rPr>
          <w:rFonts w:ascii="Times New Roman" w:eastAsiaTheme="minorEastAsia" w:hAnsi="Times New Roman" w:cs="Times New Roman"/>
          <w:sz w:val="24"/>
          <w:szCs w:val="24"/>
          <w:lang w:val="en-US" w:eastAsia="en-IN" w:bidi="hi-IN"/>
        </w:rPr>
      </w:pPr>
      <w:r w:rsidRPr="00FD7D50">
        <w:rPr>
          <w:rFonts w:ascii="Times New Roman" w:eastAsiaTheme="minorEastAsia" w:hAnsi="Times New Roman" w:cs="Times New Roman"/>
          <w:sz w:val="24"/>
          <w:szCs w:val="24"/>
          <w:lang w:val="en-US" w:eastAsia="en-IN" w:bidi="hi-IN"/>
        </w:rPr>
        <w:t>Any other item, with the permission of the chair.</w:t>
      </w:r>
    </w:p>
    <w:sectPr w:rsidR="00B517BF" w:rsidSect="009D4209">
      <w:headerReference w:type="default" r:id="rId8"/>
      <w:pgSz w:w="11906" w:h="16838"/>
      <w:pgMar w:top="1440" w:right="707" w:bottom="1440" w:left="1276"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4176" w14:textId="77777777" w:rsidR="009D4209" w:rsidRDefault="009D4209" w:rsidP="00F209D2">
      <w:pPr>
        <w:spacing w:after="0" w:line="240" w:lineRule="auto"/>
      </w:pPr>
      <w:r>
        <w:separator/>
      </w:r>
    </w:p>
  </w:endnote>
  <w:endnote w:type="continuationSeparator" w:id="0">
    <w:p w14:paraId="6BAA53C5" w14:textId="77777777" w:rsidR="009D4209" w:rsidRDefault="009D4209" w:rsidP="00F2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49EB" w14:textId="77777777" w:rsidR="009D4209" w:rsidRDefault="009D4209" w:rsidP="00F209D2">
      <w:pPr>
        <w:spacing w:after="0" w:line="240" w:lineRule="auto"/>
      </w:pPr>
      <w:r>
        <w:separator/>
      </w:r>
    </w:p>
  </w:footnote>
  <w:footnote w:type="continuationSeparator" w:id="0">
    <w:p w14:paraId="7835B5F9" w14:textId="77777777" w:rsidR="009D4209" w:rsidRDefault="009D4209" w:rsidP="00F2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97495"/>
      <w:docPartObj>
        <w:docPartGallery w:val="Page Numbers (Top of Page)"/>
        <w:docPartUnique/>
      </w:docPartObj>
    </w:sdtPr>
    <w:sdtEndPr>
      <w:rPr>
        <w:noProof/>
      </w:rPr>
    </w:sdtEndPr>
    <w:sdtContent>
      <w:p w14:paraId="36EB0E55" w14:textId="48C8DF26" w:rsidR="00F42D68" w:rsidRDefault="00F42D68">
        <w:pPr>
          <w:pStyle w:val="Header"/>
          <w:jc w:val="center"/>
        </w:pPr>
        <w:r>
          <w:fldChar w:fldCharType="begin"/>
        </w:r>
        <w:r>
          <w:instrText xml:space="preserve"> PAGE   \* MERGEFORMAT </w:instrText>
        </w:r>
        <w:r>
          <w:fldChar w:fldCharType="separate"/>
        </w:r>
        <w:r w:rsidR="00EA1898">
          <w:rPr>
            <w:noProof/>
          </w:rPr>
          <w:t>ix</w:t>
        </w:r>
        <w:r>
          <w:rPr>
            <w:noProof/>
          </w:rPr>
          <w:fldChar w:fldCharType="end"/>
        </w:r>
      </w:p>
    </w:sdtContent>
  </w:sdt>
  <w:p w14:paraId="49FF13A5" w14:textId="77777777" w:rsidR="00F42D68" w:rsidRDefault="00F42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62F"/>
    <w:multiLevelType w:val="hybridMultilevel"/>
    <w:tmpl w:val="2FD8E46C"/>
    <w:lvl w:ilvl="0" w:tplc="AF76E584">
      <w:start w:val="3"/>
      <w:numFmt w:val="lowerLetter"/>
      <w:lvlText w:val="%1)"/>
      <w:lvlJc w:val="left"/>
      <w:pPr>
        <w:ind w:left="360" w:hanging="360"/>
      </w:pPr>
      <w:rPr>
        <w:rFonts w:hint="default"/>
        <w:u w:val="singl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9A1D5D"/>
    <w:multiLevelType w:val="hybridMultilevel"/>
    <w:tmpl w:val="75A235E2"/>
    <w:lvl w:ilvl="0" w:tplc="90743EE4">
      <w:start w:val="1"/>
      <w:numFmt w:val="lowerRoman"/>
      <w:lvlText w:val="%1)"/>
      <w:lvlJc w:val="right"/>
      <w:pPr>
        <w:tabs>
          <w:tab w:val="num" w:pos="720"/>
        </w:tabs>
        <w:ind w:left="720" w:hanging="360"/>
      </w:pPr>
    </w:lvl>
    <w:lvl w:ilvl="1" w:tplc="14347182">
      <w:start w:val="1"/>
      <w:numFmt w:val="lowerRoman"/>
      <w:lvlText w:val="%2)"/>
      <w:lvlJc w:val="right"/>
      <w:pPr>
        <w:tabs>
          <w:tab w:val="num" w:pos="1440"/>
        </w:tabs>
        <w:ind w:left="1440" w:hanging="360"/>
      </w:pPr>
    </w:lvl>
    <w:lvl w:ilvl="2" w:tplc="12385E50">
      <w:start w:val="1"/>
      <w:numFmt w:val="lowerRoman"/>
      <w:lvlText w:val="%3)"/>
      <w:lvlJc w:val="right"/>
      <w:pPr>
        <w:tabs>
          <w:tab w:val="num" w:pos="2160"/>
        </w:tabs>
        <w:ind w:left="2160" w:hanging="360"/>
      </w:pPr>
    </w:lvl>
    <w:lvl w:ilvl="3" w:tplc="A1EA130C">
      <w:start w:val="1"/>
      <w:numFmt w:val="lowerRoman"/>
      <w:lvlText w:val="%4)"/>
      <w:lvlJc w:val="right"/>
      <w:pPr>
        <w:tabs>
          <w:tab w:val="num" w:pos="2880"/>
        </w:tabs>
        <w:ind w:left="2880" w:hanging="360"/>
      </w:pPr>
    </w:lvl>
    <w:lvl w:ilvl="4" w:tplc="0F56B6DA">
      <w:start w:val="1"/>
      <w:numFmt w:val="lowerRoman"/>
      <w:lvlText w:val="%5)"/>
      <w:lvlJc w:val="right"/>
      <w:pPr>
        <w:tabs>
          <w:tab w:val="num" w:pos="3600"/>
        </w:tabs>
        <w:ind w:left="3600" w:hanging="360"/>
      </w:pPr>
    </w:lvl>
    <w:lvl w:ilvl="5" w:tplc="44D2A812">
      <w:start w:val="1"/>
      <w:numFmt w:val="lowerRoman"/>
      <w:lvlText w:val="%6)"/>
      <w:lvlJc w:val="right"/>
      <w:pPr>
        <w:tabs>
          <w:tab w:val="num" w:pos="4320"/>
        </w:tabs>
        <w:ind w:left="4320" w:hanging="360"/>
      </w:pPr>
    </w:lvl>
    <w:lvl w:ilvl="6" w:tplc="404613B2">
      <w:start w:val="1"/>
      <w:numFmt w:val="lowerRoman"/>
      <w:lvlText w:val="%7)"/>
      <w:lvlJc w:val="right"/>
      <w:pPr>
        <w:tabs>
          <w:tab w:val="num" w:pos="5040"/>
        </w:tabs>
        <w:ind w:left="5040" w:hanging="360"/>
      </w:pPr>
    </w:lvl>
    <w:lvl w:ilvl="7" w:tplc="D8A6D004">
      <w:start w:val="1"/>
      <w:numFmt w:val="lowerRoman"/>
      <w:lvlText w:val="%8)"/>
      <w:lvlJc w:val="right"/>
      <w:pPr>
        <w:tabs>
          <w:tab w:val="num" w:pos="5760"/>
        </w:tabs>
        <w:ind w:left="5760" w:hanging="360"/>
      </w:pPr>
    </w:lvl>
    <w:lvl w:ilvl="8" w:tplc="BEBEF380">
      <w:start w:val="1"/>
      <w:numFmt w:val="lowerRoman"/>
      <w:lvlText w:val="%9)"/>
      <w:lvlJc w:val="right"/>
      <w:pPr>
        <w:tabs>
          <w:tab w:val="num" w:pos="6480"/>
        </w:tabs>
        <w:ind w:left="6480" w:hanging="360"/>
      </w:pPr>
    </w:lvl>
  </w:abstractNum>
  <w:abstractNum w:abstractNumId="2" w15:restartNumberingAfterBreak="0">
    <w:nsid w:val="17F65CF5"/>
    <w:multiLevelType w:val="hybridMultilevel"/>
    <w:tmpl w:val="7E7E49BE"/>
    <w:lvl w:ilvl="0" w:tplc="40090017">
      <w:start w:val="1"/>
      <w:numFmt w:val="lowerLetter"/>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2D078A"/>
    <w:multiLevelType w:val="hybridMultilevel"/>
    <w:tmpl w:val="D05026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E14891"/>
    <w:multiLevelType w:val="hybridMultilevel"/>
    <w:tmpl w:val="72B62FAA"/>
    <w:lvl w:ilvl="0" w:tplc="D51C3EFA">
      <w:start w:val="1"/>
      <w:numFmt w:val="lowerLetter"/>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A53AF6"/>
    <w:multiLevelType w:val="hybridMultilevel"/>
    <w:tmpl w:val="DFC2CDE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50498A"/>
    <w:multiLevelType w:val="hybridMultilevel"/>
    <w:tmpl w:val="B6DCB522"/>
    <w:lvl w:ilvl="0" w:tplc="54BC13FA">
      <w:start w:val="1"/>
      <w:numFmt w:val="lowerLetter"/>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48F94F82"/>
    <w:multiLevelType w:val="hybridMultilevel"/>
    <w:tmpl w:val="83166F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CE66F0"/>
    <w:multiLevelType w:val="hybridMultilevel"/>
    <w:tmpl w:val="3554416E"/>
    <w:lvl w:ilvl="0" w:tplc="B8201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B72AF0"/>
    <w:multiLevelType w:val="hybridMultilevel"/>
    <w:tmpl w:val="717AD0C2"/>
    <w:lvl w:ilvl="0" w:tplc="962CBB1A">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A849EC"/>
    <w:multiLevelType w:val="hybridMultilevel"/>
    <w:tmpl w:val="F3188340"/>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B93F39"/>
    <w:multiLevelType w:val="hybridMultilevel"/>
    <w:tmpl w:val="AF221F62"/>
    <w:lvl w:ilvl="0" w:tplc="0E64885C">
      <w:start w:val="1"/>
      <w:numFmt w:val="lowerLetter"/>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F87ACF"/>
    <w:multiLevelType w:val="hybridMultilevel"/>
    <w:tmpl w:val="D7C64E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4C4D25"/>
    <w:multiLevelType w:val="hybridMultilevel"/>
    <w:tmpl w:val="33C6A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814FE5"/>
    <w:multiLevelType w:val="hybridMultilevel"/>
    <w:tmpl w:val="85E8BFD2"/>
    <w:lvl w:ilvl="0" w:tplc="7EE0E3BE">
      <w:start w:val="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CF06426"/>
    <w:multiLevelType w:val="hybridMultilevel"/>
    <w:tmpl w:val="AD6A4E40"/>
    <w:lvl w:ilvl="0" w:tplc="C8E0D6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090501">
    <w:abstractNumId w:val="1"/>
  </w:num>
  <w:num w:numId="2" w16cid:durableId="508952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534812">
    <w:abstractNumId w:val="10"/>
  </w:num>
  <w:num w:numId="4" w16cid:durableId="514344677">
    <w:abstractNumId w:val="6"/>
  </w:num>
  <w:num w:numId="5" w16cid:durableId="684745967">
    <w:abstractNumId w:val="4"/>
  </w:num>
  <w:num w:numId="6" w16cid:durableId="938374531">
    <w:abstractNumId w:val="15"/>
  </w:num>
  <w:num w:numId="7" w16cid:durableId="1012730125">
    <w:abstractNumId w:val="9"/>
  </w:num>
  <w:num w:numId="8" w16cid:durableId="1303002415">
    <w:abstractNumId w:val="7"/>
  </w:num>
  <w:num w:numId="9" w16cid:durableId="1365862020">
    <w:abstractNumId w:val="14"/>
  </w:num>
  <w:num w:numId="10" w16cid:durableId="148206675">
    <w:abstractNumId w:val="0"/>
  </w:num>
  <w:num w:numId="11" w16cid:durableId="302273891">
    <w:abstractNumId w:val="12"/>
  </w:num>
  <w:num w:numId="12" w16cid:durableId="1141965013">
    <w:abstractNumId w:val="13"/>
  </w:num>
  <w:num w:numId="13" w16cid:durableId="1434936958">
    <w:abstractNumId w:val="2"/>
  </w:num>
  <w:num w:numId="14" w16cid:durableId="1783845396">
    <w:abstractNumId w:val="8"/>
  </w:num>
  <w:num w:numId="15" w16cid:durableId="772019427">
    <w:abstractNumId w:val="11"/>
  </w:num>
  <w:num w:numId="16" w16cid:durableId="927159337">
    <w:abstractNumId w:val="5"/>
  </w:num>
  <w:num w:numId="17" w16cid:durableId="34316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9D2"/>
    <w:rsid w:val="000041EA"/>
    <w:rsid w:val="00014A1F"/>
    <w:rsid w:val="00014EFE"/>
    <w:rsid w:val="00031DF3"/>
    <w:rsid w:val="00043EEB"/>
    <w:rsid w:val="00046360"/>
    <w:rsid w:val="000650E3"/>
    <w:rsid w:val="00067743"/>
    <w:rsid w:val="000A5EDB"/>
    <w:rsid w:val="000A745C"/>
    <w:rsid w:val="000B4C39"/>
    <w:rsid w:val="000C3D62"/>
    <w:rsid w:val="000C5173"/>
    <w:rsid w:val="000C7898"/>
    <w:rsid w:val="000E33AC"/>
    <w:rsid w:val="000E4396"/>
    <w:rsid w:val="0010653A"/>
    <w:rsid w:val="00113B94"/>
    <w:rsid w:val="0013116D"/>
    <w:rsid w:val="00147725"/>
    <w:rsid w:val="00153E21"/>
    <w:rsid w:val="001669AC"/>
    <w:rsid w:val="0016753B"/>
    <w:rsid w:val="00175F6A"/>
    <w:rsid w:val="001774C7"/>
    <w:rsid w:val="0019417D"/>
    <w:rsid w:val="001979D9"/>
    <w:rsid w:val="001B1149"/>
    <w:rsid w:val="001B714D"/>
    <w:rsid w:val="001C04E1"/>
    <w:rsid w:val="001C16B1"/>
    <w:rsid w:val="001C1769"/>
    <w:rsid w:val="001C5E37"/>
    <w:rsid w:val="001C60CA"/>
    <w:rsid w:val="001D5503"/>
    <w:rsid w:val="001E2F12"/>
    <w:rsid w:val="001E34DC"/>
    <w:rsid w:val="001E3A81"/>
    <w:rsid w:val="002046A1"/>
    <w:rsid w:val="00205E4E"/>
    <w:rsid w:val="002104EA"/>
    <w:rsid w:val="00211BE3"/>
    <w:rsid w:val="00212C32"/>
    <w:rsid w:val="00223329"/>
    <w:rsid w:val="002243B6"/>
    <w:rsid w:val="0022535E"/>
    <w:rsid w:val="00230AA1"/>
    <w:rsid w:val="00235318"/>
    <w:rsid w:val="00247585"/>
    <w:rsid w:val="00253CD6"/>
    <w:rsid w:val="00256206"/>
    <w:rsid w:val="002625D4"/>
    <w:rsid w:val="00267A66"/>
    <w:rsid w:val="00270EE0"/>
    <w:rsid w:val="00281897"/>
    <w:rsid w:val="00295C0A"/>
    <w:rsid w:val="002A058A"/>
    <w:rsid w:val="002A0829"/>
    <w:rsid w:val="002A2A2C"/>
    <w:rsid w:val="002A6896"/>
    <w:rsid w:val="002C0305"/>
    <w:rsid w:val="002C56F1"/>
    <w:rsid w:val="002D7FC4"/>
    <w:rsid w:val="002E04B0"/>
    <w:rsid w:val="002E0590"/>
    <w:rsid w:val="002E477B"/>
    <w:rsid w:val="002E5F33"/>
    <w:rsid w:val="002F38B4"/>
    <w:rsid w:val="002F4418"/>
    <w:rsid w:val="003032AA"/>
    <w:rsid w:val="0030706B"/>
    <w:rsid w:val="003075DA"/>
    <w:rsid w:val="00312E29"/>
    <w:rsid w:val="003264AB"/>
    <w:rsid w:val="0032767F"/>
    <w:rsid w:val="0033127B"/>
    <w:rsid w:val="003315D3"/>
    <w:rsid w:val="00331EFF"/>
    <w:rsid w:val="00336CC0"/>
    <w:rsid w:val="00341E59"/>
    <w:rsid w:val="00343506"/>
    <w:rsid w:val="00354B7A"/>
    <w:rsid w:val="00355360"/>
    <w:rsid w:val="00372B51"/>
    <w:rsid w:val="0038775F"/>
    <w:rsid w:val="00393E65"/>
    <w:rsid w:val="00396F9D"/>
    <w:rsid w:val="003A2FA6"/>
    <w:rsid w:val="003A49E1"/>
    <w:rsid w:val="003A5841"/>
    <w:rsid w:val="003B1E9A"/>
    <w:rsid w:val="003B5A45"/>
    <w:rsid w:val="003D23B5"/>
    <w:rsid w:val="003E401E"/>
    <w:rsid w:val="003E6795"/>
    <w:rsid w:val="003F7066"/>
    <w:rsid w:val="00402A9D"/>
    <w:rsid w:val="004044FA"/>
    <w:rsid w:val="004100C2"/>
    <w:rsid w:val="004145D0"/>
    <w:rsid w:val="004371B7"/>
    <w:rsid w:val="00443A23"/>
    <w:rsid w:val="0044432C"/>
    <w:rsid w:val="00461C5F"/>
    <w:rsid w:val="004634EB"/>
    <w:rsid w:val="00463B5D"/>
    <w:rsid w:val="00465744"/>
    <w:rsid w:val="004659AA"/>
    <w:rsid w:val="00466D5E"/>
    <w:rsid w:val="00481293"/>
    <w:rsid w:val="00482F01"/>
    <w:rsid w:val="004873E7"/>
    <w:rsid w:val="004C4831"/>
    <w:rsid w:val="004D35A4"/>
    <w:rsid w:val="004E0378"/>
    <w:rsid w:val="004E1C47"/>
    <w:rsid w:val="004F090C"/>
    <w:rsid w:val="004F0F4E"/>
    <w:rsid w:val="004F42BC"/>
    <w:rsid w:val="0050247A"/>
    <w:rsid w:val="00504471"/>
    <w:rsid w:val="005120D3"/>
    <w:rsid w:val="00512837"/>
    <w:rsid w:val="00520696"/>
    <w:rsid w:val="00527F17"/>
    <w:rsid w:val="005341D4"/>
    <w:rsid w:val="0053739E"/>
    <w:rsid w:val="005437EB"/>
    <w:rsid w:val="005544ED"/>
    <w:rsid w:val="00566238"/>
    <w:rsid w:val="00576F37"/>
    <w:rsid w:val="005773FD"/>
    <w:rsid w:val="0059375F"/>
    <w:rsid w:val="00595999"/>
    <w:rsid w:val="005977E5"/>
    <w:rsid w:val="005A1B47"/>
    <w:rsid w:val="005A3A0F"/>
    <w:rsid w:val="005B09A4"/>
    <w:rsid w:val="005B1F0B"/>
    <w:rsid w:val="005B422D"/>
    <w:rsid w:val="005F5F52"/>
    <w:rsid w:val="00601458"/>
    <w:rsid w:val="00604F37"/>
    <w:rsid w:val="00605EA1"/>
    <w:rsid w:val="0061571D"/>
    <w:rsid w:val="006265F9"/>
    <w:rsid w:val="00646C79"/>
    <w:rsid w:val="00680715"/>
    <w:rsid w:val="00680CDB"/>
    <w:rsid w:val="00691569"/>
    <w:rsid w:val="00694F59"/>
    <w:rsid w:val="00695F63"/>
    <w:rsid w:val="006973D5"/>
    <w:rsid w:val="006A0D5F"/>
    <w:rsid w:val="006B0860"/>
    <w:rsid w:val="006B3154"/>
    <w:rsid w:val="006C59CC"/>
    <w:rsid w:val="006D0A01"/>
    <w:rsid w:val="006D76F2"/>
    <w:rsid w:val="006F63D7"/>
    <w:rsid w:val="006F658A"/>
    <w:rsid w:val="007048F5"/>
    <w:rsid w:val="00705D4F"/>
    <w:rsid w:val="0070635D"/>
    <w:rsid w:val="0071135F"/>
    <w:rsid w:val="007242D3"/>
    <w:rsid w:val="00726902"/>
    <w:rsid w:val="00726AB4"/>
    <w:rsid w:val="007302BF"/>
    <w:rsid w:val="00745E77"/>
    <w:rsid w:val="007519EA"/>
    <w:rsid w:val="00755545"/>
    <w:rsid w:val="00756976"/>
    <w:rsid w:val="00771AE8"/>
    <w:rsid w:val="00775708"/>
    <w:rsid w:val="00775C62"/>
    <w:rsid w:val="007773C5"/>
    <w:rsid w:val="0078094E"/>
    <w:rsid w:val="00792322"/>
    <w:rsid w:val="007939DC"/>
    <w:rsid w:val="0079429D"/>
    <w:rsid w:val="007960A4"/>
    <w:rsid w:val="007977C9"/>
    <w:rsid w:val="007A1EE8"/>
    <w:rsid w:val="007A3687"/>
    <w:rsid w:val="007A3A39"/>
    <w:rsid w:val="007B0EB8"/>
    <w:rsid w:val="007B1B13"/>
    <w:rsid w:val="007D2FA8"/>
    <w:rsid w:val="007E19CF"/>
    <w:rsid w:val="007E296A"/>
    <w:rsid w:val="007E5944"/>
    <w:rsid w:val="007F61C2"/>
    <w:rsid w:val="00802804"/>
    <w:rsid w:val="00811099"/>
    <w:rsid w:val="0081270E"/>
    <w:rsid w:val="00815D36"/>
    <w:rsid w:val="00816703"/>
    <w:rsid w:val="00821036"/>
    <w:rsid w:val="00823240"/>
    <w:rsid w:val="008248D9"/>
    <w:rsid w:val="0084225B"/>
    <w:rsid w:val="00846504"/>
    <w:rsid w:val="008535B8"/>
    <w:rsid w:val="008672AB"/>
    <w:rsid w:val="00870CA3"/>
    <w:rsid w:val="008739D9"/>
    <w:rsid w:val="00883C7B"/>
    <w:rsid w:val="00885D9C"/>
    <w:rsid w:val="008A134A"/>
    <w:rsid w:val="008A7B3D"/>
    <w:rsid w:val="008B0484"/>
    <w:rsid w:val="008B273B"/>
    <w:rsid w:val="008B3E61"/>
    <w:rsid w:val="008B545E"/>
    <w:rsid w:val="008C0C51"/>
    <w:rsid w:val="008C1FCE"/>
    <w:rsid w:val="008C7144"/>
    <w:rsid w:val="008C755A"/>
    <w:rsid w:val="008D7AAC"/>
    <w:rsid w:val="008F3A5E"/>
    <w:rsid w:val="008F4871"/>
    <w:rsid w:val="008F5A0B"/>
    <w:rsid w:val="009102D6"/>
    <w:rsid w:val="009160DC"/>
    <w:rsid w:val="00917E06"/>
    <w:rsid w:val="00926E40"/>
    <w:rsid w:val="0093598D"/>
    <w:rsid w:val="00943BFF"/>
    <w:rsid w:val="009453C2"/>
    <w:rsid w:val="00957B43"/>
    <w:rsid w:val="00964420"/>
    <w:rsid w:val="009670FA"/>
    <w:rsid w:val="00970676"/>
    <w:rsid w:val="009801AB"/>
    <w:rsid w:val="00982286"/>
    <w:rsid w:val="00984479"/>
    <w:rsid w:val="00992746"/>
    <w:rsid w:val="009A6532"/>
    <w:rsid w:val="009B7291"/>
    <w:rsid w:val="009C0C30"/>
    <w:rsid w:val="009D4209"/>
    <w:rsid w:val="009D6559"/>
    <w:rsid w:val="009E13E6"/>
    <w:rsid w:val="009E551A"/>
    <w:rsid w:val="009E5C77"/>
    <w:rsid w:val="009E70F9"/>
    <w:rsid w:val="009F3478"/>
    <w:rsid w:val="00A218B0"/>
    <w:rsid w:val="00A2553F"/>
    <w:rsid w:val="00A306DC"/>
    <w:rsid w:val="00A35391"/>
    <w:rsid w:val="00A35F60"/>
    <w:rsid w:val="00A41281"/>
    <w:rsid w:val="00A4597A"/>
    <w:rsid w:val="00A46C3E"/>
    <w:rsid w:val="00A52F60"/>
    <w:rsid w:val="00A63087"/>
    <w:rsid w:val="00A63566"/>
    <w:rsid w:val="00A74DB2"/>
    <w:rsid w:val="00A87DC3"/>
    <w:rsid w:val="00A91905"/>
    <w:rsid w:val="00A94251"/>
    <w:rsid w:val="00A96510"/>
    <w:rsid w:val="00AA5879"/>
    <w:rsid w:val="00AB43F7"/>
    <w:rsid w:val="00AC3B4B"/>
    <w:rsid w:val="00AC7420"/>
    <w:rsid w:val="00AD1919"/>
    <w:rsid w:val="00AF4121"/>
    <w:rsid w:val="00AF4FEE"/>
    <w:rsid w:val="00B022AF"/>
    <w:rsid w:val="00B07F39"/>
    <w:rsid w:val="00B2024C"/>
    <w:rsid w:val="00B278EB"/>
    <w:rsid w:val="00B32F92"/>
    <w:rsid w:val="00B36659"/>
    <w:rsid w:val="00B37925"/>
    <w:rsid w:val="00B43702"/>
    <w:rsid w:val="00B51485"/>
    <w:rsid w:val="00B517BF"/>
    <w:rsid w:val="00B64616"/>
    <w:rsid w:val="00B677B6"/>
    <w:rsid w:val="00B71318"/>
    <w:rsid w:val="00B82F57"/>
    <w:rsid w:val="00B830DD"/>
    <w:rsid w:val="00B87572"/>
    <w:rsid w:val="00B90775"/>
    <w:rsid w:val="00B9663E"/>
    <w:rsid w:val="00BA1969"/>
    <w:rsid w:val="00BA200D"/>
    <w:rsid w:val="00BA31C3"/>
    <w:rsid w:val="00BA7AC0"/>
    <w:rsid w:val="00BC6D14"/>
    <w:rsid w:val="00BC7298"/>
    <w:rsid w:val="00BE52D9"/>
    <w:rsid w:val="00BF3CD0"/>
    <w:rsid w:val="00BF7B31"/>
    <w:rsid w:val="00C11B35"/>
    <w:rsid w:val="00C33EE3"/>
    <w:rsid w:val="00C34F0F"/>
    <w:rsid w:val="00C507AC"/>
    <w:rsid w:val="00C508D9"/>
    <w:rsid w:val="00C55812"/>
    <w:rsid w:val="00C63C69"/>
    <w:rsid w:val="00C6759C"/>
    <w:rsid w:val="00C71289"/>
    <w:rsid w:val="00C71502"/>
    <w:rsid w:val="00C71B09"/>
    <w:rsid w:val="00C733AF"/>
    <w:rsid w:val="00C954EE"/>
    <w:rsid w:val="00CB1AC1"/>
    <w:rsid w:val="00CB1F15"/>
    <w:rsid w:val="00CB37CF"/>
    <w:rsid w:val="00CB44C8"/>
    <w:rsid w:val="00CC03A6"/>
    <w:rsid w:val="00CC0C8A"/>
    <w:rsid w:val="00CC31FC"/>
    <w:rsid w:val="00CC6E4E"/>
    <w:rsid w:val="00CD1466"/>
    <w:rsid w:val="00CD411C"/>
    <w:rsid w:val="00CD54D9"/>
    <w:rsid w:val="00CD74C4"/>
    <w:rsid w:val="00CE0AC8"/>
    <w:rsid w:val="00CE1DCD"/>
    <w:rsid w:val="00CE2931"/>
    <w:rsid w:val="00CF7DC0"/>
    <w:rsid w:val="00D26777"/>
    <w:rsid w:val="00D5382A"/>
    <w:rsid w:val="00D6505D"/>
    <w:rsid w:val="00D65699"/>
    <w:rsid w:val="00D76DC2"/>
    <w:rsid w:val="00D833A0"/>
    <w:rsid w:val="00D94040"/>
    <w:rsid w:val="00D944E7"/>
    <w:rsid w:val="00DB38BF"/>
    <w:rsid w:val="00DB415F"/>
    <w:rsid w:val="00DC0CE5"/>
    <w:rsid w:val="00DE12FD"/>
    <w:rsid w:val="00DF1B06"/>
    <w:rsid w:val="00DF1E4A"/>
    <w:rsid w:val="00DF2A1E"/>
    <w:rsid w:val="00DF4DD5"/>
    <w:rsid w:val="00DF7178"/>
    <w:rsid w:val="00DF766B"/>
    <w:rsid w:val="00E1539F"/>
    <w:rsid w:val="00E2099C"/>
    <w:rsid w:val="00E33121"/>
    <w:rsid w:val="00E3528B"/>
    <w:rsid w:val="00E368D3"/>
    <w:rsid w:val="00E41893"/>
    <w:rsid w:val="00E42A2F"/>
    <w:rsid w:val="00E46102"/>
    <w:rsid w:val="00E4640B"/>
    <w:rsid w:val="00E51ED1"/>
    <w:rsid w:val="00E53CE9"/>
    <w:rsid w:val="00E55272"/>
    <w:rsid w:val="00E66AFB"/>
    <w:rsid w:val="00E73AC2"/>
    <w:rsid w:val="00E80CAE"/>
    <w:rsid w:val="00E84C68"/>
    <w:rsid w:val="00EA0A71"/>
    <w:rsid w:val="00EA1898"/>
    <w:rsid w:val="00EB2EFA"/>
    <w:rsid w:val="00EB38D1"/>
    <w:rsid w:val="00EB3B95"/>
    <w:rsid w:val="00EB4C1F"/>
    <w:rsid w:val="00EC1DDB"/>
    <w:rsid w:val="00ED31AE"/>
    <w:rsid w:val="00ED3643"/>
    <w:rsid w:val="00ED44E3"/>
    <w:rsid w:val="00ED586C"/>
    <w:rsid w:val="00EE1D96"/>
    <w:rsid w:val="00EE278A"/>
    <w:rsid w:val="00EE5B12"/>
    <w:rsid w:val="00EF7E21"/>
    <w:rsid w:val="00F047C1"/>
    <w:rsid w:val="00F102E5"/>
    <w:rsid w:val="00F209D2"/>
    <w:rsid w:val="00F2198F"/>
    <w:rsid w:val="00F21C18"/>
    <w:rsid w:val="00F25A4A"/>
    <w:rsid w:val="00F338D0"/>
    <w:rsid w:val="00F42D68"/>
    <w:rsid w:val="00F43C68"/>
    <w:rsid w:val="00F44CD9"/>
    <w:rsid w:val="00F51685"/>
    <w:rsid w:val="00F51BEA"/>
    <w:rsid w:val="00F5352C"/>
    <w:rsid w:val="00F5785B"/>
    <w:rsid w:val="00F66350"/>
    <w:rsid w:val="00F717CD"/>
    <w:rsid w:val="00F71F7F"/>
    <w:rsid w:val="00F725E5"/>
    <w:rsid w:val="00F72D05"/>
    <w:rsid w:val="00F77420"/>
    <w:rsid w:val="00F973F2"/>
    <w:rsid w:val="00FA191B"/>
    <w:rsid w:val="00FB0B5C"/>
    <w:rsid w:val="00FB33F7"/>
    <w:rsid w:val="00FC43E4"/>
    <w:rsid w:val="00FD7D50"/>
    <w:rsid w:val="00FE17CE"/>
    <w:rsid w:val="00FE2B99"/>
    <w:rsid w:val="00FF1C8E"/>
    <w:rsid w:val="00FF48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8860"/>
  <w15:docId w15:val="{F3AF5D01-3FC0-445F-93E9-5C3042A8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9D2"/>
  </w:style>
  <w:style w:type="paragraph" w:styleId="Footer">
    <w:name w:val="footer"/>
    <w:basedOn w:val="Normal"/>
    <w:link w:val="FooterChar"/>
    <w:uiPriority w:val="99"/>
    <w:unhideWhenUsed/>
    <w:rsid w:val="00F2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D2"/>
  </w:style>
  <w:style w:type="numbering" w:customStyle="1" w:styleId="NoList1">
    <w:name w:val="No List1"/>
    <w:next w:val="NoList"/>
    <w:uiPriority w:val="99"/>
    <w:semiHidden/>
    <w:unhideWhenUsed/>
    <w:rsid w:val="00EE278A"/>
  </w:style>
  <w:style w:type="paragraph" w:styleId="NormalWeb">
    <w:name w:val="Normal (Web)"/>
    <w:basedOn w:val="Normal"/>
    <w:uiPriority w:val="99"/>
    <w:unhideWhenUsed/>
    <w:rsid w:val="00EE27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EE278A"/>
    <w:pPr>
      <w:spacing w:after="0" w:line="240" w:lineRule="auto"/>
    </w:pPr>
    <w:rPr>
      <w:rFonts w:ascii="Tahoma" w:eastAsiaTheme="minorEastAsia" w:hAnsi="Tahoma" w:cs="Mangal"/>
      <w:sz w:val="16"/>
      <w:szCs w:val="14"/>
      <w:lang w:eastAsia="en-IN" w:bidi="hi-IN"/>
    </w:rPr>
  </w:style>
  <w:style w:type="character" w:customStyle="1" w:styleId="BalloonTextChar">
    <w:name w:val="Balloon Text Char"/>
    <w:basedOn w:val="DefaultParagraphFont"/>
    <w:link w:val="BalloonText"/>
    <w:uiPriority w:val="99"/>
    <w:semiHidden/>
    <w:rsid w:val="00EE278A"/>
    <w:rPr>
      <w:rFonts w:ascii="Tahoma" w:eastAsiaTheme="minorEastAsia" w:hAnsi="Tahoma" w:cs="Mangal"/>
      <w:sz w:val="16"/>
      <w:szCs w:val="14"/>
      <w:lang w:eastAsia="en-IN" w:bidi="hi-IN"/>
    </w:rPr>
  </w:style>
  <w:style w:type="paragraph" w:styleId="NoSpacing">
    <w:name w:val="No Spacing"/>
    <w:qFormat/>
    <w:rsid w:val="00EE278A"/>
    <w:pPr>
      <w:spacing w:after="0" w:line="240" w:lineRule="auto"/>
    </w:pPr>
    <w:rPr>
      <w:rFonts w:eastAsiaTheme="minorEastAsia" w:cs="Mangal"/>
      <w:szCs w:val="20"/>
      <w:lang w:eastAsia="en-IN" w:bidi="hi-IN"/>
    </w:rPr>
  </w:style>
  <w:style w:type="table" w:styleId="TableGrid">
    <w:name w:val="Table Grid"/>
    <w:basedOn w:val="TableNormal"/>
    <w:uiPriority w:val="39"/>
    <w:rsid w:val="00EE278A"/>
    <w:pPr>
      <w:spacing w:after="0" w:line="240" w:lineRule="auto"/>
    </w:pPr>
    <w:rPr>
      <w:rFonts w:eastAsiaTheme="minorEastAsia"/>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E278A"/>
    <w:pPr>
      <w:spacing w:after="200" w:line="276" w:lineRule="auto"/>
      <w:ind w:left="720"/>
      <w:contextualSpacing/>
    </w:pPr>
    <w:rPr>
      <w:rFonts w:ascii="Calibri" w:eastAsia="Calibri" w:hAnsi="Calibri" w:cs="Mangal"/>
    </w:rPr>
  </w:style>
  <w:style w:type="character" w:styleId="CommentReference">
    <w:name w:val="annotation reference"/>
    <w:basedOn w:val="DefaultParagraphFont"/>
    <w:uiPriority w:val="99"/>
    <w:semiHidden/>
    <w:unhideWhenUsed/>
    <w:rsid w:val="00EE278A"/>
    <w:rPr>
      <w:sz w:val="16"/>
      <w:szCs w:val="16"/>
    </w:rPr>
  </w:style>
  <w:style w:type="paragraph" w:styleId="CommentText">
    <w:name w:val="annotation text"/>
    <w:basedOn w:val="Normal"/>
    <w:link w:val="CommentTextChar"/>
    <w:uiPriority w:val="99"/>
    <w:semiHidden/>
    <w:unhideWhenUsed/>
    <w:rsid w:val="00EE278A"/>
    <w:pPr>
      <w:spacing w:after="200" w:line="240" w:lineRule="auto"/>
    </w:pPr>
    <w:rPr>
      <w:rFonts w:eastAsiaTheme="minorEastAsia" w:cs="Mangal"/>
      <w:sz w:val="20"/>
      <w:szCs w:val="18"/>
      <w:lang w:eastAsia="en-IN" w:bidi="hi-IN"/>
    </w:rPr>
  </w:style>
  <w:style w:type="character" w:customStyle="1" w:styleId="CommentTextChar">
    <w:name w:val="Comment Text Char"/>
    <w:basedOn w:val="DefaultParagraphFont"/>
    <w:link w:val="CommentText"/>
    <w:uiPriority w:val="99"/>
    <w:semiHidden/>
    <w:rsid w:val="00EE278A"/>
    <w:rPr>
      <w:rFonts w:eastAsiaTheme="minorEastAsia" w:cs="Mangal"/>
      <w:sz w:val="20"/>
      <w:szCs w:val="18"/>
      <w:lang w:eastAsia="en-IN" w:bidi="hi-IN"/>
    </w:rPr>
  </w:style>
  <w:style w:type="paragraph" w:styleId="CommentSubject">
    <w:name w:val="annotation subject"/>
    <w:basedOn w:val="CommentText"/>
    <w:next w:val="CommentText"/>
    <w:link w:val="CommentSubjectChar"/>
    <w:uiPriority w:val="99"/>
    <w:semiHidden/>
    <w:unhideWhenUsed/>
    <w:rsid w:val="00EE278A"/>
    <w:rPr>
      <w:b/>
      <w:bCs/>
    </w:rPr>
  </w:style>
  <w:style w:type="character" w:customStyle="1" w:styleId="CommentSubjectChar">
    <w:name w:val="Comment Subject Char"/>
    <w:basedOn w:val="CommentTextChar"/>
    <w:link w:val="CommentSubject"/>
    <w:uiPriority w:val="99"/>
    <w:semiHidden/>
    <w:rsid w:val="00EE278A"/>
    <w:rPr>
      <w:rFonts w:eastAsiaTheme="minorEastAsia" w:cs="Mangal"/>
      <w:b/>
      <w:bCs/>
      <w:sz w:val="20"/>
      <w:szCs w:val="18"/>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0868">
      <w:bodyDiv w:val="1"/>
      <w:marLeft w:val="0"/>
      <w:marRight w:val="0"/>
      <w:marTop w:val="0"/>
      <w:marBottom w:val="0"/>
      <w:divBdr>
        <w:top w:val="none" w:sz="0" w:space="0" w:color="auto"/>
        <w:left w:val="none" w:sz="0" w:space="0" w:color="auto"/>
        <w:bottom w:val="none" w:sz="0" w:space="0" w:color="auto"/>
        <w:right w:val="none" w:sz="0" w:space="0" w:color="auto"/>
      </w:divBdr>
    </w:div>
    <w:div w:id="10976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6918-F090-4387-9BAC-0A8B928E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6689</TotalTime>
  <Pages>9</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Soibam Ranjit Singh</dc:creator>
  <cp:lastModifiedBy>Tope Karga</cp:lastModifiedBy>
  <cp:revision>168</cp:revision>
  <cp:lastPrinted>2024-03-07T11:26:00Z</cp:lastPrinted>
  <dcterms:created xsi:type="dcterms:W3CDTF">2023-03-14T06:26:00Z</dcterms:created>
  <dcterms:modified xsi:type="dcterms:W3CDTF">2024-03-12T06:59:00Z</dcterms:modified>
</cp:coreProperties>
</file>